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F381"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AF74A2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BE53734" w14:textId="77777777" w:rsidR="00A105A1" w:rsidRPr="004227A2" w:rsidRDefault="00A105A1" w:rsidP="000C2431">
      <w:pPr>
        <w:pStyle w:val="SyllabiHeading"/>
        <w:rPr>
          <w:b/>
        </w:rPr>
      </w:pPr>
      <w:r w:rsidRPr="004227A2">
        <w:rPr>
          <w:b/>
        </w:rPr>
        <w:t xml:space="preserve">Contact Information </w:t>
      </w:r>
    </w:p>
    <w:p w14:paraId="738388B9" w14:textId="77777777" w:rsidR="004227A2" w:rsidRPr="004227A2" w:rsidRDefault="00E8301B" w:rsidP="00FF6259">
      <w:pPr>
        <w:pStyle w:val="SyllabiBasic"/>
        <w:spacing w:after="0" w:line="360" w:lineRule="auto"/>
        <w:rPr>
          <w:b/>
          <w:vanish/>
          <w:specVanish/>
        </w:rPr>
      </w:pPr>
      <w:r>
        <w:rPr>
          <w:rStyle w:val="SyllabiBasicChar"/>
          <w:b/>
        </w:rPr>
        <w:t>Course</w:t>
      </w:r>
    </w:p>
    <w:p w14:paraId="18212250" w14:textId="598F8C18" w:rsidR="005F3B73" w:rsidRPr="00D81AA3" w:rsidRDefault="00E8301B" w:rsidP="005F3B73">
      <w:pPr>
        <w:spacing w:after="0" w:line="360" w:lineRule="auto"/>
        <w:rPr>
          <w:b/>
          <w:bCs/>
        </w:rPr>
      </w:pPr>
      <w:r>
        <w:t>:</w:t>
      </w:r>
      <w:r w:rsidR="00A24A3B">
        <w:t xml:space="preserve"> </w:t>
      </w:r>
      <w:r w:rsidR="00F13280">
        <w:t>MKTG 33</w:t>
      </w:r>
      <w:r w:rsidR="005F3B73">
        <w:t>20</w:t>
      </w:r>
      <w:r w:rsidR="006E08DB">
        <w:t>-</w:t>
      </w:r>
      <w:permStart w:id="2110213678" w:edGrp="everyone"/>
      <w:r w:rsidR="00757AA7">
        <w:t>VC01</w:t>
      </w:r>
      <w:permEnd w:id="2110213678"/>
      <w:r w:rsidR="00A24A3B">
        <w:t xml:space="preserve">– </w:t>
      </w:r>
      <w:r w:rsidR="005F3B73">
        <w:t>Social Media Marketing</w:t>
      </w:r>
      <w:r w:rsidR="006E08DB">
        <w:t xml:space="preserve">  </w:t>
      </w:r>
      <w:r w:rsidR="00D81AA3">
        <w:t xml:space="preserve">     </w:t>
      </w:r>
      <w:r w:rsidR="006E08DB">
        <w:t xml:space="preserve"> </w:t>
      </w:r>
      <w:r w:rsidR="006E08DB" w:rsidRPr="00D81AA3">
        <w:rPr>
          <w:b/>
          <w:bCs/>
          <w:color w:val="EE0000"/>
        </w:rPr>
        <w:t>STACKED</w:t>
      </w:r>
      <w:r w:rsidR="00124F9D" w:rsidRPr="00D81AA3">
        <w:rPr>
          <w:b/>
          <w:bCs/>
          <w:color w:val="EE0000"/>
        </w:rPr>
        <w:t xml:space="preserve"> with MKTG 5320</w:t>
      </w:r>
    </w:p>
    <w:p w14:paraId="4A2E0957" w14:textId="77777777" w:rsidR="004227A2" w:rsidRPr="004227A2" w:rsidRDefault="004227A2" w:rsidP="005F3B73">
      <w:pPr>
        <w:rPr>
          <w:b/>
          <w:vanish/>
          <w:specVanish/>
        </w:rPr>
      </w:pPr>
      <w:r w:rsidRPr="004227A2">
        <w:rPr>
          <w:b/>
        </w:rPr>
        <w:t>Campus</w:t>
      </w:r>
    </w:p>
    <w:p w14:paraId="632923DF" w14:textId="6D5A484A" w:rsidR="004227A2" w:rsidRDefault="00E8301B" w:rsidP="00FF6259">
      <w:pPr>
        <w:spacing w:after="0" w:line="360" w:lineRule="auto"/>
      </w:pPr>
      <w:r>
        <w:t>:</w:t>
      </w:r>
      <w:r w:rsidR="004227A2">
        <w:t xml:space="preserve"> </w:t>
      </w:r>
      <w:bookmarkStart w:id="0" w:name="_Hlk216767568"/>
      <w:permStart w:id="210009296" w:edGrp="everyone"/>
      <w:proofErr w:type="spellStart"/>
      <w:r w:rsidR="006E08DB">
        <w:t>WBUonline</w:t>
      </w:r>
      <w:bookmarkEnd w:id="0"/>
      <w:permEnd w:id="210009296"/>
      <w:proofErr w:type="spellEnd"/>
    </w:p>
    <w:p w14:paraId="3C5216FA"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EC8E914" w14:textId="036D85DF" w:rsidR="006E08DB" w:rsidRDefault="004227A2" w:rsidP="006E08DB">
      <w:pPr>
        <w:spacing w:after="0" w:line="360" w:lineRule="auto"/>
      </w:pPr>
      <w:r w:rsidRPr="00E624B9">
        <w:rPr>
          <w:b/>
        </w:rPr>
        <w:t>:</w:t>
      </w:r>
      <w:r>
        <w:t xml:space="preserve"> </w:t>
      </w:r>
      <w:permStart w:id="807816364" w:edGrp="everyone"/>
      <w:r w:rsidR="00757AA7">
        <w:t>Fall I, 2026</w:t>
      </w:r>
      <w:permEnd w:id="807816364"/>
    </w:p>
    <w:p w14:paraId="525AF975" w14:textId="63F3E5EF" w:rsidR="007A4624" w:rsidRPr="00E624B9" w:rsidRDefault="007A4624" w:rsidP="006E08DB">
      <w:pPr>
        <w:spacing w:after="0" w:line="360" w:lineRule="auto"/>
        <w:rPr>
          <w:b/>
          <w:vanish/>
          <w:specVanish/>
        </w:rPr>
      </w:pPr>
      <w:r w:rsidRPr="00E624B9">
        <w:rPr>
          <w:b/>
        </w:rPr>
        <w:t>Instructor</w:t>
      </w:r>
    </w:p>
    <w:p w14:paraId="0720E043" w14:textId="2D510F06" w:rsidR="007A4624" w:rsidRDefault="007A4624" w:rsidP="00FF6259">
      <w:pPr>
        <w:spacing w:after="0" w:line="360" w:lineRule="auto"/>
      </w:pPr>
      <w:r w:rsidRPr="00E624B9">
        <w:rPr>
          <w:b/>
        </w:rPr>
        <w:t>:</w:t>
      </w:r>
      <w:r>
        <w:t xml:space="preserve"> </w:t>
      </w:r>
      <w:permStart w:id="992441373" w:edGrp="everyone"/>
      <w:r w:rsidR="007212ED">
        <w:t xml:space="preserve"> </w:t>
      </w:r>
      <w:r w:rsidR="00757AA7">
        <w:t>Dr. Madison P. Greenwood</w:t>
      </w:r>
    </w:p>
    <w:permEnd w:id="992441373"/>
    <w:p w14:paraId="13482D41"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2FCD1F5" w14:textId="40B09EA4" w:rsidR="00E8301B" w:rsidRDefault="00E8301B" w:rsidP="00FF6259">
      <w:pPr>
        <w:spacing w:after="0" w:line="360" w:lineRule="auto"/>
      </w:pPr>
      <w:r w:rsidRPr="00E624B9">
        <w:rPr>
          <w:b/>
        </w:rPr>
        <w:t>:</w:t>
      </w:r>
      <w:r>
        <w:t xml:space="preserve"> </w:t>
      </w:r>
      <w:r w:rsidR="007212ED">
        <w:t xml:space="preserve"> </w:t>
      </w:r>
      <w:permStart w:id="647592615" w:edGrp="everyone"/>
      <w:r w:rsidR="00757AA7">
        <w:t>614-915-9581</w:t>
      </w:r>
    </w:p>
    <w:permEnd w:id="647592615"/>
    <w:p w14:paraId="480F7873" w14:textId="77777777" w:rsidR="00E8301B" w:rsidRPr="00E624B9" w:rsidRDefault="00E8301B" w:rsidP="00FF6259">
      <w:pPr>
        <w:pStyle w:val="SyllabiBasic"/>
        <w:spacing w:after="0" w:line="360" w:lineRule="auto"/>
        <w:rPr>
          <w:b/>
          <w:vanish/>
          <w:specVanish/>
        </w:rPr>
      </w:pPr>
      <w:r w:rsidRPr="00E624B9">
        <w:rPr>
          <w:b/>
        </w:rPr>
        <w:t>WBU Email Address</w:t>
      </w:r>
    </w:p>
    <w:p w14:paraId="148CA274" w14:textId="53ECE466" w:rsidR="00E8301B" w:rsidRDefault="00E8301B" w:rsidP="00FF6259">
      <w:pPr>
        <w:spacing w:after="0" w:line="360" w:lineRule="auto"/>
      </w:pPr>
      <w:r w:rsidRPr="00E624B9">
        <w:rPr>
          <w:b/>
        </w:rPr>
        <w:t>:</w:t>
      </w:r>
      <w:r>
        <w:t xml:space="preserve"> </w:t>
      </w:r>
      <w:r w:rsidR="007212ED">
        <w:t xml:space="preserve"> </w:t>
      </w:r>
      <w:permStart w:id="1695358045" w:edGrp="everyone"/>
      <w:r w:rsidR="00757AA7">
        <w:t>Madison.Greenwood@wayland.wbu.edu</w:t>
      </w:r>
      <w:permEnd w:id="1695358045"/>
    </w:p>
    <w:p w14:paraId="72410B56"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45CE238" w14:textId="4B32EBA9" w:rsidR="00E8301B" w:rsidRPr="00E624B9" w:rsidRDefault="00E8301B" w:rsidP="00FF6259">
      <w:pPr>
        <w:spacing w:after="0" w:line="360" w:lineRule="auto"/>
        <w:rPr>
          <w:b/>
        </w:rPr>
      </w:pPr>
      <w:r w:rsidRPr="00E624B9">
        <w:rPr>
          <w:b/>
        </w:rPr>
        <w:t>:</w:t>
      </w:r>
      <w:r w:rsidR="00D4306D">
        <w:rPr>
          <w:b/>
        </w:rPr>
        <w:t xml:space="preserve"> </w:t>
      </w:r>
      <w:permStart w:id="1219699148" w:edGrp="everyone"/>
      <w:r w:rsidR="007212ED">
        <w:rPr>
          <w:rFonts w:ascii="Calibri" w:eastAsia="Times New Roman" w:hAnsi="Calibri"/>
        </w:rPr>
        <w:t xml:space="preserve"> </w:t>
      </w:r>
      <w:r w:rsidR="006E08DB">
        <w:rPr>
          <w:rFonts w:ascii="Calibri" w:eastAsia="Times New Roman" w:hAnsi="Calibri"/>
        </w:rPr>
        <w:t>WBUonline</w:t>
      </w:r>
    </w:p>
    <w:permEnd w:id="1219699148"/>
    <w:p w14:paraId="3A5F6179"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82B44B5" w14:textId="3278FEC1" w:rsidR="00E624B9" w:rsidRDefault="00E8301B" w:rsidP="00FF6259">
      <w:pPr>
        <w:spacing w:after="0" w:line="360" w:lineRule="auto"/>
      </w:pPr>
      <w:r w:rsidRPr="00E624B9">
        <w:rPr>
          <w:b/>
        </w:rPr>
        <w:t>:</w:t>
      </w:r>
      <w:r w:rsidR="00D4306D">
        <w:rPr>
          <w:b/>
        </w:rPr>
        <w:t xml:space="preserve"> </w:t>
      </w:r>
      <w:r w:rsidR="007212ED">
        <w:t xml:space="preserve"> </w:t>
      </w:r>
      <w:permStart w:id="454385520" w:edGrp="everyone"/>
      <w:r w:rsidR="00757AA7">
        <w:t>Online</w:t>
      </w:r>
      <w:permEnd w:id="454385520"/>
    </w:p>
    <w:p w14:paraId="2EF7C738" w14:textId="77777777" w:rsidR="00FE0EC1" w:rsidRPr="00E624B9" w:rsidRDefault="00FE0EC1" w:rsidP="00FE0EC1">
      <w:pPr>
        <w:pStyle w:val="SyllabiBasic"/>
        <w:rPr>
          <w:b/>
          <w:vanish/>
          <w:specVanish/>
        </w:rPr>
      </w:pPr>
      <w:r w:rsidRPr="00E624B9">
        <w:rPr>
          <w:b/>
        </w:rPr>
        <w:t>Catalog Description</w:t>
      </w:r>
    </w:p>
    <w:p w14:paraId="72A285BC" w14:textId="3FE72E35" w:rsidR="00FE0EC1" w:rsidRDefault="00FE0EC1" w:rsidP="00FE0EC1">
      <w:r w:rsidRPr="00E624B9">
        <w:rPr>
          <w:b/>
        </w:rPr>
        <w:t>:</w:t>
      </w:r>
      <w:r>
        <w:rPr>
          <w:b/>
        </w:rPr>
        <w:t xml:space="preserve"> </w:t>
      </w:r>
    </w:p>
    <w:p w14:paraId="5FF167B2" w14:textId="77777777" w:rsidR="005F3B73" w:rsidRDefault="005F3B73" w:rsidP="005F3B73">
      <w:r w:rsidRPr="007918BB">
        <w:t>Conceptual frameworks of how social media is strategically used to market to consumers.  It also examines the use of popular social media platforms and emerging forms that include email marketing, mobile marketing, gaming, and location based mediums. Additionally, provides a basic understanding of how to measure financial effectiveness (return on investment) of a social media marketing campaign.</w:t>
      </w:r>
    </w:p>
    <w:p w14:paraId="4B23EECE" w14:textId="77777777" w:rsidR="0091134F" w:rsidRDefault="0091134F" w:rsidP="0091134F">
      <w:pPr>
        <w:rPr>
          <w:rFonts w:cstheme="minorHAnsi"/>
          <w:color w:val="000000"/>
        </w:rPr>
      </w:pPr>
    </w:p>
    <w:p w14:paraId="3C8D3831" w14:textId="77777777" w:rsidR="0091134F" w:rsidRDefault="0091134F" w:rsidP="0091134F">
      <w:pPr>
        <w:rPr>
          <w:rFonts w:cstheme="minorHAnsi"/>
          <w:b/>
          <w:color w:val="000000"/>
        </w:rPr>
      </w:pPr>
      <w:r w:rsidRPr="0003353D">
        <w:rPr>
          <w:rFonts w:cstheme="minorHAnsi"/>
          <w:b/>
          <w:color w:val="000000"/>
        </w:rPr>
        <w:t xml:space="preserve">Prerequisite: </w:t>
      </w:r>
    </w:p>
    <w:p w14:paraId="10B18419" w14:textId="77777777" w:rsidR="005F3B73" w:rsidRPr="00862A69" w:rsidRDefault="005F3B73" w:rsidP="005F3B73">
      <w:r w:rsidRPr="00862A69">
        <w:t>MKTG 3312</w:t>
      </w:r>
    </w:p>
    <w:p w14:paraId="052573D3" w14:textId="77777777" w:rsidR="00E624B9" w:rsidRPr="00E624B9" w:rsidRDefault="00E624B9" w:rsidP="000C2431">
      <w:pPr>
        <w:pStyle w:val="SyllabiHeading"/>
        <w:rPr>
          <w:b/>
        </w:rPr>
      </w:pPr>
      <w:r w:rsidRPr="00E624B9">
        <w:rPr>
          <w:b/>
        </w:rPr>
        <w:t>Textbook Information</w:t>
      </w:r>
    </w:p>
    <w:p w14:paraId="08D916BC" w14:textId="77777777" w:rsidR="00E624B9" w:rsidRPr="00E624B9" w:rsidRDefault="00E624B9" w:rsidP="000C2431">
      <w:pPr>
        <w:pStyle w:val="SyllabiBasic"/>
        <w:rPr>
          <w:b/>
          <w:vanish/>
          <w:specVanish/>
        </w:rPr>
      </w:pPr>
      <w:r w:rsidRPr="00E624B9">
        <w:rPr>
          <w:b/>
        </w:rPr>
        <w:t>Required Textbook(s) and/or Required Materials</w:t>
      </w:r>
    </w:p>
    <w:p w14:paraId="0B49DCCD" w14:textId="77777777" w:rsidR="00E8301B" w:rsidRDefault="00E624B9" w:rsidP="000C2431">
      <w:pPr>
        <w:rPr>
          <w:b/>
        </w:rPr>
      </w:pPr>
      <w:r w:rsidRPr="00E624B9">
        <w:rPr>
          <w:b/>
        </w:rPr>
        <w:t>:</w:t>
      </w:r>
    </w:p>
    <w:tbl>
      <w:tblPr>
        <w:tblW w:w="485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3"/>
        <w:gridCol w:w="1688"/>
        <w:gridCol w:w="590"/>
        <w:gridCol w:w="675"/>
        <w:gridCol w:w="1619"/>
        <w:gridCol w:w="2601"/>
      </w:tblGrid>
      <w:tr w:rsidR="00080FA4" w:rsidRPr="002137A9" w14:paraId="5EF000D9" w14:textId="77777777" w:rsidTr="009B5B17">
        <w:trPr>
          <w:trHeight w:val="348"/>
          <w:tblHeader/>
          <w:tblCellSpacing w:w="15" w:type="dxa"/>
          <w:jc w:val="center"/>
        </w:trPr>
        <w:tc>
          <w:tcPr>
            <w:tcW w:w="1019" w:type="pct"/>
            <w:tcBorders>
              <w:top w:val="outset" w:sz="6" w:space="0" w:color="auto"/>
              <w:left w:val="outset" w:sz="6" w:space="0" w:color="auto"/>
              <w:bottom w:val="outset" w:sz="6" w:space="0" w:color="auto"/>
              <w:right w:val="outset" w:sz="6" w:space="0" w:color="auto"/>
            </w:tcBorders>
            <w:vAlign w:val="center"/>
          </w:tcPr>
          <w:p w14:paraId="2BA86849" w14:textId="77777777" w:rsidR="00080FA4" w:rsidRPr="003D5132" w:rsidRDefault="00080FA4" w:rsidP="00080FA4">
            <w:pPr>
              <w:rPr>
                <w:rFonts w:cstheme="minorHAnsi"/>
                <w:color w:val="000000"/>
              </w:rPr>
            </w:pPr>
            <w:r w:rsidRPr="003D5132">
              <w:rPr>
                <w:rFonts w:cstheme="minorHAnsi"/>
                <w:b/>
                <w:bCs/>
                <w:color w:val="000000"/>
              </w:rPr>
              <w:t>BOOK</w:t>
            </w:r>
          </w:p>
        </w:tc>
        <w:tc>
          <w:tcPr>
            <w:tcW w:w="914" w:type="pct"/>
            <w:tcBorders>
              <w:top w:val="outset" w:sz="6" w:space="0" w:color="auto"/>
              <w:left w:val="outset" w:sz="6" w:space="0" w:color="auto"/>
              <w:bottom w:val="outset" w:sz="6" w:space="0" w:color="auto"/>
              <w:right w:val="outset" w:sz="6" w:space="0" w:color="auto"/>
            </w:tcBorders>
            <w:vAlign w:val="center"/>
          </w:tcPr>
          <w:p w14:paraId="76B57AC1" w14:textId="77777777" w:rsidR="00080FA4" w:rsidRPr="003D5132" w:rsidRDefault="00080FA4" w:rsidP="00080FA4">
            <w:pPr>
              <w:jc w:val="center"/>
              <w:rPr>
                <w:rFonts w:cstheme="minorHAnsi"/>
                <w:color w:val="000000"/>
              </w:rPr>
            </w:pPr>
            <w:r w:rsidRPr="003D5132">
              <w:rPr>
                <w:rFonts w:cstheme="minorHAnsi"/>
                <w:b/>
                <w:bCs/>
                <w:color w:val="000000"/>
              </w:rPr>
              <w:t>AUTHOR</w:t>
            </w:r>
          </w:p>
        </w:tc>
        <w:tc>
          <w:tcPr>
            <w:tcW w:w="309" w:type="pct"/>
            <w:tcBorders>
              <w:top w:val="outset" w:sz="6" w:space="0" w:color="auto"/>
              <w:left w:val="outset" w:sz="6" w:space="0" w:color="auto"/>
              <w:bottom w:val="outset" w:sz="6" w:space="0" w:color="auto"/>
              <w:right w:val="outset" w:sz="6" w:space="0" w:color="auto"/>
            </w:tcBorders>
            <w:vAlign w:val="center"/>
          </w:tcPr>
          <w:p w14:paraId="2B332DD5" w14:textId="77777777" w:rsidR="00080FA4" w:rsidRPr="003D5132" w:rsidRDefault="00080FA4" w:rsidP="00080FA4">
            <w:pPr>
              <w:jc w:val="center"/>
              <w:rPr>
                <w:rFonts w:cstheme="minorHAnsi"/>
                <w:color w:val="000000"/>
              </w:rPr>
            </w:pPr>
            <w:r w:rsidRPr="003D5132">
              <w:rPr>
                <w:rFonts w:cstheme="minorHAnsi"/>
                <w:b/>
                <w:bCs/>
                <w:color w:val="000000"/>
              </w:rPr>
              <w:t>ED</w:t>
            </w:r>
          </w:p>
        </w:tc>
        <w:tc>
          <w:tcPr>
            <w:tcW w:w="356" w:type="pct"/>
            <w:tcBorders>
              <w:top w:val="outset" w:sz="6" w:space="0" w:color="auto"/>
              <w:left w:val="outset" w:sz="6" w:space="0" w:color="auto"/>
              <w:bottom w:val="outset" w:sz="6" w:space="0" w:color="auto"/>
              <w:right w:val="outset" w:sz="6" w:space="0" w:color="auto"/>
            </w:tcBorders>
            <w:vAlign w:val="center"/>
          </w:tcPr>
          <w:p w14:paraId="6572179F" w14:textId="77777777" w:rsidR="00080FA4" w:rsidRPr="003D5132" w:rsidRDefault="00080FA4" w:rsidP="00080FA4">
            <w:pPr>
              <w:jc w:val="center"/>
              <w:rPr>
                <w:rFonts w:cstheme="minorHAnsi"/>
                <w:color w:val="000000"/>
              </w:rPr>
            </w:pPr>
            <w:r w:rsidRPr="003D5132">
              <w:rPr>
                <w:rFonts w:cstheme="minorHAnsi"/>
                <w:b/>
                <w:bCs/>
                <w:color w:val="000000"/>
              </w:rPr>
              <w:t>YEAR</w:t>
            </w:r>
          </w:p>
        </w:tc>
        <w:tc>
          <w:tcPr>
            <w:tcW w:w="876" w:type="pct"/>
            <w:tcBorders>
              <w:top w:val="outset" w:sz="6" w:space="0" w:color="auto"/>
              <w:left w:val="outset" w:sz="6" w:space="0" w:color="auto"/>
              <w:bottom w:val="outset" w:sz="6" w:space="0" w:color="auto"/>
              <w:right w:val="outset" w:sz="6" w:space="0" w:color="auto"/>
            </w:tcBorders>
            <w:vAlign w:val="center"/>
          </w:tcPr>
          <w:p w14:paraId="65012765" w14:textId="77777777" w:rsidR="00080FA4" w:rsidRPr="003D5132" w:rsidRDefault="00080FA4" w:rsidP="00080FA4">
            <w:pPr>
              <w:jc w:val="center"/>
              <w:rPr>
                <w:rFonts w:cstheme="minorHAnsi"/>
                <w:color w:val="000000"/>
              </w:rPr>
            </w:pPr>
            <w:r w:rsidRPr="003D5132">
              <w:rPr>
                <w:rFonts w:cstheme="minorHAnsi"/>
                <w:b/>
                <w:bCs/>
                <w:color w:val="000000"/>
              </w:rPr>
              <w:t>PUBLISHER</w:t>
            </w:r>
          </w:p>
        </w:tc>
        <w:tc>
          <w:tcPr>
            <w:tcW w:w="1410" w:type="pct"/>
            <w:tcBorders>
              <w:top w:val="outset" w:sz="6" w:space="0" w:color="auto"/>
              <w:left w:val="outset" w:sz="6" w:space="0" w:color="auto"/>
              <w:bottom w:val="outset" w:sz="6" w:space="0" w:color="auto"/>
              <w:right w:val="outset" w:sz="6" w:space="0" w:color="auto"/>
            </w:tcBorders>
            <w:vAlign w:val="center"/>
          </w:tcPr>
          <w:p w14:paraId="78513876" w14:textId="77777777" w:rsidR="00080FA4" w:rsidRPr="003D5132" w:rsidRDefault="00080FA4" w:rsidP="00080FA4">
            <w:pPr>
              <w:jc w:val="center"/>
              <w:rPr>
                <w:rFonts w:cstheme="minorHAnsi"/>
                <w:color w:val="000000"/>
              </w:rPr>
            </w:pPr>
            <w:r w:rsidRPr="003D5132">
              <w:rPr>
                <w:rFonts w:cstheme="minorHAnsi"/>
                <w:b/>
                <w:bCs/>
                <w:color w:val="000000"/>
              </w:rPr>
              <w:t>ISBN#</w:t>
            </w:r>
          </w:p>
        </w:tc>
      </w:tr>
      <w:tr w:rsidR="00080FA4" w:rsidRPr="002137A9" w14:paraId="4E068F8B" w14:textId="77777777" w:rsidTr="009B5B17">
        <w:trPr>
          <w:trHeight w:val="225"/>
          <w:tblCellSpacing w:w="15" w:type="dxa"/>
          <w:jc w:val="center"/>
        </w:trPr>
        <w:tc>
          <w:tcPr>
            <w:tcW w:w="1019" w:type="pct"/>
            <w:tcBorders>
              <w:top w:val="outset" w:sz="6" w:space="0" w:color="auto"/>
              <w:left w:val="outset" w:sz="6" w:space="0" w:color="auto"/>
              <w:bottom w:val="outset" w:sz="6" w:space="0" w:color="auto"/>
              <w:right w:val="outset" w:sz="6" w:space="0" w:color="auto"/>
            </w:tcBorders>
            <w:vAlign w:val="center"/>
          </w:tcPr>
          <w:p w14:paraId="385D79F2" w14:textId="77777777" w:rsidR="00080FA4" w:rsidRPr="003D5132" w:rsidRDefault="00080FA4" w:rsidP="00080FA4">
            <w:pPr>
              <w:rPr>
                <w:rFonts w:cstheme="minorHAnsi"/>
                <w:color w:val="000000"/>
              </w:rPr>
            </w:pPr>
            <w:r w:rsidRPr="003D5132">
              <w:rPr>
                <w:rFonts w:cstheme="minorHAnsi"/>
                <w:color w:val="000000"/>
                <w:u w:val="single"/>
              </w:rPr>
              <w:t xml:space="preserve">Essentials of Social Media Marketing </w:t>
            </w:r>
          </w:p>
        </w:tc>
        <w:tc>
          <w:tcPr>
            <w:tcW w:w="914" w:type="pct"/>
            <w:tcBorders>
              <w:top w:val="outset" w:sz="6" w:space="0" w:color="auto"/>
              <w:left w:val="outset" w:sz="6" w:space="0" w:color="auto"/>
              <w:bottom w:val="outset" w:sz="6" w:space="0" w:color="auto"/>
              <w:right w:val="outset" w:sz="6" w:space="0" w:color="auto"/>
            </w:tcBorders>
            <w:vAlign w:val="center"/>
          </w:tcPr>
          <w:p w14:paraId="751C0F14" w14:textId="77777777" w:rsidR="00080FA4" w:rsidRPr="003D5132" w:rsidRDefault="00080FA4" w:rsidP="00080FA4">
            <w:pPr>
              <w:jc w:val="center"/>
              <w:rPr>
                <w:rFonts w:cstheme="minorHAnsi"/>
                <w:color w:val="000000"/>
              </w:rPr>
            </w:pPr>
            <w:r w:rsidRPr="003D5132">
              <w:rPr>
                <w:rFonts w:cstheme="minorHAnsi"/>
                <w:color w:val="000000"/>
              </w:rPr>
              <w:t>Charello</w:t>
            </w:r>
          </w:p>
        </w:tc>
        <w:tc>
          <w:tcPr>
            <w:tcW w:w="309" w:type="pct"/>
            <w:tcBorders>
              <w:top w:val="outset" w:sz="6" w:space="0" w:color="auto"/>
              <w:left w:val="outset" w:sz="6" w:space="0" w:color="auto"/>
              <w:bottom w:val="outset" w:sz="6" w:space="0" w:color="auto"/>
              <w:right w:val="outset" w:sz="6" w:space="0" w:color="auto"/>
            </w:tcBorders>
            <w:vAlign w:val="center"/>
          </w:tcPr>
          <w:p w14:paraId="507B6E1F" w14:textId="77777777" w:rsidR="00080FA4" w:rsidRPr="003D5132" w:rsidRDefault="00080FA4" w:rsidP="00080FA4">
            <w:pPr>
              <w:jc w:val="center"/>
              <w:rPr>
                <w:rFonts w:cstheme="minorHAnsi"/>
                <w:color w:val="000000"/>
              </w:rPr>
            </w:pPr>
          </w:p>
        </w:tc>
        <w:tc>
          <w:tcPr>
            <w:tcW w:w="356" w:type="pct"/>
            <w:tcBorders>
              <w:top w:val="outset" w:sz="6" w:space="0" w:color="auto"/>
              <w:left w:val="outset" w:sz="6" w:space="0" w:color="auto"/>
              <w:bottom w:val="outset" w:sz="6" w:space="0" w:color="auto"/>
              <w:right w:val="outset" w:sz="6" w:space="0" w:color="auto"/>
            </w:tcBorders>
            <w:vAlign w:val="center"/>
          </w:tcPr>
          <w:p w14:paraId="2A3C7ED8" w14:textId="77777777" w:rsidR="00080FA4" w:rsidRPr="003D5132" w:rsidRDefault="00080FA4" w:rsidP="00080FA4">
            <w:pPr>
              <w:jc w:val="center"/>
              <w:rPr>
                <w:rFonts w:cstheme="minorHAnsi"/>
                <w:color w:val="000000"/>
              </w:rPr>
            </w:pPr>
            <w:r w:rsidRPr="003D5132">
              <w:rPr>
                <w:rFonts w:cstheme="minorHAnsi"/>
                <w:color w:val="000000"/>
              </w:rPr>
              <w:t>20</w:t>
            </w:r>
            <w:r>
              <w:rPr>
                <w:rFonts w:cstheme="minorHAnsi"/>
                <w:color w:val="000000"/>
              </w:rPr>
              <w:t>2</w:t>
            </w:r>
            <w:r w:rsidR="009B5B17">
              <w:rPr>
                <w:rFonts w:cstheme="minorHAnsi"/>
                <w:color w:val="000000"/>
              </w:rPr>
              <w:t>4</w:t>
            </w:r>
          </w:p>
        </w:tc>
        <w:tc>
          <w:tcPr>
            <w:tcW w:w="876" w:type="pct"/>
            <w:tcBorders>
              <w:top w:val="outset" w:sz="6" w:space="0" w:color="auto"/>
              <w:left w:val="outset" w:sz="6" w:space="0" w:color="auto"/>
              <w:bottom w:val="outset" w:sz="6" w:space="0" w:color="auto"/>
              <w:right w:val="outset" w:sz="6" w:space="0" w:color="auto"/>
            </w:tcBorders>
            <w:vAlign w:val="center"/>
          </w:tcPr>
          <w:p w14:paraId="6DDAE74D" w14:textId="77777777" w:rsidR="00080FA4" w:rsidRPr="003D5132" w:rsidRDefault="00080FA4" w:rsidP="00080FA4">
            <w:pPr>
              <w:jc w:val="center"/>
              <w:rPr>
                <w:rFonts w:cstheme="minorHAnsi"/>
                <w:color w:val="000000"/>
              </w:rPr>
            </w:pPr>
            <w:r w:rsidRPr="003D5132">
              <w:rPr>
                <w:rFonts w:cstheme="minorHAnsi"/>
                <w:color w:val="000000"/>
              </w:rPr>
              <w:t>Stukent</w:t>
            </w:r>
          </w:p>
        </w:tc>
        <w:tc>
          <w:tcPr>
            <w:tcW w:w="1410" w:type="pct"/>
            <w:tcBorders>
              <w:top w:val="outset" w:sz="6" w:space="0" w:color="auto"/>
              <w:left w:val="outset" w:sz="6" w:space="0" w:color="auto"/>
              <w:bottom w:val="outset" w:sz="6" w:space="0" w:color="auto"/>
              <w:right w:val="outset" w:sz="6" w:space="0" w:color="auto"/>
            </w:tcBorders>
            <w:vAlign w:val="center"/>
          </w:tcPr>
          <w:p w14:paraId="01E87614" w14:textId="0694699C" w:rsidR="00080FA4" w:rsidRPr="003D5132" w:rsidRDefault="00080FA4" w:rsidP="00080FA4">
            <w:pPr>
              <w:jc w:val="center"/>
              <w:rPr>
                <w:rFonts w:cstheme="minorHAnsi"/>
                <w:color w:val="000000"/>
              </w:rPr>
            </w:pPr>
            <w:r w:rsidRPr="003D5132">
              <w:rPr>
                <w:rFonts w:cstheme="minorHAnsi"/>
                <w:color w:val="000000"/>
              </w:rPr>
              <w:t>9780-99963-</w:t>
            </w:r>
            <w:r w:rsidR="000816C7">
              <w:rPr>
                <w:rFonts w:cstheme="minorHAnsi"/>
                <w:color w:val="000000"/>
              </w:rPr>
              <w:t>0242</w:t>
            </w:r>
          </w:p>
        </w:tc>
      </w:tr>
      <w:tr w:rsidR="009B5B17" w:rsidRPr="002137A9" w14:paraId="641460A1" w14:textId="77777777" w:rsidTr="009B5B17">
        <w:trPr>
          <w:trHeight w:val="405"/>
          <w:tblCellSpacing w:w="15" w:type="dxa"/>
          <w:jc w:val="center"/>
        </w:trPr>
        <w:tc>
          <w:tcPr>
            <w:tcW w:w="1019" w:type="pct"/>
            <w:tcBorders>
              <w:top w:val="outset" w:sz="6" w:space="0" w:color="auto"/>
              <w:left w:val="outset" w:sz="6" w:space="0" w:color="auto"/>
              <w:bottom w:val="outset" w:sz="6" w:space="0" w:color="auto"/>
              <w:right w:val="outset" w:sz="6" w:space="0" w:color="auto"/>
            </w:tcBorders>
            <w:vAlign w:val="center"/>
          </w:tcPr>
          <w:p w14:paraId="7965952C" w14:textId="06375A57" w:rsidR="009B5B17" w:rsidRPr="005363C9" w:rsidRDefault="005363C9" w:rsidP="005363C9">
            <w:pPr>
              <w:spacing w:line="254" w:lineRule="auto"/>
              <w:rPr>
                <w:rFonts w:cstheme="minorHAnsi"/>
                <w:color w:val="000000"/>
              </w:rPr>
            </w:pPr>
            <w:r w:rsidRPr="005363C9">
              <w:rPr>
                <w:rFonts w:cstheme="minorHAnsi"/>
                <w:color w:val="000000"/>
              </w:rPr>
              <w:t>Pitch Vantage</w:t>
            </w:r>
          </w:p>
        </w:tc>
        <w:tc>
          <w:tcPr>
            <w:tcW w:w="914" w:type="pct"/>
            <w:tcBorders>
              <w:top w:val="outset" w:sz="6" w:space="0" w:color="auto"/>
              <w:left w:val="outset" w:sz="6" w:space="0" w:color="auto"/>
              <w:bottom w:val="outset" w:sz="6" w:space="0" w:color="auto"/>
              <w:right w:val="outset" w:sz="6" w:space="0" w:color="auto"/>
            </w:tcBorders>
            <w:vAlign w:val="center"/>
          </w:tcPr>
          <w:p w14:paraId="4918BBBC" w14:textId="77777777" w:rsidR="009B5B17" w:rsidRPr="003D5132" w:rsidRDefault="009B5B17" w:rsidP="00080FA4">
            <w:pPr>
              <w:jc w:val="center"/>
              <w:rPr>
                <w:rFonts w:cstheme="minorHAnsi"/>
                <w:color w:val="000000"/>
              </w:rPr>
            </w:pPr>
          </w:p>
        </w:tc>
        <w:tc>
          <w:tcPr>
            <w:tcW w:w="309" w:type="pct"/>
            <w:tcBorders>
              <w:top w:val="outset" w:sz="6" w:space="0" w:color="auto"/>
              <w:left w:val="outset" w:sz="6" w:space="0" w:color="auto"/>
              <w:bottom w:val="outset" w:sz="6" w:space="0" w:color="auto"/>
              <w:right w:val="outset" w:sz="6" w:space="0" w:color="auto"/>
            </w:tcBorders>
            <w:vAlign w:val="center"/>
          </w:tcPr>
          <w:p w14:paraId="54E6F3C9" w14:textId="77777777" w:rsidR="009B5B17" w:rsidRPr="003D5132" w:rsidRDefault="009B5B17" w:rsidP="00080FA4">
            <w:pPr>
              <w:jc w:val="center"/>
              <w:rPr>
                <w:rFonts w:cstheme="minorHAnsi"/>
                <w:color w:val="000000"/>
              </w:rPr>
            </w:pPr>
          </w:p>
        </w:tc>
        <w:tc>
          <w:tcPr>
            <w:tcW w:w="356" w:type="pct"/>
            <w:tcBorders>
              <w:top w:val="outset" w:sz="6" w:space="0" w:color="auto"/>
              <w:left w:val="outset" w:sz="6" w:space="0" w:color="auto"/>
              <w:bottom w:val="outset" w:sz="6" w:space="0" w:color="auto"/>
              <w:right w:val="outset" w:sz="6" w:space="0" w:color="auto"/>
            </w:tcBorders>
            <w:vAlign w:val="center"/>
          </w:tcPr>
          <w:p w14:paraId="3B2353B7" w14:textId="77777777" w:rsidR="009B5B17" w:rsidRPr="003D5132" w:rsidRDefault="009B5B17" w:rsidP="00080FA4">
            <w:pPr>
              <w:jc w:val="center"/>
              <w:rPr>
                <w:rFonts w:cstheme="minorHAnsi"/>
                <w:color w:val="000000"/>
              </w:rPr>
            </w:pPr>
          </w:p>
        </w:tc>
        <w:tc>
          <w:tcPr>
            <w:tcW w:w="876" w:type="pct"/>
            <w:tcBorders>
              <w:top w:val="outset" w:sz="6" w:space="0" w:color="auto"/>
              <w:left w:val="outset" w:sz="6" w:space="0" w:color="auto"/>
              <w:bottom w:val="outset" w:sz="6" w:space="0" w:color="auto"/>
              <w:right w:val="outset" w:sz="6" w:space="0" w:color="auto"/>
            </w:tcBorders>
            <w:vAlign w:val="center"/>
          </w:tcPr>
          <w:p w14:paraId="554F6A52" w14:textId="77777777" w:rsidR="009B5B17" w:rsidRPr="003D5132" w:rsidRDefault="009B5B17" w:rsidP="00080FA4">
            <w:pPr>
              <w:jc w:val="center"/>
              <w:rPr>
                <w:rFonts w:cstheme="minorHAnsi"/>
                <w:color w:val="000000"/>
              </w:rPr>
            </w:pPr>
          </w:p>
        </w:tc>
        <w:tc>
          <w:tcPr>
            <w:tcW w:w="1410" w:type="pct"/>
            <w:tcBorders>
              <w:top w:val="outset" w:sz="6" w:space="0" w:color="auto"/>
              <w:left w:val="outset" w:sz="6" w:space="0" w:color="auto"/>
              <w:bottom w:val="outset" w:sz="6" w:space="0" w:color="auto"/>
              <w:right w:val="outset" w:sz="6" w:space="0" w:color="auto"/>
            </w:tcBorders>
            <w:vAlign w:val="center"/>
          </w:tcPr>
          <w:p w14:paraId="62AEB9A2" w14:textId="77777777" w:rsidR="009B5B17" w:rsidRPr="003D5132" w:rsidRDefault="009B5B17" w:rsidP="00080FA4">
            <w:pPr>
              <w:jc w:val="center"/>
              <w:rPr>
                <w:rFonts w:cstheme="minorHAnsi"/>
                <w:color w:val="000000"/>
              </w:rPr>
            </w:pPr>
            <w:r>
              <w:rPr>
                <w:rFonts w:cstheme="minorHAnsi"/>
                <w:color w:val="000000"/>
              </w:rPr>
              <w:t>9780-69293-3008</w:t>
            </w:r>
          </w:p>
        </w:tc>
      </w:tr>
    </w:tbl>
    <w:p w14:paraId="7CCBE616" w14:textId="77777777" w:rsidR="00392867" w:rsidRPr="00317E55" w:rsidRDefault="009B5B17" w:rsidP="00392867">
      <w:pPr>
        <w:spacing w:after="200"/>
        <w:rPr>
          <w:i/>
          <w:iCs/>
          <w:sz w:val="20"/>
          <w:szCs w:val="20"/>
        </w:rPr>
      </w:pPr>
      <w:bookmarkStart w:id="1" w:name="_Hlk195514443"/>
      <w:bookmarkStart w:id="2"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2"/>
    <w:p w14:paraId="2198EFE5" w14:textId="77777777" w:rsidR="00E624B9" w:rsidRPr="00A24A3B" w:rsidRDefault="00E624B9" w:rsidP="000C2431">
      <w:pPr>
        <w:pStyle w:val="SyllabiBasic"/>
        <w:rPr>
          <w:b/>
          <w:vanish/>
          <w:specVanish/>
        </w:rPr>
      </w:pPr>
      <w:r w:rsidRPr="00A24A3B">
        <w:rPr>
          <w:b/>
        </w:rPr>
        <w:t>Course Outcome Competencies</w:t>
      </w:r>
    </w:p>
    <w:p w14:paraId="0337DB7E" w14:textId="77777777" w:rsidR="0024508F" w:rsidRDefault="00E624B9" w:rsidP="00A67B54">
      <w:pPr>
        <w:spacing w:after="0"/>
        <w:rPr>
          <w:b/>
        </w:rPr>
      </w:pPr>
      <w:r w:rsidRPr="00A24A3B">
        <w:rPr>
          <w:b/>
        </w:rPr>
        <w:t xml:space="preserve">: </w:t>
      </w:r>
    </w:p>
    <w:p w14:paraId="10EC2633" w14:textId="77777777" w:rsidR="005F3B73" w:rsidRPr="007918BB" w:rsidRDefault="005F3B73" w:rsidP="005F3B73">
      <w:pPr>
        <w:pStyle w:val="ListParagraph"/>
        <w:numPr>
          <w:ilvl w:val="0"/>
          <w:numId w:val="12"/>
        </w:numPr>
        <w:contextualSpacing/>
        <w:rPr>
          <w:rFonts w:cstheme="minorHAnsi"/>
          <w:b/>
        </w:rPr>
      </w:pPr>
      <w:r w:rsidRPr="007918BB">
        <w:rPr>
          <w:rFonts w:cstheme="minorHAnsi"/>
        </w:rPr>
        <w:t>Compare social media to traditional marketing strategies.</w:t>
      </w:r>
    </w:p>
    <w:p w14:paraId="4E823990" w14:textId="77777777" w:rsidR="005F3B73" w:rsidRPr="007918BB" w:rsidRDefault="005F3B73" w:rsidP="005F3B73">
      <w:pPr>
        <w:pStyle w:val="ListParagraph"/>
        <w:numPr>
          <w:ilvl w:val="0"/>
          <w:numId w:val="12"/>
        </w:numPr>
        <w:contextualSpacing/>
        <w:rPr>
          <w:rFonts w:cstheme="minorHAnsi"/>
          <w:b/>
        </w:rPr>
      </w:pPr>
      <w:r w:rsidRPr="007918BB">
        <w:rPr>
          <w:rFonts w:cstheme="minorHAnsi"/>
        </w:rPr>
        <w:t>Examine social media marketing rules of engagement.</w:t>
      </w:r>
    </w:p>
    <w:p w14:paraId="74E71B48" w14:textId="77777777" w:rsidR="005F3B73" w:rsidRPr="007918BB" w:rsidRDefault="005F3B73" w:rsidP="005F3B73">
      <w:pPr>
        <w:pStyle w:val="ListParagraph"/>
        <w:numPr>
          <w:ilvl w:val="0"/>
          <w:numId w:val="12"/>
        </w:numPr>
        <w:contextualSpacing/>
        <w:rPr>
          <w:rFonts w:cstheme="minorHAnsi"/>
          <w:b/>
        </w:rPr>
      </w:pPr>
      <w:r w:rsidRPr="007918BB">
        <w:rPr>
          <w:rFonts w:cstheme="minorHAnsi"/>
        </w:rPr>
        <w:t xml:space="preserve">Appraise different types of social media platforms: social networks, micro blogs, content sharing, content creation, and video marketing. </w:t>
      </w:r>
    </w:p>
    <w:p w14:paraId="610E8E6B" w14:textId="77777777" w:rsidR="005F3B73" w:rsidRPr="00CF42A2" w:rsidRDefault="005F3B73" w:rsidP="005F3B73">
      <w:pPr>
        <w:pStyle w:val="ListParagraph"/>
        <w:numPr>
          <w:ilvl w:val="0"/>
          <w:numId w:val="12"/>
        </w:numPr>
        <w:contextualSpacing/>
      </w:pPr>
      <w:r w:rsidRPr="007918BB">
        <w:rPr>
          <w:rFonts w:cstheme="minorHAnsi"/>
        </w:rPr>
        <w:t>Assess the ethical relationship between social media monitoring and data governance.</w:t>
      </w:r>
    </w:p>
    <w:p w14:paraId="067A830E" w14:textId="77777777" w:rsidR="007D5A2A" w:rsidRDefault="007D5A2A" w:rsidP="000C2431">
      <w:pPr>
        <w:pStyle w:val="SyllabiHeading"/>
        <w:rPr>
          <w:b/>
        </w:rPr>
      </w:pPr>
      <w:r w:rsidRPr="007D5A2A">
        <w:rPr>
          <w:b/>
        </w:rPr>
        <w:t>Attendance Requirements</w:t>
      </w:r>
    </w:p>
    <w:p w14:paraId="29066685" w14:textId="77777777" w:rsidR="0029114E" w:rsidRDefault="007D5A2A" w:rsidP="000C2431">
      <w:pPr>
        <w:rPr>
          <w:u w:val="single"/>
        </w:rPr>
      </w:pPr>
      <w:r w:rsidRPr="007D5A2A">
        <w:rPr>
          <w:u w:val="single"/>
        </w:rPr>
        <w:t xml:space="preserve">WBUonline </w:t>
      </w:r>
    </w:p>
    <w:p w14:paraId="7597CD5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5BAC5D76" w14:textId="77777777" w:rsidR="00182992" w:rsidRDefault="007D5A2A" w:rsidP="000C2431">
      <w:pPr>
        <w:pStyle w:val="SyllabiHeading"/>
        <w:rPr>
          <w:b/>
        </w:rPr>
      </w:pPr>
      <w:r w:rsidRPr="007D5A2A">
        <w:rPr>
          <w:b/>
        </w:rPr>
        <w:t>University Policies</w:t>
      </w:r>
    </w:p>
    <w:p w14:paraId="7E8A6B2E" w14:textId="77777777" w:rsidR="00392867" w:rsidRPr="0039378D" w:rsidRDefault="00392867" w:rsidP="00392867">
      <w:pPr>
        <w:spacing w:line="960" w:lineRule="auto"/>
        <w:outlineLvl w:val="1"/>
        <w:rPr>
          <w:b/>
          <w:vanish/>
        </w:rPr>
      </w:pPr>
      <w:bookmarkStart w:id="3" w:name="_Hlk141178515"/>
      <w:bookmarkStart w:id="4" w:name="_Hlk141176664"/>
      <w:r>
        <w:rPr>
          <w:b/>
        </w:rPr>
        <w:t>Academic Integrity</w:t>
      </w:r>
    </w:p>
    <w:p w14:paraId="1F3EB275" w14:textId="77777777" w:rsidR="00392867" w:rsidRDefault="00392867" w:rsidP="00392867">
      <w:pPr>
        <w:spacing w:after="200"/>
      </w:pPr>
      <w:r w:rsidRPr="0039378D">
        <w:rPr>
          <w:b/>
        </w:rPr>
        <w:t>:</w:t>
      </w:r>
    </w:p>
    <w:p w14:paraId="4350F7D0"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3"/>
    </w:p>
    <w:p w14:paraId="143FC114" w14:textId="77777777" w:rsidR="00783E12" w:rsidRDefault="00783E12" w:rsidP="00392867">
      <w:pPr>
        <w:spacing w:after="200"/>
      </w:pPr>
    </w:p>
    <w:bookmarkEnd w:id="4"/>
    <w:p w14:paraId="44C744F5" w14:textId="77777777" w:rsidR="00DE211B" w:rsidRDefault="006E08DB" w:rsidP="00DE211B">
      <w:pPr>
        <w:widowControl w:val="0"/>
        <w:autoSpaceDE w:val="0"/>
        <w:autoSpaceDN w:val="0"/>
        <w:spacing w:line="252" w:lineRule="exact"/>
        <w:ind w:left="555" w:hanging="555"/>
        <w:rPr>
          <w:b/>
        </w:rPr>
      </w:pPr>
      <w:r w:rsidRPr="00AD3F8B">
        <w:rPr>
          <w:b/>
        </w:rPr>
        <w:t>Artificial Intelligenc</w:t>
      </w:r>
      <w:r w:rsidR="00DE211B">
        <w:rPr>
          <w:b/>
        </w:rPr>
        <w:t xml:space="preserve">e:  </w:t>
      </w:r>
    </w:p>
    <w:p w14:paraId="48113B50" w14:textId="11C4C506" w:rsidR="006E08DB" w:rsidRPr="00AD3F8B" w:rsidRDefault="006E08DB" w:rsidP="00DE211B">
      <w:pPr>
        <w:widowControl w:val="0"/>
        <w:autoSpaceDE w:val="0"/>
        <w:autoSpaceDN w:val="0"/>
        <w:spacing w:line="252" w:lineRule="exact"/>
        <w:ind w:left="555" w:hanging="555"/>
        <w:rPr>
          <w:b/>
        </w:rPr>
      </w:pPr>
      <w:r w:rsidRPr="00AD3F8B">
        <w:rPr>
          <w:b/>
        </w:rPr>
        <w:t>No use of any generative AI tools permitted.</w:t>
      </w:r>
    </w:p>
    <w:p w14:paraId="581D34AB" w14:textId="77777777" w:rsidR="006E08DB" w:rsidRDefault="006E08DB" w:rsidP="006E08D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737A5E55" w14:textId="77777777" w:rsidR="006E08DB" w:rsidRDefault="006E08DB" w:rsidP="006E08D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881D765" w14:textId="77777777" w:rsidR="006E08DB" w:rsidRDefault="006E08DB" w:rsidP="006E08D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13A42D50" w14:textId="77777777" w:rsidR="00392867" w:rsidRDefault="00392867" w:rsidP="00392867">
      <w:pPr>
        <w:rPr>
          <w:rFonts w:ascii="Times New Roman" w:hAnsi="Times New Roman" w:cs="Times New Roman"/>
        </w:rPr>
      </w:pPr>
      <w:bookmarkStart w:id="5"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5"/>
    <w:p w14:paraId="1C6AFFF3" w14:textId="77777777" w:rsidR="004066A3" w:rsidRPr="0039378D" w:rsidRDefault="004066A3" w:rsidP="004066A3">
      <w:pPr>
        <w:spacing w:after="0"/>
      </w:pPr>
      <w:r w:rsidRPr="0039378D">
        <w:rPr>
          <w:rFonts w:ascii="Calibri" w:hAnsi="Calibri"/>
        </w:rPr>
        <w:t xml:space="preserve"> </w:t>
      </w:r>
    </w:p>
    <w:p w14:paraId="4FE9D55C" w14:textId="77777777" w:rsidR="005042F5" w:rsidRDefault="005042F5" w:rsidP="000C2431">
      <w:pPr>
        <w:pStyle w:val="SyllabiHeading"/>
        <w:rPr>
          <w:b/>
        </w:rPr>
      </w:pPr>
      <w:bookmarkStart w:id="6" w:name="_Hlk158377611"/>
      <w:r w:rsidRPr="005042F5">
        <w:rPr>
          <w:b/>
        </w:rPr>
        <w:t>Course Requirements and Grading Criteria</w:t>
      </w:r>
    </w:p>
    <w:p w14:paraId="7FC772C8" w14:textId="77777777" w:rsidR="007642BA" w:rsidRDefault="007642BA" w:rsidP="007642BA">
      <w:pPr>
        <w:ind w:left="9"/>
      </w:pPr>
      <w:r>
        <w:t xml:space="preserve">Late assignments are graded with a 10% late penalty.  Assignments later than 3 days (typically Wednesday) will not be accepted.  All late work and assignments that have been approved by the instructor must be turned in by final course date.     </w:t>
      </w:r>
    </w:p>
    <w:p w14:paraId="218B5CB7" w14:textId="77777777" w:rsidR="007642BA" w:rsidRDefault="007642BA" w:rsidP="007642BA">
      <w:pPr>
        <w:ind w:left="9"/>
      </w:pPr>
    </w:p>
    <w:p w14:paraId="7A70AE45" w14:textId="77777777" w:rsidR="007642BA" w:rsidRDefault="007642BA" w:rsidP="007642BA">
      <w:pPr>
        <w:ind w:left="9"/>
        <w:rPr>
          <w:rFonts w:cstheme="minorHAnsi"/>
        </w:rPr>
      </w:pPr>
      <w:r w:rsidRPr="00942F0A">
        <w:rPr>
          <w:rFonts w:cstheme="minorHAnsi"/>
          <w:b/>
          <w:bCs/>
        </w:rPr>
        <w:t>First Required Assignment</w:t>
      </w:r>
      <w:r>
        <w:rPr>
          <w:rFonts w:cstheme="minorHAnsi"/>
        </w:rPr>
        <w:t xml:space="preserve"> – Students must take this 10-point assignment acknowledging they are taking this course</w:t>
      </w:r>
      <w:r w:rsidRPr="00654CFC">
        <w:rPr>
          <w:rFonts w:cstheme="minorHAnsi"/>
        </w:rPr>
        <w:t xml:space="preserve"> </w:t>
      </w:r>
      <w:r>
        <w:rPr>
          <w:rFonts w:cstheme="minorHAnsi"/>
        </w:rPr>
        <w:t>worth 1.9</w:t>
      </w:r>
      <w:r w:rsidRPr="00FF34F4">
        <w:rPr>
          <w:rFonts w:cstheme="minorHAnsi"/>
        </w:rPr>
        <w:t>% of the grade.</w:t>
      </w:r>
    </w:p>
    <w:p w14:paraId="4FDA8C72" w14:textId="77777777" w:rsidR="007642BA" w:rsidRDefault="007642BA" w:rsidP="007642BA">
      <w:pPr>
        <w:ind w:left="9"/>
        <w:rPr>
          <w:rFonts w:cstheme="minorHAnsi"/>
        </w:rPr>
      </w:pPr>
    </w:p>
    <w:p w14:paraId="0E4AC32A" w14:textId="77777777" w:rsidR="007642BA" w:rsidRDefault="007642BA" w:rsidP="007642BA">
      <w:pPr>
        <w:ind w:left="9"/>
      </w:pPr>
      <w:r w:rsidRPr="00942F0A">
        <w:rPr>
          <w:b/>
          <w:bCs/>
        </w:rPr>
        <w:t>Student Introduction</w:t>
      </w:r>
      <w:r>
        <w:t xml:space="preserve"> – Students will earn 10 points for introducing themselves to their peers 1.9% of the grade.  </w:t>
      </w:r>
    </w:p>
    <w:p w14:paraId="652DDC40" w14:textId="77777777" w:rsidR="007642BA" w:rsidRDefault="007642BA" w:rsidP="007642BA">
      <w:pPr>
        <w:ind w:left="9"/>
      </w:pPr>
    </w:p>
    <w:p w14:paraId="2B6773B8" w14:textId="77777777" w:rsidR="007642BA" w:rsidRDefault="007642BA" w:rsidP="007642BA">
      <w:pPr>
        <w:ind w:left="9"/>
      </w:pPr>
      <w:r w:rsidRPr="00942F0A">
        <w:rPr>
          <w:b/>
          <w:bCs/>
        </w:rPr>
        <w:t>Orientation Quiz</w:t>
      </w:r>
      <w:r>
        <w:t xml:space="preserve"> – Students will have an orientation quiz related to items in the syllabus worth 10 points or 1.9% of the grade.   </w:t>
      </w:r>
    </w:p>
    <w:p w14:paraId="3ACF25F9" w14:textId="77777777" w:rsidR="007642BA" w:rsidRDefault="007642BA" w:rsidP="007642BA">
      <w:pPr>
        <w:ind w:left="9"/>
      </w:pPr>
    </w:p>
    <w:p w14:paraId="37F089EA" w14:textId="77777777" w:rsidR="007642BA" w:rsidRDefault="007642BA" w:rsidP="007642BA">
      <w:pPr>
        <w:ind w:left="9"/>
      </w:pPr>
      <w:r w:rsidRPr="00942F0A">
        <w:rPr>
          <w:rFonts w:ascii="Calibri" w:eastAsia="Times New Roman" w:hAnsi="Calibri" w:cs="Calibri"/>
          <w:b/>
          <w:bCs/>
          <w:color w:val="000000"/>
        </w:rPr>
        <w:t>Analytics Internship</w:t>
      </w:r>
      <w:r w:rsidRPr="00942F0A">
        <w:rPr>
          <w:b/>
          <w:bCs/>
        </w:rPr>
        <w:t xml:space="preserve"> Simulation Rounds</w:t>
      </w:r>
      <w:r>
        <w:t xml:space="preserve"> – There are 9 social media marketing simulation rounds worth 20 points each for a total of 180 points or 33.3% of the grade.  </w:t>
      </w:r>
    </w:p>
    <w:p w14:paraId="21E7A249" w14:textId="77777777" w:rsidR="007642BA" w:rsidRDefault="007642BA" w:rsidP="007642BA">
      <w:pPr>
        <w:ind w:left="9"/>
      </w:pPr>
    </w:p>
    <w:p w14:paraId="4E49A0E9" w14:textId="77777777" w:rsidR="007642BA" w:rsidRPr="00942F0A" w:rsidRDefault="007642BA" w:rsidP="007642BA">
      <w:pPr>
        <w:ind w:left="9"/>
      </w:pPr>
      <w:r>
        <w:rPr>
          <w:b/>
          <w:bCs/>
        </w:rPr>
        <w:t xml:space="preserve">Discussions – </w:t>
      </w:r>
      <w:r>
        <w:t>There are 4 total discussions worth 20 points each for a total of 80 points or 14.8%</w:t>
      </w:r>
    </w:p>
    <w:p w14:paraId="79AEF50A" w14:textId="77777777" w:rsidR="007642BA" w:rsidRDefault="007642BA" w:rsidP="007642BA">
      <w:pPr>
        <w:ind w:left="9"/>
        <w:rPr>
          <w:b/>
          <w:bCs/>
        </w:rPr>
      </w:pPr>
    </w:p>
    <w:p w14:paraId="47FB7E23" w14:textId="77777777" w:rsidR="007642BA" w:rsidRDefault="007642BA" w:rsidP="007642BA">
      <w:pPr>
        <w:ind w:left="9"/>
      </w:pPr>
      <w:r w:rsidRPr="00942F0A">
        <w:rPr>
          <w:b/>
          <w:bCs/>
        </w:rPr>
        <w:t>Exams</w:t>
      </w:r>
      <w:r>
        <w:t xml:space="preserve"> – There is a Midterm and a Final exam worth 100 points each for a total of 200 points or 37% of the grade.  </w:t>
      </w:r>
    </w:p>
    <w:p w14:paraId="1622E826" w14:textId="77777777" w:rsidR="007642BA" w:rsidRDefault="007642BA" w:rsidP="007642BA">
      <w:pPr>
        <w:ind w:left="9"/>
      </w:pPr>
    </w:p>
    <w:p w14:paraId="5430AEB4" w14:textId="77777777" w:rsidR="007642BA" w:rsidRDefault="007642BA" w:rsidP="007642BA">
      <w:pPr>
        <w:ind w:left="9"/>
      </w:pPr>
      <w:r w:rsidRPr="00942F0A">
        <w:rPr>
          <w:b/>
          <w:bCs/>
        </w:rPr>
        <w:t>Integration of Faith Paper</w:t>
      </w:r>
      <w:r>
        <w:t xml:space="preserve"> – There is one paper worth 50 points each for a total of 50 points or 9.3% of the grade. </w:t>
      </w:r>
    </w:p>
    <w:p w14:paraId="6AAB125E" w14:textId="77777777" w:rsidR="007642BA" w:rsidRDefault="007642BA" w:rsidP="007642BA">
      <w:pPr>
        <w:ind w:left="9"/>
      </w:pPr>
    </w:p>
    <w:p w14:paraId="3FEC9E54" w14:textId="77777777" w:rsidR="007642BA" w:rsidRDefault="007642BA" w:rsidP="007642BA">
      <w:pPr>
        <w:spacing w:before="158"/>
        <w:rPr>
          <w:sz w:val="24"/>
        </w:rPr>
      </w:pPr>
      <w:r>
        <w:rPr>
          <w:color w:val="2D5294"/>
          <w:sz w:val="24"/>
        </w:rPr>
        <w:t>Grading</w:t>
      </w:r>
      <w:r>
        <w:rPr>
          <w:color w:val="2D5294"/>
          <w:spacing w:val="-1"/>
          <w:sz w:val="24"/>
        </w:rPr>
        <w:t xml:space="preserve"> </w:t>
      </w:r>
      <w:r>
        <w:rPr>
          <w:color w:val="2D5294"/>
          <w:spacing w:val="-2"/>
          <w:sz w:val="24"/>
        </w:rPr>
        <w:t>Scale:</w:t>
      </w:r>
    </w:p>
    <w:p w14:paraId="7382D1DB" w14:textId="77777777" w:rsidR="007642BA" w:rsidRDefault="007642BA" w:rsidP="007642BA">
      <w:pPr>
        <w:spacing w:before="182"/>
        <w:ind w:left="420"/>
        <w:rPr>
          <w:sz w:val="24"/>
        </w:rPr>
      </w:pPr>
      <w:r>
        <w:rPr>
          <w:sz w:val="24"/>
        </w:rPr>
        <w:t>A</w:t>
      </w:r>
      <w:r>
        <w:rPr>
          <w:spacing w:val="-1"/>
          <w:sz w:val="24"/>
        </w:rPr>
        <w:t xml:space="preserve"> </w:t>
      </w:r>
      <w:r>
        <w:rPr>
          <w:sz w:val="24"/>
        </w:rPr>
        <w:t>90%</w:t>
      </w:r>
      <w:r>
        <w:rPr>
          <w:spacing w:val="-2"/>
          <w:sz w:val="24"/>
        </w:rPr>
        <w:t xml:space="preserve"> </w:t>
      </w:r>
      <w:r>
        <w:rPr>
          <w:sz w:val="24"/>
        </w:rPr>
        <w:t>-</w:t>
      </w:r>
      <w:r>
        <w:rPr>
          <w:spacing w:val="-2"/>
          <w:sz w:val="24"/>
        </w:rPr>
        <w:t xml:space="preserve"> </w:t>
      </w:r>
      <w:r>
        <w:rPr>
          <w:sz w:val="24"/>
        </w:rPr>
        <w:t>above 486</w:t>
      </w:r>
      <w:r>
        <w:rPr>
          <w:spacing w:val="-2"/>
          <w:sz w:val="24"/>
        </w:rPr>
        <w:t xml:space="preserve"> </w:t>
      </w:r>
      <w:r>
        <w:rPr>
          <w:sz w:val="24"/>
        </w:rPr>
        <w:t>-</w:t>
      </w:r>
      <w:r>
        <w:rPr>
          <w:spacing w:val="-3"/>
          <w:sz w:val="24"/>
        </w:rPr>
        <w:t xml:space="preserve"> </w:t>
      </w:r>
      <w:r>
        <w:rPr>
          <w:spacing w:val="-5"/>
          <w:sz w:val="24"/>
        </w:rPr>
        <w:t>540</w:t>
      </w:r>
    </w:p>
    <w:p w14:paraId="7CB9BA7D" w14:textId="77777777" w:rsidR="007642BA" w:rsidRDefault="007642BA" w:rsidP="007642BA">
      <w:pPr>
        <w:spacing w:before="180"/>
        <w:ind w:left="420"/>
        <w:rPr>
          <w:sz w:val="24"/>
        </w:rPr>
      </w:pPr>
      <w:r>
        <w:rPr>
          <w:sz w:val="24"/>
        </w:rPr>
        <w:t>B</w:t>
      </w:r>
      <w:r>
        <w:rPr>
          <w:spacing w:val="-6"/>
          <w:sz w:val="24"/>
        </w:rPr>
        <w:t xml:space="preserve"> </w:t>
      </w:r>
      <w:r>
        <w:rPr>
          <w:sz w:val="24"/>
        </w:rPr>
        <w:t>80%</w:t>
      </w:r>
      <w:r>
        <w:rPr>
          <w:spacing w:val="-3"/>
          <w:sz w:val="24"/>
        </w:rPr>
        <w:t xml:space="preserve"> </w:t>
      </w:r>
      <w:r>
        <w:rPr>
          <w:sz w:val="24"/>
        </w:rPr>
        <w:t>- above</w:t>
      </w:r>
      <w:r>
        <w:rPr>
          <w:spacing w:val="-4"/>
          <w:sz w:val="24"/>
        </w:rPr>
        <w:t xml:space="preserve"> </w:t>
      </w:r>
      <w:r>
        <w:rPr>
          <w:sz w:val="24"/>
        </w:rPr>
        <w:t>432</w:t>
      </w:r>
      <w:r>
        <w:rPr>
          <w:spacing w:val="-5"/>
          <w:sz w:val="24"/>
        </w:rPr>
        <w:t xml:space="preserve"> </w:t>
      </w:r>
      <w:r>
        <w:rPr>
          <w:sz w:val="24"/>
        </w:rPr>
        <w:t>-</w:t>
      </w:r>
      <w:r>
        <w:rPr>
          <w:spacing w:val="-1"/>
          <w:sz w:val="24"/>
        </w:rPr>
        <w:t xml:space="preserve"> </w:t>
      </w:r>
      <w:r>
        <w:rPr>
          <w:spacing w:val="-5"/>
          <w:sz w:val="24"/>
        </w:rPr>
        <w:t>485</w:t>
      </w:r>
    </w:p>
    <w:p w14:paraId="7C343808" w14:textId="77777777" w:rsidR="007642BA" w:rsidRDefault="007642BA" w:rsidP="007642BA">
      <w:pPr>
        <w:spacing w:before="187"/>
        <w:ind w:left="420"/>
        <w:rPr>
          <w:spacing w:val="-5"/>
          <w:sz w:val="24"/>
        </w:rPr>
      </w:pPr>
      <w:r>
        <w:rPr>
          <w:sz w:val="24"/>
        </w:rPr>
        <w:t>C</w:t>
      </w:r>
      <w:r>
        <w:rPr>
          <w:spacing w:val="-3"/>
          <w:sz w:val="24"/>
        </w:rPr>
        <w:t xml:space="preserve"> </w:t>
      </w:r>
      <w:r>
        <w:rPr>
          <w:sz w:val="24"/>
        </w:rPr>
        <w:t>70%</w:t>
      </w:r>
      <w:r>
        <w:rPr>
          <w:spacing w:val="-3"/>
          <w:sz w:val="24"/>
        </w:rPr>
        <w:t xml:space="preserve"> </w:t>
      </w:r>
      <w:r>
        <w:rPr>
          <w:sz w:val="24"/>
        </w:rPr>
        <w:t>-</w:t>
      </w:r>
      <w:r>
        <w:rPr>
          <w:spacing w:val="-1"/>
          <w:sz w:val="24"/>
        </w:rPr>
        <w:t xml:space="preserve"> </w:t>
      </w:r>
      <w:r>
        <w:rPr>
          <w:sz w:val="24"/>
        </w:rPr>
        <w:t>above</w:t>
      </w:r>
      <w:r>
        <w:rPr>
          <w:spacing w:val="-4"/>
          <w:sz w:val="24"/>
        </w:rPr>
        <w:t xml:space="preserve"> </w:t>
      </w:r>
      <w:r>
        <w:rPr>
          <w:sz w:val="24"/>
        </w:rPr>
        <w:t>378</w:t>
      </w:r>
      <w:r>
        <w:rPr>
          <w:spacing w:val="-4"/>
          <w:sz w:val="24"/>
        </w:rPr>
        <w:t xml:space="preserve"> -</w:t>
      </w:r>
      <w:r>
        <w:rPr>
          <w:spacing w:val="-1"/>
          <w:sz w:val="24"/>
        </w:rPr>
        <w:t xml:space="preserve"> </w:t>
      </w:r>
      <w:r>
        <w:rPr>
          <w:spacing w:val="-5"/>
          <w:sz w:val="24"/>
        </w:rPr>
        <w:t>431</w:t>
      </w:r>
    </w:p>
    <w:p w14:paraId="7A567706" w14:textId="77777777" w:rsidR="007642BA" w:rsidRDefault="007642BA" w:rsidP="007642BA">
      <w:pPr>
        <w:spacing w:before="187"/>
        <w:ind w:left="420"/>
        <w:rPr>
          <w:sz w:val="24"/>
        </w:rPr>
      </w:pPr>
      <w:r>
        <w:rPr>
          <w:sz w:val="24"/>
        </w:rPr>
        <w:t>D</w:t>
      </w:r>
      <w:r>
        <w:rPr>
          <w:spacing w:val="2"/>
          <w:sz w:val="24"/>
        </w:rPr>
        <w:t xml:space="preserve"> </w:t>
      </w:r>
      <w:r>
        <w:rPr>
          <w:sz w:val="24"/>
        </w:rPr>
        <w:t>60%</w:t>
      </w:r>
      <w:r>
        <w:rPr>
          <w:spacing w:val="-3"/>
          <w:sz w:val="24"/>
        </w:rPr>
        <w:t xml:space="preserve"> </w:t>
      </w:r>
      <w:r>
        <w:rPr>
          <w:sz w:val="24"/>
        </w:rPr>
        <w:t>-</w:t>
      </w:r>
      <w:r>
        <w:rPr>
          <w:spacing w:val="1"/>
          <w:sz w:val="24"/>
        </w:rPr>
        <w:t xml:space="preserve"> </w:t>
      </w:r>
      <w:r>
        <w:rPr>
          <w:sz w:val="24"/>
        </w:rPr>
        <w:t>above</w:t>
      </w:r>
      <w:r>
        <w:rPr>
          <w:spacing w:val="-1"/>
          <w:sz w:val="24"/>
        </w:rPr>
        <w:t xml:space="preserve"> </w:t>
      </w:r>
      <w:r>
        <w:rPr>
          <w:sz w:val="24"/>
        </w:rPr>
        <w:t xml:space="preserve">324 - </w:t>
      </w:r>
      <w:r>
        <w:rPr>
          <w:spacing w:val="-5"/>
          <w:sz w:val="24"/>
        </w:rPr>
        <w:t>377</w:t>
      </w:r>
    </w:p>
    <w:p w14:paraId="62212594" w14:textId="77777777" w:rsidR="007642BA" w:rsidRPr="005042F5" w:rsidRDefault="007642BA" w:rsidP="007642BA">
      <w:r>
        <w:rPr>
          <w:sz w:val="24"/>
        </w:rPr>
        <w:t xml:space="preserve">        F 50%</w:t>
      </w:r>
      <w:r>
        <w:rPr>
          <w:spacing w:val="-2"/>
          <w:sz w:val="24"/>
        </w:rPr>
        <w:t xml:space="preserve"> </w:t>
      </w:r>
      <w:r>
        <w:rPr>
          <w:sz w:val="24"/>
        </w:rPr>
        <w:t>-</w:t>
      </w:r>
      <w:r>
        <w:rPr>
          <w:spacing w:val="-1"/>
          <w:sz w:val="24"/>
        </w:rPr>
        <w:t xml:space="preserve"> </w:t>
      </w:r>
      <w:r>
        <w:rPr>
          <w:sz w:val="24"/>
        </w:rPr>
        <w:t>above      0</w:t>
      </w:r>
      <w:r>
        <w:rPr>
          <w:spacing w:val="-4"/>
          <w:sz w:val="24"/>
        </w:rPr>
        <w:t xml:space="preserve"> </w:t>
      </w:r>
      <w:r>
        <w:rPr>
          <w:sz w:val="24"/>
        </w:rPr>
        <w:t>–</w:t>
      </w:r>
      <w:r>
        <w:rPr>
          <w:spacing w:val="-1"/>
          <w:sz w:val="24"/>
        </w:rPr>
        <w:t xml:space="preserve"> 323</w:t>
      </w:r>
    </w:p>
    <w:p w14:paraId="324E2158" w14:textId="77777777" w:rsidR="00FE0EC1" w:rsidRDefault="00FE0EC1" w:rsidP="000C2431">
      <w:pPr>
        <w:pStyle w:val="NormalWeb"/>
        <w:rPr>
          <w:rFonts w:ascii="Calibri" w:hAnsi="Calibri" w:cs="Calibri"/>
          <w:color w:val="000000"/>
          <w:sz w:val="22"/>
          <w:szCs w:val="22"/>
        </w:rPr>
      </w:pPr>
    </w:p>
    <w:bookmarkEnd w:id="6"/>
    <w:p w14:paraId="7A61EF21" w14:textId="77777777" w:rsidR="00FE0EC1" w:rsidRPr="0039378D" w:rsidRDefault="00FE0EC1" w:rsidP="00FE0EC1">
      <w:pPr>
        <w:spacing w:after="0"/>
        <w:outlineLvl w:val="1"/>
        <w:rPr>
          <w:b/>
          <w:vanish/>
        </w:rPr>
      </w:pPr>
      <w:r w:rsidRPr="0039378D">
        <w:rPr>
          <w:b/>
        </w:rPr>
        <w:t>Student Grade Appeals</w:t>
      </w:r>
    </w:p>
    <w:p w14:paraId="1A1FADBE"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w:t>
      </w:r>
      <w:r w:rsidRPr="0039378D">
        <w:lastRenderedPageBreak/>
        <w:t>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26B0081" w14:textId="77777777" w:rsidR="00124F9D" w:rsidRDefault="00124F9D" w:rsidP="000C2431">
      <w:pPr>
        <w:pStyle w:val="SyllabiHeading"/>
        <w:rPr>
          <w:b/>
        </w:rPr>
      </w:pPr>
    </w:p>
    <w:p w14:paraId="16681AF7" w14:textId="11B93228" w:rsidR="00D81AA3" w:rsidRPr="004732FD" w:rsidRDefault="007642BA" w:rsidP="007642BA">
      <w:pPr>
        <w:pStyle w:val="SyllabiHeading"/>
        <w:rPr>
          <w:b/>
        </w:rPr>
      </w:pPr>
      <w:r w:rsidRPr="004732FD">
        <w:rPr>
          <w:b/>
        </w:rPr>
        <w:t>Sch</w:t>
      </w:r>
      <w:r w:rsidR="00D81AA3">
        <w:rPr>
          <w:b/>
        </w:rPr>
        <w:t>edule</w:t>
      </w:r>
    </w:p>
    <w:tbl>
      <w:tblPr>
        <w:tblStyle w:val="TableGrid"/>
        <w:tblW w:w="9895" w:type="dxa"/>
        <w:tblLook w:val="04A0" w:firstRow="1" w:lastRow="0" w:firstColumn="1" w:lastColumn="0" w:noHBand="0" w:noVBand="1"/>
      </w:tblPr>
      <w:tblGrid>
        <w:gridCol w:w="1255"/>
        <w:gridCol w:w="7380"/>
        <w:gridCol w:w="1260"/>
      </w:tblGrid>
      <w:tr w:rsidR="00D81AA3" w14:paraId="766A06B8" w14:textId="77777777">
        <w:tc>
          <w:tcPr>
            <w:tcW w:w="1255" w:type="dxa"/>
            <w:tcBorders>
              <w:top w:val="single" w:sz="4" w:space="0" w:color="auto"/>
              <w:left w:val="single" w:sz="4" w:space="0" w:color="auto"/>
              <w:bottom w:val="single" w:sz="4" w:space="0" w:color="auto"/>
              <w:right w:val="single" w:sz="4" w:space="0" w:color="auto"/>
            </w:tcBorders>
            <w:hideMark/>
          </w:tcPr>
          <w:p w14:paraId="32DF3100" w14:textId="77777777" w:rsidR="00D81AA3" w:rsidRDefault="00D81AA3">
            <w:pPr>
              <w:jc w:val="center"/>
              <w:rPr>
                <w:b/>
                <w:bCs/>
              </w:rPr>
            </w:pPr>
            <w:r>
              <w:rPr>
                <w:b/>
                <w:bCs/>
              </w:rPr>
              <w:t>Week #</w:t>
            </w:r>
          </w:p>
        </w:tc>
        <w:tc>
          <w:tcPr>
            <w:tcW w:w="7380" w:type="dxa"/>
            <w:tcBorders>
              <w:top w:val="single" w:sz="4" w:space="0" w:color="auto"/>
              <w:left w:val="single" w:sz="4" w:space="0" w:color="auto"/>
              <w:bottom w:val="single" w:sz="4" w:space="0" w:color="auto"/>
              <w:right w:val="single" w:sz="4" w:space="0" w:color="auto"/>
            </w:tcBorders>
            <w:hideMark/>
          </w:tcPr>
          <w:p w14:paraId="37679A7A" w14:textId="77777777" w:rsidR="00D81AA3" w:rsidRDefault="00D81AA3">
            <w:pPr>
              <w:jc w:val="center"/>
              <w:rPr>
                <w:b/>
                <w:bCs/>
              </w:rPr>
            </w:pPr>
            <w:r>
              <w:rPr>
                <w:b/>
                <w:bCs/>
              </w:rPr>
              <w:t>Assignments</w:t>
            </w:r>
          </w:p>
        </w:tc>
        <w:tc>
          <w:tcPr>
            <w:tcW w:w="1260" w:type="dxa"/>
            <w:tcBorders>
              <w:top w:val="single" w:sz="4" w:space="0" w:color="auto"/>
              <w:left w:val="single" w:sz="4" w:space="0" w:color="auto"/>
              <w:bottom w:val="single" w:sz="4" w:space="0" w:color="auto"/>
              <w:right w:val="single" w:sz="4" w:space="0" w:color="auto"/>
            </w:tcBorders>
            <w:hideMark/>
          </w:tcPr>
          <w:p w14:paraId="1C9E0D1E" w14:textId="77777777" w:rsidR="00D81AA3" w:rsidRDefault="00D81AA3">
            <w:pPr>
              <w:jc w:val="center"/>
              <w:rPr>
                <w:b/>
                <w:bCs/>
              </w:rPr>
            </w:pPr>
            <w:r>
              <w:rPr>
                <w:b/>
                <w:bCs/>
              </w:rPr>
              <w:t>Points</w:t>
            </w:r>
          </w:p>
        </w:tc>
      </w:tr>
      <w:tr w:rsidR="00D81AA3" w14:paraId="681A93A5" w14:textId="77777777">
        <w:tc>
          <w:tcPr>
            <w:tcW w:w="1255" w:type="dxa"/>
            <w:tcBorders>
              <w:top w:val="single" w:sz="4" w:space="0" w:color="auto"/>
              <w:left w:val="single" w:sz="4" w:space="0" w:color="auto"/>
              <w:bottom w:val="single" w:sz="4" w:space="0" w:color="auto"/>
              <w:right w:val="single" w:sz="4" w:space="0" w:color="auto"/>
            </w:tcBorders>
            <w:hideMark/>
          </w:tcPr>
          <w:p w14:paraId="5C90C457" w14:textId="77777777" w:rsidR="00D81AA3" w:rsidRDefault="00D81AA3">
            <w:r>
              <w:t>Week #1</w:t>
            </w:r>
          </w:p>
        </w:tc>
        <w:tc>
          <w:tcPr>
            <w:tcW w:w="7380" w:type="dxa"/>
            <w:tcBorders>
              <w:top w:val="single" w:sz="4" w:space="0" w:color="auto"/>
              <w:left w:val="single" w:sz="4" w:space="0" w:color="auto"/>
              <w:bottom w:val="single" w:sz="4" w:space="0" w:color="auto"/>
              <w:right w:val="single" w:sz="4" w:space="0" w:color="auto"/>
            </w:tcBorders>
          </w:tcPr>
          <w:p w14:paraId="38C9356B" w14:textId="77777777" w:rsidR="00D81AA3" w:rsidRDefault="00D81AA3"/>
        </w:tc>
        <w:tc>
          <w:tcPr>
            <w:tcW w:w="1260" w:type="dxa"/>
            <w:tcBorders>
              <w:top w:val="single" w:sz="4" w:space="0" w:color="auto"/>
              <w:left w:val="single" w:sz="4" w:space="0" w:color="auto"/>
              <w:bottom w:val="single" w:sz="4" w:space="0" w:color="auto"/>
              <w:right w:val="single" w:sz="4" w:space="0" w:color="auto"/>
            </w:tcBorders>
          </w:tcPr>
          <w:p w14:paraId="1A130E5C" w14:textId="77777777" w:rsidR="00D81AA3" w:rsidRDefault="00D81AA3"/>
        </w:tc>
      </w:tr>
      <w:tr w:rsidR="00D81AA3" w14:paraId="71293029" w14:textId="77777777">
        <w:tc>
          <w:tcPr>
            <w:tcW w:w="1255" w:type="dxa"/>
            <w:tcBorders>
              <w:top w:val="single" w:sz="4" w:space="0" w:color="auto"/>
              <w:left w:val="single" w:sz="4" w:space="0" w:color="auto"/>
              <w:bottom w:val="single" w:sz="4" w:space="0" w:color="auto"/>
              <w:right w:val="single" w:sz="4" w:space="0" w:color="auto"/>
            </w:tcBorders>
          </w:tcPr>
          <w:p w14:paraId="5E9F11EF"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177FD45F" w14:textId="77777777" w:rsidR="00D81AA3" w:rsidRDefault="00D81AA3">
            <w:r>
              <w:t>Required First Assignment</w:t>
            </w:r>
          </w:p>
        </w:tc>
        <w:tc>
          <w:tcPr>
            <w:tcW w:w="1260" w:type="dxa"/>
            <w:tcBorders>
              <w:top w:val="single" w:sz="4" w:space="0" w:color="auto"/>
              <w:left w:val="single" w:sz="4" w:space="0" w:color="auto"/>
              <w:bottom w:val="single" w:sz="4" w:space="0" w:color="auto"/>
              <w:right w:val="single" w:sz="4" w:space="0" w:color="auto"/>
            </w:tcBorders>
            <w:hideMark/>
          </w:tcPr>
          <w:p w14:paraId="1E02EC1F" w14:textId="77777777" w:rsidR="00D81AA3" w:rsidRDefault="00D81AA3">
            <w:r>
              <w:t>5</w:t>
            </w:r>
          </w:p>
        </w:tc>
      </w:tr>
      <w:tr w:rsidR="00D81AA3" w14:paraId="324A310D" w14:textId="77777777">
        <w:tc>
          <w:tcPr>
            <w:tcW w:w="1255" w:type="dxa"/>
            <w:tcBorders>
              <w:top w:val="single" w:sz="4" w:space="0" w:color="auto"/>
              <w:left w:val="single" w:sz="4" w:space="0" w:color="auto"/>
              <w:bottom w:val="single" w:sz="4" w:space="0" w:color="auto"/>
              <w:right w:val="single" w:sz="4" w:space="0" w:color="auto"/>
            </w:tcBorders>
          </w:tcPr>
          <w:p w14:paraId="542978FF"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5613C240" w14:textId="77777777" w:rsidR="00D81AA3" w:rsidRDefault="00D81AA3">
            <w:r>
              <w:t>Read Chapter #1 &amp; 2</w:t>
            </w:r>
          </w:p>
        </w:tc>
        <w:tc>
          <w:tcPr>
            <w:tcW w:w="1260" w:type="dxa"/>
            <w:tcBorders>
              <w:top w:val="single" w:sz="4" w:space="0" w:color="auto"/>
              <w:left w:val="single" w:sz="4" w:space="0" w:color="auto"/>
              <w:bottom w:val="single" w:sz="4" w:space="0" w:color="auto"/>
              <w:right w:val="single" w:sz="4" w:space="0" w:color="auto"/>
            </w:tcBorders>
            <w:hideMark/>
          </w:tcPr>
          <w:p w14:paraId="4F0FF581" w14:textId="77777777" w:rsidR="00D81AA3" w:rsidRDefault="00D81AA3">
            <w:r>
              <w:t>0</w:t>
            </w:r>
          </w:p>
        </w:tc>
      </w:tr>
      <w:tr w:rsidR="00D81AA3" w14:paraId="2FE5D172" w14:textId="77777777">
        <w:tc>
          <w:tcPr>
            <w:tcW w:w="1255" w:type="dxa"/>
            <w:tcBorders>
              <w:top w:val="single" w:sz="4" w:space="0" w:color="auto"/>
              <w:left w:val="single" w:sz="4" w:space="0" w:color="auto"/>
              <w:bottom w:val="single" w:sz="4" w:space="0" w:color="auto"/>
              <w:right w:val="single" w:sz="4" w:space="0" w:color="auto"/>
            </w:tcBorders>
          </w:tcPr>
          <w:p w14:paraId="63489BBC"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738B573B" w14:textId="77777777" w:rsidR="00D81AA3" w:rsidRDefault="00D81AA3">
            <w:r>
              <w:t>Discussion #1: Time Spent on Social Media Apps (Chap. 1)</w:t>
            </w:r>
          </w:p>
        </w:tc>
        <w:tc>
          <w:tcPr>
            <w:tcW w:w="1260" w:type="dxa"/>
            <w:tcBorders>
              <w:top w:val="single" w:sz="4" w:space="0" w:color="auto"/>
              <w:left w:val="single" w:sz="4" w:space="0" w:color="auto"/>
              <w:bottom w:val="single" w:sz="4" w:space="0" w:color="auto"/>
              <w:right w:val="single" w:sz="4" w:space="0" w:color="auto"/>
            </w:tcBorders>
            <w:hideMark/>
          </w:tcPr>
          <w:p w14:paraId="439E6DC4" w14:textId="77777777" w:rsidR="00D81AA3" w:rsidRDefault="00D81AA3">
            <w:r>
              <w:t>25</w:t>
            </w:r>
          </w:p>
        </w:tc>
      </w:tr>
      <w:tr w:rsidR="00D81AA3" w14:paraId="4C507BBA" w14:textId="77777777">
        <w:tc>
          <w:tcPr>
            <w:tcW w:w="1255" w:type="dxa"/>
            <w:tcBorders>
              <w:top w:val="single" w:sz="4" w:space="0" w:color="auto"/>
              <w:left w:val="single" w:sz="4" w:space="0" w:color="auto"/>
              <w:bottom w:val="single" w:sz="4" w:space="0" w:color="auto"/>
              <w:right w:val="single" w:sz="4" w:space="0" w:color="auto"/>
            </w:tcBorders>
          </w:tcPr>
          <w:p w14:paraId="1EA0C2B4"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185A4763" w14:textId="77777777" w:rsidR="00D81AA3" w:rsidRDefault="00D81AA3">
            <w:r>
              <w:t>PPT Assignment: Develop Your Personal Brand (Chap. 2)</w:t>
            </w:r>
          </w:p>
        </w:tc>
        <w:tc>
          <w:tcPr>
            <w:tcW w:w="1260" w:type="dxa"/>
            <w:tcBorders>
              <w:top w:val="single" w:sz="4" w:space="0" w:color="auto"/>
              <w:left w:val="single" w:sz="4" w:space="0" w:color="auto"/>
              <w:bottom w:val="single" w:sz="4" w:space="0" w:color="auto"/>
              <w:right w:val="single" w:sz="4" w:space="0" w:color="auto"/>
            </w:tcBorders>
            <w:hideMark/>
          </w:tcPr>
          <w:p w14:paraId="5A716C31" w14:textId="77777777" w:rsidR="00D81AA3" w:rsidRDefault="00D81AA3">
            <w:r>
              <w:t>85</w:t>
            </w:r>
          </w:p>
        </w:tc>
      </w:tr>
      <w:tr w:rsidR="00D81AA3" w14:paraId="0EB8F6F7" w14:textId="77777777">
        <w:tc>
          <w:tcPr>
            <w:tcW w:w="1255" w:type="dxa"/>
            <w:tcBorders>
              <w:top w:val="single" w:sz="4" w:space="0" w:color="auto"/>
              <w:left w:val="single" w:sz="4" w:space="0" w:color="auto"/>
              <w:bottom w:val="single" w:sz="4" w:space="0" w:color="auto"/>
              <w:right w:val="single" w:sz="4" w:space="0" w:color="auto"/>
            </w:tcBorders>
          </w:tcPr>
          <w:p w14:paraId="46A765F0"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1EFE7A16" w14:textId="77777777" w:rsidR="00D81AA3" w:rsidRDefault="00D81AA3">
            <w:r>
              <w:t>Simternship Round #1</w:t>
            </w:r>
          </w:p>
        </w:tc>
        <w:tc>
          <w:tcPr>
            <w:tcW w:w="1260" w:type="dxa"/>
            <w:tcBorders>
              <w:top w:val="single" w:sz="4" w:space="0" w:color="auto"/>
              <w:left w:val="single" w:sz="4" w:space="0" w:color="auto"/>
              <w:bottom w:val="single" w:sz="4" w:space="0" w:color="auto"/>
              <w:right w:val="single" w:sz="4" w:space="0" w:color="auto"/>
            </w:tcBorders>
            <w:hideMark/>
          </w:tcPr>
          <w:p w14:paraId="239E65ED" w14:textId="77777777" w:rsidR="00D81AA3" w:rsidRDefault="00D81AA3">
            <w:r>
              <w:t>35</w:t>
            </w:r>
          </w:p>
        </w:tc>
      </w:tr>
      <w:tr w:rsidR="00D81AA3" w14:paraId="275EDA90" w14:textId="77777777">
        <w:tc>
          <w:tcPr>
            <w:tcW w:w="1255" w:type="dxa"/>
            <w:tcBorders>
              <w:top w:val="single" w:sz="4" w:space="0" w:color="auto"/>
              <w:left w:val="single" w:sz="4" w:space="0" w:color="auto"/>
              <w:bottom w:val="single" w:sz="4" w:space="0" w:color="auto"/>
              <w:right w:val="single" w:sz="4" w:space="0" w:color="auto"/>
            </w:tcBorders>
            <w:hideMark/>
          </w:tcPr>
          <w:p w14:paraId="68E7083E" w14:textId="77777777" w:rsidR="00D81AA3" w:rsidRDefault="00D81AA3">
            <w:r>
              <w:t>Week #2</w:t>
            </w:r>
          </w:p>
        </w:tc>
        <w:tc>
          <w:tcPr>
            <w:tcW w:w="7380" w:type="dxa"/>
            <w:tcBorders>
              <w:top w:val="single" w:sz="4" w:space="0" w:color="auto"/>
              <w:left w:val="single" w:sz="4" w:space="0" w:color="auto"/>
              <w:bottom w:val="single" w:sz="4" w:space="0" w:color="auto"/>
              <w:right w:val="single" w:sz="4" w:space="0" w:color="auto"/>
            </w:tcBorders>
          </w:tcPr>
          <w:p w14:paraId="02341A4E" w14:textId="77777777" w:rsidR="00D81AA3" w:rsidRDefault="00D81AA3"/>
        </w:tc>
        <w:tc>
          <w:tcPr>
            <w:tcW w:w="1260" w:type="dxa"/>
            <w:tcBorders>
              <w:top w:val="single" w:sz="4" w:space="0" w:color="auto"/>
              <w:left w:val="single" w:sz="4" w:space="0" w:color="auto"/>
              <w:bottom w:val="single" w:sz="4" w:space="0" w:color="auto"/>
              <w:right w:val="single" w:sz="4" w:space="0" w:color="auto"/>
            </w:tcBorders>
          </w:tcPr>
          <w:p w14:paraId="23E1C568" w14:textId="77777777" w:rsidR="00D81AA3" w:rsidRDefault="00D81AA3"/>
        </w:tc>
      </w:tr>
      <w:tr w:rsidR="00D81AA3" w14:paraId="16DC984F" w14:textId="77777777">
        <w:tc>
          <w:tcPr>
            <w:tcW w:w="1255" w:type="dxa"/>
            <w:tcBorders>
              <w:top w:val="single" w:sz="4" w:space="0" w:color="auto"/>
              <w:left w:val="single" w:sz="4" w:space="0" w:color="auto"/>
              <w:bottom w:val="single" w:sz="4" w:space="0" w:color="auto"/>
              <w:right w:val="single" w:sz="4" w:space="0" w:color="auto"/>
            </w:tcBorders>
          </w:tcPr>
          <w:p w14:paraId="7CF37E21"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243AC48E" w14:textId="77777777" w:rsidR="00D81AA3" w:rsidRDefault="00D81AA3">
            <w:r>
              <w:t>Read Chapter #3</w:t>
            </w:r>
          </w:p>
        </w:tc>
        <w:tc>
          <w:tcPr>
            <w:tcW w:w="1260" w:type="dxa"/>
            <w:tcBorders>
              <w:top w:val="single" w:sz="4" w:space="0" w:color="auto"/>
              <w:left w:val="single" w:sz="4" w:space="0" w:color="auto"/>
              <w:bottom w:val="single" w:sz="4" w:space="0" w:color="auto"/>
              <w:right w:val="single" w:sz="4" w:space="0" w:color="auto"/>
            </w:tcBorders>
            <w:hideMark/>
          </w:tcPr>
          <w:p w14:paraId="7D934C21" w14:textId="77777777" w:rsidR="00D81AA3" w:rsidRDefault="00D81AA3">
            <w:r>
              <w:t>0</w:t>
            </w:r>
          </w:p>
        </w:tc>
      </w:tr>
      <w:tr w:rsidR="00D81AA3" w14:paraId="03A44EED" w14:textId="77777777">
        <w:tc>
          <w:tcPr>
            <w:tcW w:w="1255" w:type="dxa"/>
            <w:tcBorders>
              <w:top w:val="single" w:sz="4" w:space="0" w:color="auto"/>
              <w:left w:val="single" w:sz="4" w:space="0" w:color="auto"/>
              <w:bottom w:val="single" w:sz="4" w:space="0" w:color="auto"/>
              <w:right w:val="single" w:sz="4" w:space="0" w:color="auto"/>
            </w:tcBorders>
          </w:tcPr>
          <w:p w14:paraId="27CBCE2A"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50B0F554" w14:textId="77777777" w:rsidR="00D81AA3" w:rsidRDefault="00D81AA3">
            <w:r>
              <w:t>Quiz: Chap. 2 &amp; 3</w:t>
            </w:r>
          </w:p>
        </w:tc>
        <w:tc>
          <w:tcPr>
            <w:tcW w:w="1260" w:type="dxa"/>
            <w:tcBorders>
              <w:top w:val="single" w:sz="4" w:space="0" w:color="auto"/>
              <w:left w:val="single" w:sz="4" w:space="0" w:color="auto"/>
              <w:bottom w:val="single" w:sz="4" w:space="0" w:color="auto"/>
              <w:right w:val="single" w:sz="4" w:space="0" w:color="auto"/>
            </w:tcBorders>
            <w:hideMark/>
          </w:tcPr>
          <w:p w14:paraId="2FC069B7" w14:textId="77777777" w:rsidR="00D81AA3" w:rsidRDefault="00D81AA3">
            <w:r>
              <w:t>25</w:t>
            </w:r>
          </w:p>
        </w:tc>
      </w:tr>
      <w:tr w:rsidR="00D81AA3" w14:paraId="33DF11DF" w14:textId="77777777">
        <w:tc>
          <w:tcPr>
            <w:tcW w:w="1255" w:type="dxa"/>
            <w:tcBorders>
              <w:top w:val="single" w:sz="4" w:space="0" w:color="auto"/>
              <w:left w:val="single" w:sz="4" w:space="0" w:color="auto"/>
              <w:bottom w:val="single" w:sz="4" w:space="0" w:color="auto"/>
              <w:right w:val="single" w:sz="4" w:space="0" w:color="auto"/>
            </w:tcBorders>
          </w:tcPr>
          <w:p w14:paraId="51748B7A"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7F1795B1" w14:textId="77777777" w:rsidR="00D81AA3" w:rsidRDefault="00D81AA3">
            <w:r>
              <w:t>Discussion #1: Response to Peers</w:t>
            </w:r>
          </w:p>
        </w:tc>
        <w:tc>
          <w:tcPr>
            <w:tcW w:w="1260" w:type="dxa"/>
            <w:tcBorders>
              <w:top w:val="single" w:sz="4" w:space="0" w:color="auto"/>
              <w:left w:val="single" w:sz="4" w:space="0" w:color="auto"/>
              <w:bottom w:val="single" w:sz="4" w:space="0" w:color="auto"/>
              <w:right w:val="single" w:sz="4" w:space="0" w:color="auto"/>
            </w:tcBorders>
            <w:hideMark/>
          </w:tcPr>
          <w:p w14:paraId="46D6A75A" w14:textId="77777777" w:rsidR="00D81AA3" w:rsidRDefault="00D81AA3">
            <w:r>
              <w:t>25</w:t>
            </w:r>
          </w:p>
        </w:tc>
      </w:tr>
      <w:tr w:rsidR="00D81AA3" w14:paraId="259A1523" w14:textId="77777777">
        <w:tc>
          <w:tcPr>
            <w:tcW w:w="1255" w:type="dxa"/>
            <w:tcBorders>
              <w:top w:val="single" w:sz="4" w:space="0" w:color="auto"/>
              <w:left w:val="single" w:sz="4" w:space="0" w:color="auto"/>
              <w:bottom w:val="single" w:sz="4" w:space="0" w:color="auto"/>
              <w:right w:val="single" w:sz="4" w:space="0" w:color="auto"/>
            </w:tcBorders>
          </w:tcPr>
          <w:p w14:paraId="0FBD5A40"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6E3C129A" w14:textId="77777777" w:rsidR="00D81AA3" w:rsidRDefault="00D81AA3">
            <w:r>
              <w:t>Simternship Round #2</w:t>
            </w:r>
          </w:p>
        </w:tc>
        <w:tc>
          <w:tcPr>
            <w:tcW w:w="1260" w:type="dxa"/>
            <w:tcBorders>
              <w:top w:val="single" w:sz="4" w:space="0" w:color="auto"/>
              <w:left w:val="single" w:sz="4" w:space="0" w:color="auto"/>
              <w:bottom w:val="single" w:sz="4" w:space="0" w:color="auto"/>
              <w:right w:val="single" w:sz="4" w:space="0" w:color="auto"/>
            </w:tcBorders>
            <w:hideMark/>
          </w:tcPr>
          <w:p w14:paraId="11A2977B" w14:textId="77777777" w:rsidR="00D81AA3" w:rsidRDefault="00D81AA3">
            <w:r>
              <w:t>35</w:t>
            </w:r>
          </w:p>
        </w:tc>
      </w:tr>
      <w:tr w:rsidR="00D81AA3" w14:paraId="2294B240" w14:textId="77777777">
        <w:tc>
          <w:tcPr>
            <w:tcW w:w="1255" w:type="dxa"/>
            <w:tcBorders>
              <w:top w:val="single" w:sz="4" w:space="0" w:color="auto"/>
              <w:left w:val="single" w:sz="4" w:space="0" w:color="auto"/>
              <w:bottom w:val="single" w:sz="4" w:space="0" w:color="auto"/>
              <w:right w:val="single" w:sz="4" w:space="0" w:color="auto"/>
            </w:tcBorders>
          </w:tcPr>
          <w:p w14:paraId="2329B62F"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123EF415" w14:textId="77777777" w:rsidR="00D81AA3" w:rsidRDefault="00D81AA3">
            <w:r>
              <w:t>Simternship Round #3</w:t>
            </w:r>
          </w:p>
        </w:tc>
        <w:tc>
          <w:tcPr>
            <w:tcW w:w="1260" w:type="dxa"/>
            <w:tcBorders>
              <w:top w:val="single" w:sz="4" w:space="0" w:color="auto"/>
              <w:left w:val="single" w:sz="4" w:space="0" w:color="auto"/>
              <w:bottom w:val="single" w:sz="4" w:space="0" w:color="auto"/>
              <w:right w:val="single" w:sz="4" w:space="0" w:color="auto"/>
            </w:tcBorders>
            <w:hideMark/>
          </w:tcPr>
          <w:p w14:paraId="1426764A" w14:textId="77777777" w:rsidR="00D81AA3" w:rsidRDefault="00D81AA3">
            <w:r>
              <w:t>35</w:t>
            </w:r>
          </w:p>
        </w:tc>
      </w:tr>
      <w:tr w:rsidR="00D81AA3" w14:paraId="6FDDD284" w14:textId="77777777">
        <w:tc>
          <w:tcPr>
            <w:tcW w:w="1255" w:type="dxa"/>
            <w:tcBorders>
              <w:top w:val="single" w:sz="4" w:space="0" w:color="auto"/>
              <w:left w:val="single" w:sz="4" w:space="0" w:color="auto"/>
              <w:bottom w:val="single" w:sz="4" w:space="0" w:color="auto"/>
              <w:right w:val="single" w:sz="4" w:space="0" w:color="auto"/>
            </w:tcBorders>
            <w:hideMark/>
          </w:tcPr>
          <w:p w14:paraId="3D871206" w14:textId="77777777" w:rsidR="00D81AA3" w:rsidRDefault="00D81AA3">
            <w:r>
              <w:t>Week #3</w:t>
            </w:r>
          </w:p>
        </w:tc>
        <w:tc>
          <w:tcPr>
            <w:tcW w:w="7380" w:type="dxa"/>
            <w:tcBorders>
              <w:top w:val="single" w:sz="4" w:space="0" w:color="auto"/>
              <w:left w:val="single" w:sz="4" w:space="0" w:color="auto"/>
              <w:bottom w:val="single" w:sz="4" w:space="0" w:color="auto"/>
              <w:right w:val="single" w:sz="4" w:space="0" w:color="auto"/>
            </w:tcBorders>
          </w:tcPr>
          <w:p w14:paraId="01CB42AE" w14:textId="77777777" w:rsidR="00D81AA3" w:rsidRDefault="00D81AA3"/>
        </w:tc>
        <w:tc>
          <w:tcPr>
            <w:tcW w:w="1260" w:type="dxa"/>
            <w:tcBorders>
              <w:top w:val="single" w:sz="4" w:space="0" w:color="auto"/>
              <w:left w:val="single" w:sz="4" w:space="0" w:color="auto"/>
              <w:bottom w:val="single" w:sz="4" w:space="0" w:color="auto"/>
              <w:right w:val="single" w:sz="4" w:space="0" w:color="auto"/>
            </w:tcBorders>
          </w:tcPr>
          <w:p w14:paraId="6DC9C029" w14:textId="77777777" w:rsidR="00D81AA3" w:rsidRDefault="00D81AA3"/>
        </w:tc>
      </w:tr>
      <w:tr w:rsidR="00D81AA3" w14:paraId="3A435BBD" w14:textId="77777777">
        <w:tc>
          <w:tcPr>
            <w:tcW w:w="1255" w:type="dxa"/>
            <w:tcBorders>
              <w:top w:val="single" w:sz="4" w:space="0" w:color="auto"/>
              <w:left w:val="single" w:sz="4" w:space="0" w:color="auto"/>
              <w:bottom w:val="single" w:sz="4" w:space="0" w:color="auto"/>
              <w:right w:val="single" w:sz="4" w:space="0" w:color="auto"/>
            </w:tcBorders>
          </w:tcPr>
          <w:p w14:paraId="2BE1F8D5"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1713C5FE" w14:textId="77777777" w:rsidR="00D81AA3" w:rsidRDefault="00D81AA3">
            <w:r>
              <w:t>Read Chapter #4 &amp; 5</w:t>
            </w:r>
          </w:p>
        </w:tc>
        <w:tc>
          <w:tcPr>
            <w:tcW w:w="1260" w:type="dxa"/>
            <w:tcBorders>
              <w:top w:val="single" w:sz="4" w:space="0" w:color="auto"/>
              <w:left w:val="single" w:sz="4" w:space="0" w:color="auto"/>
              <w:bottom w:val="single" w:sz="4" w:space="0" w:color="auto"/>
              <w:right w:val="single" w:sz="4" w:space="0" w:color="auto"/>
            </w:tcBorders>
            <w:hideMark/>
          </w:tcPr>
          <w:p w14:paraId="6C9F671B" w14:textId="77777777" w:rsidR="00D81AA3" w:rsidRDefault="00D81AA3">
            <w:r>
              <w:t>0</w:t>
            </w:r>
          </w:p>
        </w:tc>
      </w:tr>
      <w:tr w:rsidR="00D81AA3" w14:paraId="16C4C31D" w14:textId="77777777">
        <w:tc>
          <w:tcPr>
            <w:tcW w:w="1255" w:type="dxa"/>
            <w:tcBorders>
              <w:top w:val="single" w:sz="4" w:space="0" w:color="auto"/>
              <w:left w:val="single" w:sz="4" w:space="0" w:color="auto"/>
              <w:bottom w:val="single" w:sz="4" w:space="0" w:color="auto"/>
              <w:right w:val="single" w:sz="4" w:space="0" w:color="auto"/>
            </w:tcBorders>
          </w:tcPr>
          <w:p w14:paraId="45232EE9"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71CB84E5" w14:textId="77777777" w:rsidR="00D81AA3" w:rsidRDefault="00D81AA3">
            <w:r>
              <w:t>Quiz: Chap. 4 &amp; 5</w:t>
            </w:r>
          </w:p>
        </w:tc>
        <w:tc>
          <w:tcPr>
            <w:tcW w:w="1260" w:type="dxa"/>
            <w:tcBorders>
              <w:top w:val="single" w:sz="4" w:space="0" w:color="auto"/>
              <w:left w:val="single" w:sz="4" w:space="0" w:color="auto"/>
              <w:bottom w:val="single" w:sz="4" w:space="0" w:color="auto"/>
              <w:right w:val="single" w:sz="4" w:space="0" w:color="auto"/>
            </w:tcBorders>
            <w:hideMark/>
          </w:tcPr>
          <w:p w14:paraId="27B646BF" w14:textId="77777777" w:rsidR="00D81AA3" w:rsidRDefault="00D81AA3">
            <w:r>
              <w:t>25</w:t>
            </w:r>
          </w:p>
        </w:tc>
      </w:tr>
      <w:tr w:rsidR="00D81AA3" w14:paraId="6987EB31" w14:textId="77777777">
        <w:tc>
          <w:tcPr>
            <w:tcW w:w="1255" w:type="dxa"/>
            <w:tcBorders>
              <w:top w:val="single" w:sz="4" w:space="0" w:color="auto"/>
              <w:left w:val="single" w:sz="4" w:space="0" w:color="auto"/>
              <w:bottom w:val="single" w:sz="4" w:space="0" w:color="auto"/>
              <w:right w:val="single" w:sz="4" w:space="0" w:color="auto"/>
            </w:tcBorders>
          </w:tcPr>
          <w:p w14:paraId="157DEC15"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1AD68C1E" w14:textId="77777777" w:rsidR="00D81AA3" w:rsidRDefault="00D81AA3">
            <w:r>
              <w:t>Simternship Round #4</w:t>
            </w:r>
          </w:p>
        </w:tc>
        <w:tc>
          <w:tcPr>
            <w:tcW w:w="1260" w:type="dxa"/>
            <w:tcBorders>
              <w:top w:val="single" w:sz="4" w:space="0" w:color="auto"/>
              <w:left w:val="single" w:sz="4" w:space="0" w:color="auto"/>
              <w:bottom w:val="single" w:sz="4" w:space="0" w:color="auto"/>
              <w:right w:val="single" w:sz="4" w:space="0" w:color="auto"/>
            </w:tcBorders>
            <w:hideMark/>
          </w:tcPr>
          <w:p w14:paraId="33CA0E00" w14:textId="77777777" w:rsidR="00D81AA3" w:rsidRDefault="00D81AA3">
            <w:r>
              <w:t>35</w:t>
            </w:r>
          </w:p>
        </w:tc>
      </w:tr>
      <w:tr w:rsidR="00D81AA3" w14:paraId="6D3A757F" w14:textId="77777777">
        <w:tc>
          <w:tcPr>
            <w:tcW w:w="1255" w:type="dxa"/>
            <w:tcBorders>
              <w:top w:val="single" w:sz="4" w:space="0" w:color="auto"/>
              <w:left w:val="single" w:sz="4" w:space="0" w:color="auto"/>
              <w:bottom w:val="single" w:sz="4" w:space="0" w:color="auto"/>
              <w:right w:val="single" w:sz="4" w:space="0" w:color="auto"/>
            </w:tcBorders>
          </w:tcPr>
          <w:p w14:paraId="1E56A4CC"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7CFCF275" w14:textId="77777777" w:rsidR="00D81AA3" w:rsidRDefault="00D81AA3">
            <w:r>
              <w:t>Simternship Round #5</w:t>
            </w:r>
          </w:p>
        </w:tc>
        <w:tc>
          <w:tcPr>
            <w:tcW w:w="1260" w:type="dxa"/>
            <w:tcBorders>
              <w:top w:val="single" w:sz="4" w:space="0" w:color="auto"/>
              <w:left w:val="single" w:sz="4" w:space="0" w:color="auto"/>
              <w:bottom w:val="single" w:sz="4" w:space="0" w:color="auto"/>
              <w:right w:val="single" w:sz="4" w:space="0" w:color="auto"/>
            </w:tcBorders>
            <w:hideMark/>
          </w:tcPr>
          <w:p w14:paraId="0EEE763B" w14:textId="77777777" w:rsidR="00D81AA3" w:rsidRDefault="00D81AA3">
            <w:r>
              <w:t>35</w:t>
            </w:r>
          </w:p>
        </w:tc>
      </w:tr>
      <w:tr w:rsidR="00D81AA3" w14:paraId="6CF6BD90" w14:textId="77777777">
        <w:tc>
          <w:tcPr>
            <w:tcW w:w="1255" w:type="dxa"/>
            <w:tcBorders>
              <w:top w:val="single" w:sz="4" w:space="0" w:color="auto"/>
              <w:left w:val="single" w:sz="4" w:space="0" w:color="auto"/>
              <w:bottom w:val="single" w:sz="4" w:space="0" w:color="auto"/>
              <w:right w:val="single" w:sz="4" w:space="0" w:color="auto"/>
            </w:tcBorders>
            <w:hideMark/>
          </w:tcPr>
          <w:p w14:paraId="76BA6E96" w14:textId="77777777" w:rsidR="00D81AA3" w:rsidRDefault="00D81AA3">
            <w:r>
              <w:t>Week #4</w:t>
            </w:r>
          </w:p>
        </w:tc>
        <w:tc>
          <w:tcPr>
            <w:tcW w:w="7380" w:type="dxa"/>
            <w:tcBorders>
              <w:top w:val="single" w:sz="4" w:space="0" w:color="auto"/>
              <w:left w:val="single" w:sz="4" w:space="0" w:color="auto"/>
              <w:bottom w:val="single" w:sz="4" w:space="0" w:color="auto"/>
              <w:right w:val="single" w:sz="4" w:space="0" w:color="auto"/>
            </w:tcBorders>
          </w:tcPr>
          <w:p w14:paraId="69316E98" w14:textId="77777777" w:rsidR="00D81AA3" w:rsidRDefault="00D81AA3"/>
        </w:tc>
        <w:tc>
          <w:tcPr>
            <w:tcW w:w="1260" w:type="dxa"/>
            <w:tcBorders>
              <w:top w:val="single" w:sz="4" w:space="0" w:color="auto"/>
              <w:left w:val="single" w:sz="4" w:space="0" w:color="auto"/>
              <w:bottom w:val="single" w:sz="4" w:space="0" w:color="auto"/>
              <w:right w:val="single" w:sz="4" w:space="0" w:color="auto"/>
            </w:tcBorders>
          </w:tcPr>
          <w:p w14:paraId="286CB209" w14:textId="77777777" w:rsidR="00D81AA3" w:rsidRDefault="00D81AA3"/>
        </w:tc>
      </w:tr>
      <w:tr w:rsidR="00D81AA3" w14:paraId="4219521A" w14:textId="77777777">
        <w:tc>
          <w:tcPr>
            <w:tcW w:w="1255" w:type="dxa"/>
            <w:tcBorders>
              <w:top w:val="single" w:sz="4" w:space="0" w:color="auto"/>
              <w:left w:val="single" w:sz="4" w:space="0" w:color="auto"/>
              <w:bottom w:val="single" w:sz="4" w:space="0" w:color="auto"/>
              <w:right w:val="single" w:sz="4" w:space="0" w:color="auto"/>
            </w:tcBorders>
          </w:tcPr>
          <w:p w14:paraId="50D3234A"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4EFDAFF7" w14:textId="77777777" w:rsidR="00D81AA3" w:rsidRDefault="00D81AA3">
            <w:r>
              <w:t>Read Chapter #6, 7, &amp; 13</w:t>
            </w:r>
          </w:p>
        </w:tc>
        <w:tc>
          <w:tcPr>
            <w:tcW w:w="1260" w:type="dxa"/>
            <w:tcBorders>
              <w:top w:val="single" w:sz="4" w:space="0" w:color="auto"/>
              <w:left w:val="single" w:sz="4" w:space="0" w:color="auto"/>
              <w:bottom w:val="single" w:sz="4" w:space="0" w:color="auto"/>
              <w:right w:val="single" w:sz="4" w:space="0" w:color="auto"/>
            </w:tcBorders>
            <w:hideMark/>
          </w:tcPr>
          <w:p w14:paraId="755467A6" w14:textId="77777777" w:rsidR="00D81AA3" w:rsidRDefault="00D81AA3">
            <w:r>
              <w:t>0</w:t>
            </w:r>
          </w:p>
        </w:tc>
      </w:tr>
      <w:tr w:rsidR="00D81AA3" w14:paraId="70329A81" w14:textId="77777777">
        <w:tc>
          <w:tcPr>
            <w:tcW w:w="1255" w:type="dxa"/>
            <w:tcBorders>
              <w:top w:val="single" w:sz="4" w:space="0" w:color="auto"/>
              <w:left w:val="single" w:sz="4" w:space="0" w:color="auto"/>
              <w:bottom w:val="single" w:sz="4" w:space="0" w:color="auto"/>
              <w:right w:val="single" w:sz="4" w:space="0" w:color="auto"/>
            </w:tcBorders>
          </w:tcPr>
          <w:p w14:paraId="606F8097"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30A51632" w14:textId="77777777" w:rsidR="00D81AA3" w:rsidRDefault="00D81AA3">
            <w:r>
              <w:t>Quiz: Chap. #6, 7, &amp; 13</w:t>
            </w:r>
          </w:p>
        </w:tc>
        <w:tc>
          <w:tcPr>
            <w:tcW w:w="1260" w:type="dxa"/>
            <w:tcBorders>
              <w:top w:val="single" w:sz="4" w:space="0" w:color="auto"/>
              <w:left w:val="single" w:sz="4" w:space="0" w:color="auto"/>
              <w:bottom w:val="single" w:sz="4" w:space="0" w:color="auto"/>
              <w:right w:val="single" w:sz="4" w:space="0" w:color="auto"/>
            </w:tcBorders>
            <w:hideMark/>
          </w:tcPr>
          <w:p w14:paraId="485140E0" w14:textId="77777777" w:rsidR="00D81AA3" w:rsidRDefault="00D81AA3">
            <w:r>
              <w:t>25</w:t>
            </w:r>
          </w:p>
        </w:tc>
      </w:tr>
      <w:tr w:rsidR="00D81AA3" w14:paraId="6F200634" w14:textId="77777777">
        <w:tc>
          <w:tcPr>
            <w:tcW w:w="1255" w:type="dxa"/>
            <w:tcBorders>
              <w:top w:val="single" w:sz="4" w:space="0" w:color="auto"/>
              <w:left w:val="single" w:sz="4" w:space="0" w:color="auto"/>
              <w:bottom w:val="single" w:sz="4" w:space="0" w:color="auto"/>
              <w:right w:val="single" w:sz="4" w:space="0" w:color="auto"/>
            </w:tcBorders>
          </w:tcPr>
          <w:p w14:paraId="605E2B7E"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17B75884" w14:textId="77777777" w:rsidR="00D81AA3" w:rsidRDefault="00D81AA3">
            <w:r>
              <w:t>Discussion #2: Mini Case</w:t>
            </w:r>
          </w:p>
        </w:tc>
        <w:tc>
          <w:tcPr>
            <w:tcW w:w="1260" w:type="dxa"/>
            <w:tcBorders>
              <w:top w:val="single" w:sz="4" w:space="0" w:color="auto"/>
              <w:left w:val="single" w:sz="4" w:space="0" w:color="auto"/>
              <w:bottom w:val="single" w:sz="4" w:space="0" w:color="auto"/>
              <w:right w:val="single" w:sz="4" w:space="0" w:color="auto"/>
            </w:tcBorders>
            <w:hideMark/>
          </w:tcPr>
          <w:p w14:paraId="6FCB8E53" w14:textId="77777777" w:rsidR="00D81AA3" w:rsidRDefault="00D81AA3">
            <w:r>
              <w:t>25</w:t>
            </w:r>
          </w:p>
        </w:tc>
      </w:tr>
      <w:tr w:rsidR="00D81AA3" w14:paraId="21392759" w14:textId="77777777">
        <w:tc>
          <w:tcPr>
            <w:tcW w:w="1255" w:type="dxa"/>
            <w:tcBorders>
              <w:top w:val="single" w:sz="4" w:space="0" w:color="auto"/>
              <w:left w:val="single" w:sz="4" w:space="0" w:color="auto"/>
              <w:bottom w:val="single" w:sz="4" w:space="0" w:color="auto"/>
              <w:right w:val="single" w:sz="4" w:space="0" w:color="auto"/>
            </w:tcBorders>
          </w:tcPr>
          <w:p w14:paraId="3A9AE311"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6305C57C" w14:textId="77777777" w:rsidR="00D81AA3" w:rsidRDefault="00D81AA3">
            <w:r>
              <w:t>Simternship Round #6</w:t>
            </w:r>
          </w:p>
        </w:tc>
        <w:tc>
          <w:tcPr>
            <w:tcW w:w="1260" w:type="dxa"/>
            <w:tcBorders>
              <w:top w:val="single" w:sz="4" w:space="0" w:color="auto"/>
              <w:left w:val="single" w:sz="4" w:space="0" w:color="auto"/>
              <w:bottom w:val="single" w:sz="4" w:space="0" w:color="auto"/>
              <w:right w:val="single" w:sz="4" w:space="0" w:color="auto"/>
            </w:tcBorders>
            <w:hideMark/>
          </w:tcPr>
          <w:p w14:paraId="6F761CBB" w14:textId="77777777" w:rsidR="00D81AA3" w:rsidRDefault="00D81AA3">
            <w:r>
              <w:t>35</w:t>
            </w:r>
          </w:p>
        </w:tc>
      </w:tr>
      <w:tr w:rsidR="00D81AA3" w14:paraId="29E57D57" w14:textId="77777777">
        <w:tc>
          <w:tcPr>
            <w:tcW w:w="1255" w:type="dxa"/>
            <w:tcBorders>
              <w:top w:val="single" w:sz="4" w:space="0" w:color="auto"/>
              <w:left w:val="single" w:sz="4" w:space="0" w:color="auto"/>
              <w:bottom w:val="single" w:sz="4" w:space="0" w:color="auto"/>
              <w:right w:val="single" w:sz="4" w:space="0" w:color="auto"/>
            </w:tcBorders>
          </w:tcPr>
          <w:p w14:paraId="28A74D16"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tcPr>
          <w:p w14:paraId="354510F8" w14:textId="77777777" w:rsidR="00D81AA3" w:rsidRDefault="00D81AA3"/>
        </w:tc>
        <w:tc>
          <w:tcPr>
            <w:tcW w:w="1260" w:type="dxa"/>
            <w:tcBorders>
              <w:top w:val="single" w:sz="4" w:space="0" w:color="auto"/>
              <w:left w:val="single" w:sz="4" w:space="0" w:color="auto"/>
              <w:bottom w:val="single" w:sz="4" w:space="0" w:color="auto"/>
              <w:right w:val="single" w:sz="4" w:space="0" w:color="auto"/>
            </w:tcBorders>
          </w:tcPr>
          <w:p w14:paraId="35A8DAFA" w14:textId="77777777" w:rsidR="00D81AA3" w:rsidRDefault="00D81AA3"/>
        </w:tc>
      </w:tr>
      <w:tr w:rsidR="00D81AA3" w14:paraId="574A3E78" w14:textId="77777777">
        <w:tc>
          <w:tcPr>
            <w:tcW w:w="1255" w:type="dxa"/>
            <w:tcBorders>
              <w:top w:val="single" w:sz="4" w:space="0" w:color="auto"/>
              <w:left w:val="single" w:sz="4" w:space="0" w:color="auto"/>
              <w:bottom w:val="single" w:sz="4" w:space="0" w:color="auto"/>
              <w:right w:val="single" w:sz="4" w:space="0" w:color="auto"/>
            </w:tcBorders>
            <w:hideMark/>
          </w:tcPr>
          <w:p w14:paraId="6406483F" w14:textId="77777777" w:rsidR="00D81AA3" w:rsidRDefault="00D81AA3">
            <w:r>
              <w:t>Week #5</w:t>
            </w:r>
          </w:p>
        </w:tc>
        <w:tc>
          <w:tcPr>
            <w:tcW w:w="7380" w:type="dxa"/>
            <w:tcBorders>
              <w:top w:val="single" w:sz="4" w:space="0" w:color="auto"/>
              <w:left w:val="single" w:sz="4" w:space="0" w:color="auto"/>
              <w:bottom w:val="single" w:sz="4" w:space="0" w:color="auto"/>
              <w:right w:val="single" w:sz="4" w:space="0" w:color="auto"/>
            </w:tcBorders>
          </w:tcPr>
          <w:p w14:paraId="600E8A54" w14:textId="77777777" w:rsidR="00D81AA3" w:rsidRDefault="00D81AA3"/>
        </w:tc>
        <w:tc>
          <w:tcPr>
            <w:tcW w:w="1260" w:type="dxa"/>
            <w:tcBorders>
              <w:top w:val="single" w:sz="4" w:space="0" w:color="auto"/>
              <w:left w:val="single" w:sz="4" w:space="0" w:color="auto"/>
              <w:bottom w:val="single" w:sz="4" w:space="0" w:color="auto"/>
              <w:right w:val="single" w:sz="4" w:space="0" w:color="auto"/>
            </w:tcBorders>
          </w:tcPr>
          <w:p w14:paraId="28DD9282" w14:textId="77777777" w:rsidR="00D81AA3" w:rsidRDefault="00D81AA3"/>
        </w:tc>
      </w:tr>
      <w:tr w:rsidR="00D81AA3" w14:paraId="0F9DCD11" w14:textId="77777777">
        <w:tc>
          <w:tcPr>
            <w:tcW w:w="1255" w:type="dxa"/>
            <w:tcBorders>
              <w:top w:val="single" w:sz="4" w:space="0" w:color="auto"/>
              <w:left w:val="single" w:sz="4" w:space="0" w:color="auto"/>
              <w:bottom w:val="single" w:sz="4" w:space="0" w:color="auto"/>
              <w:right w:val="single" w:sz="4" w:space="0" w:color="auto"/>
            </w:tcBorders>
          </w:tcPr>
          <w:p w14:paraId="564B791A"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2871CFC9" w14:textId="77777777" w:rsidR="00D81AA3" w:rsidRDefault="00D81AA3">
            <w:r>
              <w:t>Read Chapter #8, 9, &amp; 14</w:t>
            </w:r>
          </w:p>
        </w:tc>
        <w:tc>
          <w:tcPr>
            <w:tcW w:w="1260" w:type="dxa"/>
            <w:tcBorders>
              <w:top w:val="single" w:sz="4" w:space="0" w:color="auto"/>
              <w:left w:val="single" w:sz="4" w:space="0" w:color="auto"/>
              <w:bottom w:val="single" w:sz="4" w:space="0" w:color="auto"/>
              <w:right w:val="single" w:sz="4" w:space="0" w:color="auto"/>
            </w:tcBorders>
            <w:hideMark/>
          </w:tcPr>
          <w:p w14:paraId="313D16BB" w14:textId="77777777" w:rsidR="00D81AA3" w:rsidRDefault="00D81AA3">
            <w:r>
              <w:t>0</w:t>
            </w:r>
          </w:p>
        </w:tc>
      </w:tr>
      <w:tr w:rsidR="00D81AA3" w14:paraId="4A156C23" w14:textId="77777777">
        <w:tc>
          <w:tcPr>
            <w:tcW w:w="1255" w:type="dxa"/>
            <w:tcBorders>
              <w:top w:val="single" w:sz="4" w:space="0" w:color="auto"/>
              <w:left w:val="single" w:sz="4" w:space="0" w:color="auto"/>
              <w:bottom w:val="single" w:sz="4" w:space="0" w:color="auto"/>
              <w:right w:val="single" w:sz="4" w:space="0" w:color="auto"/>
            </w:tcBorders>
          </w:tcPr>
          <w:p w14:paraId="33D0C371"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6AE69DB7" w14:textId="77777777" w:rsidR="00D81AA3" w:rsidRDefault="00D81AA3">
            <w:r>
              <w:t>Quiz: Chap. 8, 9, &amp; 14</w:t>
            </w:r>
          </w:p>
        </w:tc>
        <w:tc>
          <w:tcPr>
            <w:tcW w:w="1260" w:type="dxa"/>
            <w:tcBorders>
              <w:top w:val="single" w:sz="4" w:space="0" w:color="auto"/>
              <w:left w:val="single" w:sz="4" w:space="0" w:color="auto"/>
              <w:bottom w:val="single" w:sz="4" w:space="0" w:color="auto"/>
              <w:right w:val="single" w:sz="4" w:space="0" w:color="auto"/>
            </w:tcBorders>
            <w:hideMark/>
          </w:tcPr>
          <w:p w14:paraId="2C3D6341" w14:textId="77777777" w:rsidR="00D81AA3" w:rsidRDefault="00D81AA3">
            <w:r>
              <w:t>25</w:t>
            </w:r>
          </w:p>
        </w:tc>
      </w:tr>
      <w:tr w:rsidR="00D81AA3" w14:paraId="54FCF866" w14:textId="77777777">
        <w:tc>
          <w:tcPr>
            <w:tcW w:w="1255" w:type="dxa"/>
            <w:tcBorders>
              <w:top w:val="single" w:sz="4" w:space="0" w:color="auto"/>
              <w:left w:val="single" w:sz="4" w:space="0" w:color="auto"/>
              <w:bottom w:val="single" w:sz="4" w:space="0" w:color="auto"/>
              <w:right w:val="single" w:sz="4" w:space="0" w:color="auto"/>
            </w:tcBorders>
          </w:tcPr>
          <w:p w14:paraId="32E2450B"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2D7F9808" w14:textId="77777777" w:rsidR="00D81AA3" w:rsidRDefault="00D81AA3">
            <w:r>
              <w:t>Discussion #2: Response to Peers</w:t>
            </w:r>
          </w:p>
        </w:tc>
        <w:tc>
          <w:tcPr>
            <w:tcW w:w="1260" w:type="dxa"/>
            <w:tcBorders>
              <w:top w:val="single" w:sz="4" w:space="0" w:color="auto"/>
              <w:left w:val="single" w:sz="4" w:space="0" w:color="auto"/>
              <w:bottom w:val="single" w:sz="4" w:space="0" w:color="auto"/>
              <w:right w:val="single" w:sz="4" w:space="0" w:color="auto"/>
            </w:tcBorders>
            <w:hideMark/>
          </w:tcPr>
          <w:p w14:paraId="12F82700" w14:textId="77777777" w:rsidR="00D81AA3" w:rsidRDefault="00D81AA3">
            <w:r>
              <w:t>25</w:t>
            </w:r>
          </w:p>
        </w:tc>
      </w:tr>
      <w:tr w:rsidR="00D81AA3" w14:paraId="31EC1BF9" w14:textId="77777777">
        <w:tc>
          <w:tcPr>
            <w:tcW w:w="1255" w:type="dxa"/>
            <w:tcBorders>
              <w:top w:val="single" w:sz="4" w:space="0" w:color="auto"/>
              <w:left w:val="single" w:sz="4" w:space="0" w:color="auto"/>
              <w:bottom w:val="single" w:sz="4" w:space="0" w:color="auto"/>
              <w:right w:val="single" w:sz="4" w:space="0" w:color="auto"/>
            </w:tcBorders>
          </w:tcPr>
          <w:p w14:paraId="07D25340"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2AD06AD5" w14:textId="77777777" w:rsidR="00D81AA3" w:rsidRDefault="00D81AA3">
            <w:r>
              <w:t>PPT Assignment: Influencer Marketing w/ Social Media (Chap. 14)</w:t>
            </w:r>
          </w:p>
        </w:tc>
        <w:tc>
          <w:tcPr>
            <w:tcW w:w="1260" w:type="dxa"/>
            <w:tcBorders>
              <w:top w:val="single" w:sz="4" w:space="0" w:color="auto"/>
              <w:left w:val="single" w:sz="4" w:space="0" w:color="auto"/>
              <w:bottom w:val="single" w:sz="4" w:space="0" w:color="auto"/>
              <w:right w:val="single" w:sz="4" w:space="0" w:color="auto"/>
            </w:tcBorders>
            <w:hideMark/>
          </w:tcPr>
          <w:p w14:paraId="189F4A25" w14:textId="77777777" w:rsidR="00D81AA3" w:rsidRDefault="00D81AA3">
            <w:r>
              <w:t>85</w:t>
            </w:r>
          </w:p>
        </w:tc>
      </w:tr>
      <w:tr w:rsidR="00D81AA3" w14:paraId="48C23533" w14:textId="77777777">
        <w:tc>
          <w:tcPr>
            <w:tcW w:w="1255" w:type="dxa"/>
            <w:tcBorders>
              <w:top w:val="single" w:sz="4" w:space="0" w:color="auto"/>
              <w:left w:val="single" w:sz="4" w:space="0" w:color="auto"/>
              <w:bottom w:val="single" w:sz="4" w:space="0" w:color="auto"/>
              <w:right w:val="single" w:sz="4" w:space="0" w:color="auto"/>
            </w:tcBorders>
          </w:tcPr>
          <w:p w14:paraId="49F9F194"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14B5979B" w14:textId="77777777" w:rsidR="00D81AA3" w:rsidRDefault="00D81AA3">
            <w:r>
              <w:t>Simternship Round #7</w:t>
            </w:r>
          </w:p>
        </w:tc>
        <w:tc>
          <w:tcPr>
            <w:tcW w:w="1260" w:type="dxa"/>
            <w:tcBorders>
              <w:top w:val="single" w:sz="4" w:space="0" w:color="auto"/>
              <w:left w:val="single" w:sz="4" w:space="0" w:color="auto"/>
              <w:bottom w:val="single" w:sz="4" w:space="0" w:color="auto"/>
              <w:right w:val="single" w:sz="4" w:space="0" w:color="auto"/>
            </w:tcBorders>
            <w:hideMark/>
          </w:tcPr>
          <w:p w14:paraId="1585CACF" w14:textId="77777777" w:rsidR="00D81AA3" w:rsidRDefault="00D81AA3">
            <w:r>
              <w:t>35</w:t>
            </w:r>
          </w:p>
        </w:tc>
      </w:tr>
      <w:tr w:rsidR="00D81AA3" w14:paraId="2E118190" w14:textId="77777777">
        <w:tc>
          <w:tcPr>
            <w:tcW w:w="1255" w:type="dxa"/>
            <w:tcBorders>
              <w:top w:val="single" w:sz="4" w:space="0" w:color="auto"/>
              <w:left w:val="single" w:sz="4" w:space="0" w:color="auto"/>
              <w:bottom w:val="single" w:sz="4" w:space="0" w:color="auto"/>
              <w:right w:val="single" w:sz="4" w:space="0" w:color="auto"/>
            </w:tcBorders>
          </w:tcPr>
          <w:p w14:paraId="5D7FC2BD"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tcPr>
          <w:p w14:paraId="095EA501" w14:textId="77777777" w:rsidR="00D81AA3" w:rsidRDefault="00D81AA3"/>
        </w:tc>
        <w:tc>
          <w:tcPr>
            <w:tcW w:w="1260" w:type="dxa"/>
            <w:tcBorders>
              <w:top w:val="single" w:sz="4" w:space="0" w:color="auto"/>
              <w:left w:val="single" w:sz="4" w:space="0" w:color="auto"/>
              <w:bottom w:val="single" w:sz="4" w:space="0" w:color="auto"/>
              <w:right w:val="single" w:sz="4" w:space="0" w:color="auto"/>
            </w:tcBorders>
          </w:tcPr>
          <w:p w14:paraId="0EECD0C3" w14:textId="77777777" w:rsidR="00D81AA3" w:rsidRDefault="00D81AA3"/>
        </w:tc>
      </w:tr>
      <w:tr w:rsidR="00D81AA3" w14:paraId="603D2787" w14:textId="77777777">
        <w:tc>
          <w:tcPr>
            <w:tcW w:w="1255" w:type="dxa"/>
            <w:tcBorders>
              <w:top w:val="single" w:sz="4" w:space="0" w:color="auto"/>
              <w:left w:val="single" w:sz="4" w:space="0" w:color="auto"/>
              <w:bottom w:val="single" w:sz="4" w:space="0" w:color="auto"/>
              <w:right w:val="single" w:sz="4" w:space="0" w:color="auto"/>
            </w:tcBorders>
            <w:hideMark/>
          </w:tcPr>
          <w:p w14:paraId="70A4380B" w14:textId="77777777" w:rsidR="00D81AA3" w:rsidRDefault="00D81AA3">
            <w:r>
              <w:t>Week #6</w:t>
            </w:r>
          </w:p>
        </w:tc>
        <w:tc>
          <w:tcPr>
            <w:tcW w:w="7380" w:type="dxa"/>
            <w:tcBorders>
              <w:top w:val="single" w:sz="4" w:space="0" w:color="auto"/>
              <w:left w:val="single" w:sz="4" w:space="0" w:color="auto"/>
              <w:bottom w:val="single" w:sz="4" w:space="0" w:color="auto"/>
              <w:right w:val="single" w:sz="4" w:space="0" w:color="auto"/>
            </w:tcBorders>
          </w:tcPr>
          <w:p w14:paraId="6706E9D1" w14:textId="77777777" w:rsidR="00D81AA3" w:rsidRDefault="00D81AA3"/>
        </w:tc>
        <w:tc>
          <w:tcPr>
            <w:tcW w:w="1260" w:type="dxa"/>
            <w:tcBorders>
              <w:top w:val="single" w:sz="4" w:space="0" w:color="auto"/>
              <w:left w:val="single" w:sz="4" w:space="0" w:color="auto"/>
              <w:bottom w:val="single" w:sz="4" w:space="0" w:color="auto"/>
              <w:right w:val="single" w:sz="4" w:space="0" w:color="auto"/>
            </w:tcBorders>
          </w:tcPr>
          <w:p w14:paraId="0F44DF74" w14:textId="77777777" w:rsidR="00D81AA3" w:rsidRDefault="00D81AA3"/>
        </w:tc>
      </w:tr>
      <w:tr w:rsidR="00D81AA3" w14:paraId="20E4641F" w14:textId="77777777">
        <w:tc>
          <w:tcPr>
            <w:tcW w:w="1255" w:type="dxa"/>
            <w:tcBorders>
              <w:top w:val="single" w:sz="4" w:space="0" w:color="auto"/>
              <w:left w:val="single" w:sz="4" w:space="0" w:color="auto"/>
              <w:bottom w:val="single" w:sz="4" w:space="0" w:color="auto"/>
              <w:right w:val="single" w:sz="4" w:space="0" w:color="auto"/>
            </w:tcBorders>
          </w:tcPr>
          <w:p w14:paraId="25223D56"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2D97D72C" w14:textId="77777777" w:rsidR="00D81AA3" w:rsidRDefault="00D81AA3">
            <w:r>
              <w:t>Read Chapter #10, 11, &amp; 15</w:t>
            </w:r>
          </w:p>
        </w:tc>
        <w:tc>
          <w:tcPr>
            <w:tcW w:w="1260" w:type="dxa"/>
            <w:tcBorders>
              <w:top w:val="single" w:sz="4" w:space="0" w:color="auto"/>
              <w:left w:val="single" w:sz="4" w:space="0" w:color="auto"/>
              <w:bottom w:val="single" w:sz="4" w:space="0" w:color="auto"/>
              <w:right w:val="single" w:sz="4" w:space="0" w:color="auto"/>
            </w:tcBorders>
            <w:hideMark/>
          </w:tcPr>
          <w:p w14:paraId="35267F0A" w14:textId="77777777" w:rsidR="00D81AA3" w:rsidRDefault="00D81AA3">
            <w:r>
              <w:t>0</w:t>
            </w:r>
          </w:p>
        </w:tc>
      </w:tr>
      <w:tr w:rsidR="00D81AA3" w14:paraId="22613190" w14:textId="77777777">
        <w:tc>
          <w:tcPr>
            <w:tcW w:w="1255" w:type="dxa"/>
            <w:tcBorders>
              <w:top w:val="single" w:sz="4" w:space="0" w:color="auto"/>
              <w:left w:val="single" w:sz="4" w:space="0" w:color="auto"/>
              <w:bottom w:val="single" w:sz="4" w:space="0" w:color="auto"/>
              <w:right w:val="single" w:sz="4" w:space="0" w:color="auto"/>
            </w:tcBorders>
          </w:tcPr>
          <w:p w14:paraId="74E1C9A8"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15022E6A" w14:textId="77777777" w:rsidR="00D81AA3" w:rsidRDefault="00D81AA3">
            <w:r>
              <w:t>Quiz: Chap. 10, 11, &amp; 15</w:t>
            </w:r>
          </w:p>
        </w:tc>
        <w:tc>
          <w:tcPr>
            <w:tcW w:w="1260" w:type="dxa"/>
            <w:tcBorders>
              <w:top w:val="single" w:sz="4" w:space="0" w:color="auto"/>
              <w:left w:val="single" w:sz="4" w:space="0" w:color="auto"/>
              <w:bottom w:val="single" w:sz="4" w:space="0" w:color="auto"/>
              <w:right w:val="single" w:sz="4" w:space="0" w:color="auto"/>
            </w:tcBorders>
            <w:hideMark/>
          </w:tcPr>
          <w:p w14:paraId="0FBB6011" w14:textId="77777777" w:rsidR="00D81AA3" w:rsidRDefault="00D81AA3">
            <w:r>
              <w:t>25</w:t>
            </w:r>
          </w:p>
        </w:tc>
      </w:tr>
      <w:tr w:rsidR="00D81AA3" w14:paraId="65E4683A" w14:textId="77777777">
        <w:tc>
          <w:tcPr>
            <w:tcW w:w="1255" w:type="dxa"/>
            <w:tcBorders>
              <w:top w:val="single" w:sz="4" w:space="0" w:color="auto"/>
              <w:left w:val="single" w:sz="4" w:space="0" w:color="auto"/>
              <w:bottom w:val="single" w:sz="4" w:space="0" w:color="auto"/>
              <w:right w:val="single" w:sz="4" w:space="0" w:color="auto"/>
            </w:tcBorders>
          </w:tcPr>
          <w:p w14:paraId="05B71C6F"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5CCA8DDD" w14:textId="77777777" w:rsidR="00D81AA3" w:rsidRDefault="00D81AA3">
            <w:r>
              <w:t>Simternship Round #8</w:t>
            </w:r>
          </w:p>
        </w:tc>
        <w:tc>
          <w:tcPr>
            <w:tcW w:w="1260" w:type="dxa"/>
            <w:tcBorders>
              <w:top w:val="single" w:sz="4" w:space="0" w:color="auto"/>
              <w:left w:val="single" w:sz="4" w:space="0" w:color="auto"/>
              <w:bottom w:val="single" w:sz="4" w:space="0" w:color="auto"/>
              <w:right w:val="single" w:sz="4" w:space="0" w:color="auto"/>
            </w:tcBorders>
            <w:hideMark/>
          </w:tcPr>
          <w:p w14:paraId="61B13252" w14:textId="77777777" w:rsidR="00D81AA3" w:rsidRDefault="00D81AA3">
            <w:r>
              <w:t>35</w:t>
            </w:r>
          </w:p>
        </w:tc>
      </w:tr>
      <w:tr w:rsidR="00D81AA3" w14:paraId="789E1E21" w14:textId="77777777">
        <w:tc>
          <w:tcPr>
            <w:tcW w:w="1255" w:type="dxa"/>
            <w:tcBorders>
              <w:top w:val="single" w:sz="4" w:space="0" w:color="auto"/>
              <w:left w:val="single" w:sz="4" w:space="0" w:color="auto"/>
              <w:bottom w:val="single" w:sz="4" w:space="0" w:color="auto"/>
              <w:right w:val="single" w:sz="4" w:space="0" w:color="auto"/>
            </w:tcBorders>
          </w:tcPr>
          <w:p w14:paraId="067F5D41"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5F293478" w14:textId="77777777" w:rsidR="00D81AA3" w:rsidRDefault="00D81AA3">
            <w:r>
              <w:t>Simternship Round #9</w:t>
            </w:r>
          </w:p>
        </w:tc>
        <w:tc>
          <w:tcPr>
            <w:tcW w:w="1260" w:type="dxa"/>
            <w:tcBorders>
              <w:top w:val="single" w:sz="4" w:space="0" w:color="auto"/>
              <w:left w:val="single" w:sz="4" w:space="0" w:color="auto"/>
              <w:bottom w:val="single" w:sz="4" w:space="0" w:color="auto"/>
              <w:right w:val="single" w:sz="4" w:space="0" w:color="auto"/>
            </w:tcBorders>
            <w:hideMark/>
          </w:tcPr>
          <w:p w14:paraId="4ACEBFBA" w14:textId="77777777" w:rsidR="00D81AA3" w:rsidRDefault="00D81AA3">
            <w:r>
              <w:t>35</w:t>
            </w:r>
          </w:p>
        </w:tc>
      </w:tr>
      <w:tr w:rsidR="00D81AA3" w14:paraId="573182CC" w14:textId="77777777">
        <w:tc>
          <w:tcPr>
            <w:tcW w:w="1255" w:type="dxa"/>
            <w:tcBorders>
              <w:top w:val="single" w:sz="4" w:space="0" w:color="auto"/>
              <w:left w:val="single" w:sz="4" w:space="0" w:color="auto"/>
              <w:bottom w:val="single" w:sz="4" w:space="0" w:color="auto"/>
              <w:right w:val="single" w:sz="4" w:space="0" w:color="auto"/>
            </w:tcBorders>
            <w:hideMark/>
          </w:tcPr>
          <w:p w14:paraId="64F6D6D7" w14:textId="77777777" w:rsidR="00D81AA3" w:rsidRDefault="00D81AA3">
            <w:r>
              <w:t>Week #7</w:t>
            </w:r>
          </w:p>
        </w:tc>
        <w:tc>
          <w:tcPr>
            <w:tcW w:w="7380" w:type="dxa"/>
            <w:tcBorders>
              <w:top w:val="single" w:sz="4" w:space="0" w:color="auto"/>
              <w:left w:val="single" w:sz="4" w:space="0" w:color="auto"/>
              <w:bottom w:val="single" w:sz="4" w:space="0" w:color="auto"/>
              <w:right w:val="single" w:sz="4" w:space="0" w:color="auto"/>
            </w:tcBorders>
          </w:tcPr>
          <w:p w14:paraId="6C9CE3DF" w14:textId="77777777" w:rsidR="00D81AA3" w:rsidRDefault="00D81AA3"/>
        </w:tc>
        <w:tc>
          <w:tcPr>
            <w:tcW w:w="1260" w:type="dxa"/>
            <w:tcBorders>
              <w:top w:val="single" w:sz="4" w:space="0" w:color="auto"/>
              <w:left w:val="single" w:sz="4" w:space="0" w:color="auto"/>
              <w:bottom w:val="single" w:sz="4" w:space="0" w:color="auto"/>
              <w:right w:val="single" w:sz="4" w:space="0" w:color="auto"/>
            </w:tcBorders>
          </w:tcPr>
          <w:p w14:paraId="59DEE62F" w14:textId="77777777" w:rsidR="00D81AA3" w:rsidRDefault="00D81AA3"/>
        </w:tc>
      </w:tr>
      <w:tr w:rsidR="00D81AA3" w14:paraId="74619FF6" w14:textId="77777777">
        <w:tc>
          <w:tcPr>
            <w:tcW w:w="1255" w:type="dxa"/>
            <w:tcBorders>
              <w:top w:val="single" w:sz="4" w:space="0" w:color="auto"/>
              <w:left w:val="single" w:sz="4" w:space="0" w:color="auto"/>
              <w:bottom w:val="single" w:sz="4" w:space="0" w:color="auto"/>
              <w:right w:val="single" w:sz="4" w:space="0" w:color="auto"/>
            </w:tcBorders>
          </w:tcPr>
          <w:p w14:paraId="2173B144"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6E64396B" w14:textId="77777777" w:rsidR="00D81AA3" w:rsidRDefault="00D81AA3">
            <w:r>
              <w:t>Read Chapter #16</w:t>
            </w:r>
          </w:p>
        </w:tc>
        <w:tc>
          <w:tcPr>
            <w:tcW w:w="1260" w:type="dxa"/>
            <w:tcBorders>
              <w:top w:val="single" w:sz="4" w:space="0" w:color="auto"/>
              <w:left w:val="single" w:sz="4" w:space="0" w:color="auto"/>
              <w:bottom w:val="single" w:sz="4" w:space="0" w:color="auto"/>
              <w:right w:val="single" w:sz="4" w:space="0" w:color="auto"/>
            </w:tcBorders>
            <w:hideMark/>
          </w:tcPr>
          <w:p w14:paraId="15FBB529" w14:textId="77777777" w:rsidR="00D81AA3" w:rsidRDefault="00D81AA3">
            <w:r>
              <w:t>0</w:t>
            </w:r>
          </w:p>
        </w:tc>
      </w:tr>
      <w:tr w:rsidR="00D81AA3" w14:paraId="4FEE9AA9" w14:textId="77777777">
        <w:tc>
          <w:tcPr>
            <w:tcW w:w="1255" w:type="dxa"/>
            <w:tcBorders>
              <w:top w:val="single" w:sz="4" w:space="0" w:color="auto"/>
              <w:left w:val="single" w:sz="4" w:space="0" w:color="auto"/>
              <w:bottom w:val="single" w:sz="4" w:space="0" w:color="auto"/>
              <w:right w:val="single" w:sz="4" w:space="0" w:color="auto"/>
            </w:tcBorders>
          </w:tcPr>
          <w:p w14:paraId="604297CD"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75C681FD" w14:textId="77777777" w:rsidR="00D81AA3" w:rsidRDefault="00D81AA3">
            <w:r>
              <w:t>Simternship Round #10</w:t>
            </w:r>
          </w:p>
        </w:tc>
        <w:tc>
          <w:tcPr>
            <w:tcW w:w="1260" w:type="dxa"/>
            <w:tcBorders>
              <w:top w:val="single" w:sz="4" w:space="0" w:color="auto"/>
              <w:left w:val="single" w:sz="4" w:space="0" w:color="auto"/>
              <w:bottom w:val="single" w:sz="4" w:space="0" w:color="auto"/>
              <w:right w:val="single" w:sz="4" w:space="0" w:color="auto"/>
            </w:tcBorders>
            <w:hideMark/>
          </w:tcPr>
          <w:p w14:paraId="5B75C40A" w14:textId="77777777" w:rsidR="00D81AA3" w:rsidRDefault="00D81AA3">
            <w:r>
              <w:t>35</w:t>
            </w:r>
          </w:p>
        </w:tc>
      </w:tr>
      <w:tr w:rsidR="00D81AA3" w14:paraId="2F358E6D" w14:textId="77777777">
        <w:tc>
          <w:tcPr>
            <w:tcW w:w="1255" w:type="dxa"/>
            <w:tcBorders>
              <w:top w:val="single" w:sz="4" w:space="0" w:color="auto"/>
              <w:left w:val="single" w:sz="4" w:space="0" w:color="auto"/>
              <w:bottom w:val="single" w:sz="4" w:space="0" w:color="auto"/>
              <w:right w:val="single" w:sz="4" w:space="0" w:color="auto"/>
            </w:tcBorders>
            <w:hideMark/>
          </w:tcPr>
          <w:p w14:paraId="0FB015DF" w14:textId="77777777" w:rsidR="00D81AA3" w:rsidRDefault="00D81AA3">
            <w:r>
              <w:t>Week #8</w:t>
            </w:r>
          </w:p>
        </w:tc>
        <w:tc>
          <w:tcPr>
            <w:tcW w:w="7380" w:type="dxa"/>
            <w:tcBorders>
              <w:top w:val="single" w:sz="4" w:space="0" w:color="auto"/>
              <w:left w:val="single" w:sz="4" w:space="0" w:color="auto"/>
              <w:bottom w:val="single" w:sz="4" w:space="0" w:color="auto"/>
              <w:right w:val="single" w:sz="4" w:space="0" w:color="auto"/>
            </w:tcBorders>
          </w:tcPr>
          <w:p w14:paraId="7143C2A2" w14:textId="77777777" w:rsidR="00D81AA3" w:rsidRDefault="00D81AA3"/>
        </w:tc>
        <w:tc>
          <w:tcPr>
            <w:tcW w:w="1260" w:type="dxa"/>
            <w:tcBorders>
              <w:top w:val="single" w:sz="4" w:space="0" w:color="auto"/>
              <w:left w:val="single" w:sz="4" w:space="0" w:color="auto"/>
              <w:bottom w:val="single" w:sz="4" w:space="0" w:color="auto"/>
              <w:right w:val="single" w:sz="4" w:space="0" w:color="auto"/>
            </w:tcBorders>
          </w:tcPr>
          <w:p w14:paraId="4F8EAAA6" w14:textId="77777777" w:rsidR="00D81AA3" w:rsidRDefault="00D81AA3"/>
        </w:tc>
      </w:tr>
      <w:tr w:rsidR="00D81AA3" w14:paraId="105ED1F1" w14:textId="77777777">
        <w:tc>
          <w:tcPr>
            <w:tcW w:w="1255" w:type="dxa"/>
            <w:tcBorders>
              <w:top w:val="single" w:sz="4" w:space="0" w:color="auto"/>
              <w:left w:val="single" w:sz="4" w:space="0" w:color="auto"/>
              <w:bottom w:val="single" w:sz="4" w:space="0" w:color="auto"/>
              <w:right w:val="single" w:sz="4" w:space="0" w:color="auto"/>
            </w:tcBorders>
          </w:tcPr>
          <w:p w14:paraId="34A5C98F"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5732443F" w14:textId="77777777" w:rsidR="00D81AA3" w:rsidRDefault="00D81AA3">
            <w:r>
              <w:t>Read Chapter #18</w:t>
            </w:r>
          </w:p>
        </w:tc>
        <w:tc>
          <w:tcPr>
            <w:tcW w:w="1260" w:type="dxa"/>
            <w:tcBorders>
              <w:top w:val="single" w:sz="4" w:space="0" w:color="auto"/>
              <w:left w:val="single" w:sz="4" w:space="0" w:color="auto"/>
              <w:bottom w:val="single" w:sz="4" w:space="0" w:color="auto"/>
              <w:right w:val="single" w:sz="4" w:space="0" w:color="auto"/>
            </w:tcBorders>
            <w:hideMark/>
          </w:tcPr>
          <w:p w14:paraId="3E7101CC" w14:textId="77777777" w:rsidR="00D81AA3" w:rsidRDefault="00D81AA3">
            <w:r>
              <w:t>0</w:t>
            </w:r>
          </w:p>
        </w:tc>
      </w:tr>
      <w:tr w:rsidR="00D81AA3" w14:paraId="1BD5165E" w14:textId="77777777">
        <w:tc>
          <w:tcPr>
            <w:tcW w:w="1255" w:type="dxa"/>
            <w:tcBorders>
              <w:top w:val="single" w:sz="4" w:space="0" w:color="auto"/>
              <w:left w:val="single" w:sz="4" w:space="0" w:color="auto"/>
              <w:bottom w:val="single" w:sz="4" w:space="0" w:color="auto"/>
              <w:right w:val="single" w:sz="4" w:space="0" w:color="auto"/>
            </w:tcBorders>
          </w:tcPr>
          <w:p w14:paraId="20A8D46F"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07EA5D8D" w14:textId="77777777" w:rsidR="00D81AA3" w:rsidRDefault="00D81AA3">
            <w:r>
              <w:t>Simternship Round #11</w:t>
            </w:r>
          </w:p>
        </w:tc>
        <w:tc>
          <w:tcPr>
            <w:tcW w:w="1260" w:type="dxa"/>
            <w:tcBorders>
              <w:top w:val="single" w:sz="4" w:space="0" w:color="auto"/>
              <w:left w:val="single" w:sz="4" w:space="0" w:color="auto"/>
              <w:bottom w:val="single" w:sz="4" w:space="0" w:color="auto"/>
              <w:right w:val="single" w:sz="4" w:space="0" w:color="auto"/>
            </w:tcBorders>
            <w:hideMark/>
          </w:tcPr>
          <w:p w14:paraId="451398AE" w14:textId="77777777" w:rsidR="00D81AA3" w:rsidRDefault="00D81AA3">
            <w:r>
              <w:t>35</w:t>
            </w:r>
          </w:p>
        </w:tc>
      </w:tr>
      <w:tr w:rsidR="00D81AA3" w14:paraId="683AE4FC" w14:textId="77777777">
        <w:tc>
          <w:tcPr>
            <w:tcW w:w="1255" w:type="dxa"/>
            <w:tcBorders>
              <w:top w:val="single" w:sz="4" w:space="0" w:color="auto"/>
              <w:left w:val="single" w:sz="4" w:space="0" w:color="auto"/>
              <w:bottom w:val="single" w:sz="4" w:space="0" w:color="auto"/>
              <w:right w:val="single" w:sz="4" w:space="0" w:color="auto"/>
            </w:tcBorders>
          </w:tcPr>
          <w:p w14:paraId="58C7CEBE"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04532A84" w14:textId="77777777" w:rsidR="00D81AA3" w:rsidRDefault="00D81AA3">
            <w:r>
              <w:t>Simternship Round #12</w:t>
            </w:r>
          </w:p>
        </w:tc>
        <w:tc>
          <w:tcPr>
            <w:tcW w:w="1260" w:type="dxa"/>
            <w:tcBorders>
              <w:top w:val="single" w:sz="4" w:space="0" w:color="auto"/>
              <w:left w:val="single" w:sz="4" w:space="0" w:color="auto"/>
              <w:bottom w:val="single" w:sz="4" w:space="0" w:color="auto"/>
              <w:right w:val="single" w:sz="4" w:space="0" w:color="auto"/>
            </w:tcBorders>
            <w:hideMark/>
          </w:tcPr>
          <w:p w14:paraId="0592B51E" w14:textId="77777777" w:rsidR="00D81AA3" w:rsidRDefault="00D81AA3">
            <w:r>
              <w:t>35</w:t>
            </w:r>
          </w:p>
        </w:tc>
      </w:tr>
      <w:tr w:rsidR="00D81AA3" w14:paraId="13BF193B" w14:textId="77777777">
        <w:tc>
          <w:tcPr>
            <w:tcW w:w="1255" w:type="dxa"/>
            <w:tcBorders>
              <w:top w:val="single" w:sz="4" w:space="0" w:color="auto"/>
              <w:left w:val="single" w:sz="4" w:space="0" w:color="auto"/>
              <w:bottom w:val="single" w:sz="4" w:space="0" w:color="auto"/>
              <w:right w:val="single" w:sz="4" w:space="0" w:color="auto"/>
            </w:tcBorders>
          </w:tcPr>
          <w:p w14:paraId="366F9461"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719C183D" w14:textId="77777777" w:rsidR="00D81AA3" w:rsidRDefault="00D81AA3">
            <w:r>
              <w:t>Integration &amp; Faith Paper</w:t>
            </w:r>
          </w:p>
        </w:tc>
        <w:tc>
          <w:tcPr>
            <w:tcW w:w="1260" w:type="dxa"/>
            <w:tcBorders>
              <w:top w:val="single" w:sz="4" w:space="0" w:color="auto"/>
              <w:left w:val="single" w:sz="4" w:space="0" w:color="auto"/>
              <w:bottom w:val="single" w:sz="4" w:space="0" w:color="auto"/>
              <w:right w:val="single" w:sz="4" w:space="0" w:color="auto"/>
            </w:tcBorders>
            <w:hideMark/>
          </w:tcPr>
          <w:p w14:paraId="0C5AD58C" w14:textId="77777777" w:rsidR="00D81AA3" w:rsidRDefault="00D81AA3">
            <w:r>
              <w:t>100</w:t>
            </w:r>
          </w:p>
        </w:tc>
      </w:tr>
      <w:tr w:rsidR="00D81AA3" w14:paraId="2F2A7A9E" w14:textId="77777777">
        <w:tc>
          <w:tcPr>
            <w:tcW w:w="1255" w:type="dxa"/>
            <w:tcBorders>
              <w:top w:val="single" w:sz="4" w:space="0" w:color="auto"/>
              <w:left w:val="single" w:sz="4" w:space="0" w:color="auto"/>
              <w:bottom w:val="single" w:sz="4" w:space="0" w:color="auto"/>
              <w:right w:val="single" w:sz="4" w:space="0" w:color="auto"/>
            </w:tcBorders>
          </w:tcPr>
          <w:p w14:paraId="253796D8"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tcPr>
          <w:p w14:paraId="60A2AEF7" w14:textId="77777777" w:rsidR="00D81AA3" w:rsidRDefault="00D81AA3"/>
        </w:tc>
        <w:tc>
          <w:tcPr>
            <w:tcW w:w="1260" w:type="dxa"/>
            <w:tcBorders>
              <w:top w:val="single" w:sz="4" w:space="0" w:color="auto"/>
              <w:left w:val="single" w:sz="4" w:space="0" w:color="auto"/>
              <w:bottom w:val="single" w:sz="4" w:space="0" w:color="auto"/>
              <w:right w:val="single" w:sz="4" w:space="0" w:color="auto"/>
            </w:tcBorders>
          </w:tcPr>
          <w:p w14:paraId="5C1F130B" w14:textId="77777777" w:rsidR="00D81AA3" w:rsidRDefault="00D81AA3"/>
        </w:tc>
      </w:tr>
      <w:tr w:rsidR="00D81AA3" w14:paraId="5CF076D2" w14:textId="77777777">
        <w:tc>
          <w:tcPr>
            <w:tcW w:w="1255" w:type="dxa"/>
            <w:tcBorders>
              <w:top w:val="single" w:sz="4" w:space="0" w:color="auto"/>
              <w:left w:val="single" w:sz="4" w:space="0" w:color="auto"/>
              <w:bottom w:val="single" w:sz="4" w:space="0" w:color="auto"/>
              <w:right w:val="single" w:sz="4" w:space="0" w:color="auto"/>
            </w:tcBorders>
          </w:tcPr>
          <w:p w14:paraId="0BAECF47" w14:textId="77777777" w:rsidR="00D81AA3" w:rsidRDefault="00D81AA3"/>
        </w:tc>
        <w:tc>
          <w:tcPr>
            <w:tcW w:w="7380" w:type="dxa"/>
            <w:tcBorders>
              <w:top w:val="single" w:sz="4" w:space="0" w:color="auto"/>
              <w:left w:val="single" w:sz="4" w:space="0" w:color="auto"/>
              <w:bottom w:val="single" w:sz="4" w:space="0" w:color="auto"/>
              <w:right w:val="single" w:sz="4" w:space="0" w:color="auto"/>
            </w:tcBorders>
            <w:hideMark/>
          </w:tcPr>
          <w:p w14:paraId="4C527C08" w14:textId="77777777" w:rsidR="00D81AA3" w:rsidRDefault="00D81AA3">
            <w:r>
              <w:t>Total:</w:t>
            </w:r>
          </w:p>
        </w:tc>
        <w:tc>
          <w:tcPr>
            <w:tcW w:w="1260" w:type="dxa"/>
            <w:tcBorders>
              <w:top w:val="single" w:sz="4" w:space="0" w:color="auto"/>
              <w:left w:val="single" w:sz="4" w:space="0" w:color="auto"/>
              <w:bottom w:val="single" w:sz="4" w:space="0" w:color="auto"/>
              <w:right w:val="single" w:sz="4" w:space="0" w:color="auto"/>
            </w:tcBorders>
            <w:hideMark/>
          </w:tcPr>
          <w:p w14:paraId="136D2350" w14:textId="77777777" w:rsidR="00D81AA3" w:rsidRDefault="00D81AA3">
            <w:r>
              <w:t>920 pts</w:t>
            </w:r>
          </w:p>
        </w:tc>
      </w:tr>
    </w:tbl>
    <w:p w14:paraId="34287FE3" w14:textId="77777777" w:rsidR="007642BA" w:rsidRDefault="007642BA" w:rsidP="007642BA"/>
    <w:p w14:paraId="10BEF8B1" w14:textId="77777777" w:rsidR="007642BA" w:rsidRDefault="007642BA" w:rsidP="007642BA">
      <w:pPr>
        <w:pStyle w:val="SyllabiHeading"/>
        <w:rPr>
          <w:b/>
        </w:rPr>
      </w:pPr>
      <w:r w:rsidRPr="00703B21">
        <w:rPr>
          <w:b/>
        </w:rPr>
        <w:t xml:space="preserve">Additional Information </w:t>
      </w:r>
    </w:p>
    <w:p w14:paraId="09574DE2" w14:textId="77777777" w:rsidR="007642BA" w:rsidRPr="00C27E7D" w:rsidRDefault="007642BA" w:rsidP="007642BA">
      <w:r w:rsidRPr="00C27E7D">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I also aim to present materials and activities that are respectful of diversity: gender identity, sexuality, disability, age, socioeconomic status, ethnicity, race, nationality, religion, and culture.</w:t>
      </w:r>
    </w:p>
    <w:p w14:paraId="755397B0" w14:textId="77777777" w:rsidR="007642BA" w:rsidRPr="00C27E7D" w:rsidRDefault="007642BA" w:rsidP="007642BA"/>
    <w:p w14:paraId="22EF2ACF" w14:textId="77777777" w:rsidR="007642BA" w:rsidRPr="00C27E7D" w:rsidRDefault="007642BA" w:rsidP="007642BA">
      <w:r w:rsidRPr="00C27E7D">
        <w:t>Important note: Given the sensitive and challenging nature of the material discussed in class, it is</w:t>
      </w:r>
    </w:p>
    <w:p w14:paraId="4C4A0204" w14:textId="77777777" w:rsidR="007642BA" w:rsidRPr="00C27E7D" w:rsidRDefault="007642BA" w:rsidP="007642BA">
      <w:r w:rsidRPr="00C27E7D">
        <w:t>imperative that there be an atmosphere of trust and safety in the classroom. I will attempt to</w:t>
      </w:r>
    </w:p>
    <w:p w14:paraId="4E3C43D8" w14:textId="77777777" w:rsidR="007642BA" w:rsidRDefault="007642BA" w:rsidP="007642BA">
      <w:r w:rsidRPr="00C27E7D">
        <w:t>foster an environment in which each student is able to hear and respect each other. Although, it is critical that each show respect for all worldviews expressed in class, this course is taught primarily from a Biblical worldview that is reinforced by the Word of God. It is expected that some of the material in this course may evoke strong emotions, please be respectful of others’ emotions and be mindful of your own. While our intention may not be to cause discomfort or offense, the impact of what happens throughout the course is not to be ignored and is something that I consider to be very important and deserving of attention. If and when this occurs, you are encouraged to discuss the situation privately with me. I am always open to listening to students’ experiences and want to work with students to find acceptable ways to process and address the issue.</w:t>
      </w:r>
    </w:p>
    <w:p w14:paraId="7903A0FD" w14:textId="77777777" w:rsidR="007642BA" w:rsidRDefault="007642BA" w:rsidP="007642BA"/>
    <w:p w14:paraId="1B43FCDA" w14:textId="77777777" w:rsidR="007642BA" w:rsidRDefault="007642BA" w:rsidP="007642BA">
      <w:r>
        <w:t>Professor reserves the right to alter this schedule as needed.</w:t>
      </w:r>
    </w:p>
    <w:p w14:paraId="1A480340" w14:textId="77777777" w:rsidR="007642BA" w:rsidRDefault="007642BA" w:rsidP="007642BA"/>
    <w:p w14:paraId="57B16FBC" w14:textId="77777777" w:rsidR="007642BA" w:rsidRDefault="007642BA" w:rsidP="007642BA">
      <w:r>
        <w:t>Please be sure to ask if you have questions or concerns during this course. Remember that, while you are a student, you are also teaching and learning from your classmates through your education and experiences.</w:t>
      </w:r>
    </w:p>
    <w:p w14:paraId="4D18760F" w14:textId="77777777" w:rsidR="007642BA" w:rsidRDefault="007642BA" w:rsidP="007642BA"/>
    <w:p w14:paraId="3E75F378" w14:textId="77777777" w:rsidR="007642BA" w:rsidRDefault="007642BA" w:rsidP="007642BA">
      <w:r>
        <w:t>“This class will adhere to zero tolerance for using Artificial Intelligence (Chatbots, etc.) or someone else’s work as your own.”</w:t>
      </w:r>
    </w:p>
    <w:p w14:paraId="4E0A0A26" w14:textId="77777777" w:rsidR="007642BA" w:rsidRDefault="007642BA" w:rsidP="007642BA"/>
    <w:p w14:paraId="72343F8D" w14:textId="77777777" w:rsidR="007642BA" w:rsidRDefault="007642BA" w:rsidP="007642BA">
      <w: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
    <w:p w14:paraId="5976E5B4" w14:textId="77777777" w:rsidR="007642BA" w:rsidRDefault="007642BA" w:rsidP="007642BA"/>
    <w:p w14:paraId="4157105E" w14:textId="77777777" w:rsidR="007642BA" w:rsidRPr="004732FD" w:rsidRDefault="007642BA" w:rsidP="007642BA"/>
    <w:p w14:paraId="0B3B29C4" w14:textId="77777777" w:rsidR="004732FD" w:rsidRPr="004732FD" w:rsidRDefault="004732FD" w:rsidP="000C2431"/>
    <w:sectPr w:rsidR="004732FD" w:rsidRPr="004732FD" w:rsidSect="00DE211B">
      <w:footerReference w:type="default" r:id="rId9"/>
      <w:headerReference w:type="first" r:id="rId10"/>
      <w:footerReference w:type="first" r:id="rId11"/>
      <w:pgSz w:w="12240" w:h="15840"/>
      <w:pgMar w:top="1440" w:right="1440" w:bottom="81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37E7" w14:textId="77777777" w:rsidR="00926ACC" w:rsidRDefault="00926ACC" w:rsidP="002B1DF6">
      <w:pPr>
        <w:spacing w:after="0"/>
      </w:pPr>
      <w:r>
        <w:separator/>
      </w:r>
    </w:p>
  </w:endnote>
  <w:endnote w:type="continuationSeparator" w:id="0">
    <w:p w14:paraId="23A23764" w14:textId="77777777" w:rsidR="00926ACC" w:rsidRDefault="00926AC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440CD6B"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1C21E55" w14:textId="6FD42704" w:rsidR="006E753F" w:rsidRDefault="004066A3">
    <w:pPr>
      <w:pStyle w:val="Footer"/>
      <w:rPr>
        <w:i/>
        <w:sz w:val="16"/>
        <w:szCs w:val="16"/>
      </w:rPr>
    </w:pPr>
    <w:r>
      <w:rPr>
        <w:i/>
        <w:sz w:val="16"/>
        <w:szCs w:val="16"/>
      </w:rPr>
      <w:t xml:space="preserve">Template Updated </w:t>
    </w:r>
    <w:r w:rsidR="00D81AA3">
      <w:rPr>
        <w:i/>
        <w:sz w:val="16"/>
        <w:szCs w:val="16"/>
      </w:rPr>
      <w:t>May 2026</w:t>
    </w:r>
  </w:p>
  <w:p w14:paraId="0A3D85D9" w14:textId="77777777" w:rsidR="00D81AA3" w:rsidRDefault="00D81AA3">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3CFE"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EAAB06C" w14:textId="6CB86BE6"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81AA3">
      <w:rPr>
        <w:i/>
        <w:sz w:val="16"/>
        <w:szCs w:val="16"/>
      </w:rPr>
      <w:t>May 2026</w:t>
    </w:r>
  </w:p>
  <w:p w14:paraId="453ED209"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6F4D" w14:textId="77777777" w:rsidR="00926ACC" w:rsidRDefault="00926ACC" w:rsidP="002B1DF6">
      <w:pPr>
        <w:spacing w:after="0"/>
      </w:pPr>
      <w:r>
        <w:separator/>
      </w:r>
    </w:p>
  </w:footnote>
  <w:footnote w:type="continuationSeparator" w:id="0">
    <w:p w14:paraId="688C322E" w14:textId="77777777" w:rsidR="00926ACC" w:rsidRDefault="00926AC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8C24" w14:textId="77777777" w:rsidR="007D5A2A" w:rsidRDefault="00E96CE9" w:rsidP="007D5A2A">
    <w:pPr>
      <w:pStyle w:val="Header"/>
      <w:jc w:val="right"/>
    </w:pPr>
    <w:r>
      <w:rPr>
        <w:noProof/>
      </w:rPr>
      <w:drawing>
        <wp:inline distT="0" distB="0" distL="0" distR="0" wp14:anchorId="5B58B754" wp14:editId="757DFD09">
          <wp:extent cx="2462000" cy="781738"/>
          <wp:effectExtent l="0" t="0" r="0" b="0"/>
          <wp:docPr id="242672571" name="Picture 24267257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8F51020"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C788DAB"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D7851"/>
    <w:multiLevelType w:val="hybridMultilevel"/>
    <w:tmpl w:val="C15A301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E2F67"/>
    <w:multiLevelType w:val="hybridMultilevel"/>
    <w:tmpl w:val="B1DE379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81B0616"/>
    <w:multiLevelType w:val="hybridMultilevel"/>
    <w:tmpl w:val="6488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8E45D56"/>
    <w:multiLevelType w:val="hybridMultilevel"/>
    <w:tmpl w:val="ED74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5" w15:restartNumberingAfterBreak="0">
    <w:nsid w:val="6F067873"/>
    <w:multiLevelType w:val="hybridMultilevel"/>
    <w:tmpl w:val="2ED6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809729">
    <w:abstractNumId w:val="9"/>
  </w:num>
  <w:num w:numId="2" w16cid:durableId="303051833">
    <w:abstractNumId w:val="0"/>
  </w:num>
  <w:num w:numId="3" w16cid:durableId="402676459">
    <w:abstractNumId w:val="7"/>
  </w:num>
  <w:num w:numId="4" w16cid:durableId="1338918789">
    <w:abstractNumId w:val="3"/>
  </w:num>
  <w:num w:numId="5" w16cid:durableId="1460218992">
    <w:abstractNumId w:val="5"/>
  </w:num>
  <w:num w:numId="6" w16cid:durableId="1892616981">
    <w:abstractNumId w:val="12"/>
  </w:num>
  <w:num w:numId="7" w16cid:durableId="70859845">
    <w:abstractNumId w:val="10"/>
  </w:num>
  <w:num w:numId="8" w16cid:durableId="1231189640">
    <w:abstractNumId w:val="6"/>
  </w:num>
  <w:num w:numId="9" w16cid:durableId="985285316">
    <w:abstractNumId w:val="14"/>
  </w:num>
  <w:num w:numId="10" w16cid:durableId="449672128">
    <w:abstractNumId w:val="4"/>
  </w:num>
  <w:num w:numId="11" w16cid:durableId="1070427144">
    <w:abstractNumId w:val="1"/>
  </w:num>
  <w:num w:numId="12" w16cid:durableId="321203170">
    <w:abstractNumId w:val="11"/>
  </w:num>
  <w:num w:numId="13" w16cid:durableId="1040977135">
    <w:abstractNumId w:val="15"/>
  </w:num>
  <w:num w:numId="14" w16cid:durableId="339281446">
    <w:abstractNumId w:val="2"/>
  </w:num>
  <w:num w:numId="15" w16cid:durableId="512187275">
    <w:abstractNumId w:val="8"/>
  </w:num>
  <w:num w:numId="16" w16cid:durableId="3199637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XJDWNU4L5iacKRXU8vTNrDYvMRMxhr5tooU2aTJcRhgv2n7+48ZXOin11N4YgdNiTQZQanDL0qZlvgvwDTO5oQ==" w:salt="GTbfhbY1Ixet6o1FJRsT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0FA4"/>
    <w:rsid w:val="000816C7"/>
    <w:rsid w:val="00084227"/>
    <w:rsid w:val="000935B4"/>
    <w:rsid w:val="00093737"/>
    <w:rsid w:val="000955BD"/>
    <w:rsid w:val="000A0F3B"/>
    <w:rsid w:val="000A6E7A"/>
    <w:rsid w:val="000C2431"/>
    <w:rsid w:val="000E117C"/>
    <w:rsid w:val="000E3AD6"/>
    <w:rsid w:val="00116CAE"/>
    <w:rsid w:val="00124F9D"/>
    <w:rsid w:val="00124F9E"/>
    <w:rsid w:val="00127703"/>
    <w:rsid w:val="00165BC2"/>
    <w:rsid w:val="00182992"/>
    <w:rsid w:val="001A2865"/>
    <w:rsid w:val="001B23C2"/>
    <w:rsid w:val="001B6756"/>
    <w:rsid w:val="001C39A8"/>
    <w:rsid w:val="001C5644"/>
    <w:rsid w:val="001E6013"/>
    <w:rsid w:val="001F392F"/>
    <w:rsid w:val="00201B07"/>
    <w:rsid w:val="0021744E"/>
    <w:rsid w:val="00225AEB"/>
    <w:rsid w:val="0024508F"/>
    <w:rsid w:val="00267A17"/>
    <w:rsid w:val="0027310A"/>
    <w:rsid w:val="0028449D"/>
    <w:rsid w:val="0029114E"/>
    <w:rsid w:val="002B1DF6"/>
    <w:rsid w:val="002B2AA9"/>
    <w:rsid w:val="002D1015"/>
    <w:rsid w:val="002E23DE"/>
    <w:rsid w:val="002E75B9"/>
    <w:rsid w:val="002E7A29"/>
    <w:rsid w:val="00306FAF"/>
    <w:rsid w:val="00307AC7"/>
    <w:rsid w:val="00312DC8"/>
    <w:rsid w:val="00314342"/>
    <w:rsid w:val="00320C17"/>
    <w:rsid w:val="003448AB"/>
    <w:rsid w:val="003671A5"/>
    <w:rsid w:val="0039128D"/>
    <w:rsid w:val="003925A2"/>
    <w:rsid w:val="00392867"/>
    <w:rsid w:val="00395271"/>
    <w:rsid w:val="00396C59"/>
    <w:rsid w:val="003B1CED"/>
    <w:rsid w:val="003B5A0A"/>
    <w:rsid w:val="003C1DC0"/>
    <w:rsid w:val="003D2402"/>
    <w:rsid w:val="003F2B14"/>
    <w:rsid w:val="004066A3"/>
    <w:rsid w:val="004078A1"/>
    <w:rsid w:val="004227A2"/>
    <w:rsid w:val="004430A6"/>
    <w:rsid w:val="00443695"/>
    <w:rsid w:val="00452059"/>
    <w:rsid w:val="00462FF5"/>
    <w:rsid w:val="00463045"/>
    <w:rsid w:val="00471B51"/>
    <w:rsid w:val="004732FD"/>
    <w:rsid w:val="00485DE2"/>
    <w:rsid w:val="00497542"/>
    <w:rsid w:val="004E2C2D"/>
    <w:rsid w:val="004F2DF3"/>
    <w:rsid w:val="00500B47"/>
    <w:rsid w:val="005042F5"/>
    <w:rsid w:val="00504648"/>
    <w:rsid w:val="00504C03"/>
    <w:rsid w:val="00535F69"/>
    <w:rsid w:val="005363C9"/>
    <w:rsid w:val="00537DE6"/>
    <w:rsid w:val="00573FD3"/>
    <w:rsid w:val="0059315D"/>
    <w:rsid w:val="0059467C"/>
    <w:rsid w:val="005A35D0"/>
    <w:rsid w:val="005B440E"/>
    <w:rsid w:val="005E6005"/>
    <w:rsid w:val="005F3B73"/>
    <w:rsid w:val="00605B5F"/>
    <w:rsid w:val="00630FFA"/>
    <w:rsid w:val="00654D1F"/>
    <w:rsid w:val="00691DB2"/>
    <w:rsid w:val="006A11CC"/>
    <w:rsid w:val="006A1232"/>
    <w:rsid w:val="006B3B3E"/>
    <w:rsid w:val="006D7764"/>
    <w:rsid w:val="006E08DB"/>
    <w:rsid w:val="006E753F"/>
    <w:rsid w:val="007164DE"/>
    <w:rsid w:val="007200FA"/>
    <w:rsid w:val="007212ED"/>
    <w:rsid w:val="00723490"/>
    <w:rsid w:val="00731672"/>
    <w:rsid w:val="007370C4"/>
    <w:rsid w:val="00757AA7"/>
    <w:rsid w:val="007642BA"/>
    <w:rsid w:val="0077197E"/>
    <w:rsid w:val="00783E12"/>
    <w:rsid w:val="0078676A"/>
    <w:rsid w:val="00794217"/>
    <w:rsid w:val="007A4624"/>
    <w:rsid w:val="007D5A2A"/>
    <w:rsid w:val="0080070D"/>
    <w:rsid w:val="008040E2"/>
    <w:rsid w:val="008108F7"/>
    <w:rsid w:val="00835832"/>
    <w:rsid w:val="00887623"/>
    <w:rsid w:val="00892B63"/>
    <w:rsid w:val="008930F2"/>
    <w:rsid w:val="008D0997"/>
    <w:rsid w:val="008E0181"/>
    <w:rsid w:val="008E4F4D"/>
    <w:rsid w:val="008F6D19"/>
    <w:rsid w:val="00902E96"/>
    <w:rsid w:val="0091115E"/>
    <w:rsid w:val="0091134F"/>
    <w:rsid w:val="00926ACC"/>
    <w:rsid w:val="009419CA"/>
    <w:rsid w:val="00965F8D"/>
    <w:rsid w:val="00980F09"/>
    <w:rsid w:val="00986E96"/>
    <w:rsid w:val="009B2264"/>
    <w:rsid w:val="009B5B17"/>
    <w:rsid w:val="00A079F5"/>
    <w:rsid w:val="00A105A1"/>
    <w:rsid w:val="00A11D01"/>
    <w:rsid w:val="00A24A3B"/>
    <w:rsid w:val="00A473A2"/>
    <w:rsid w:val="00A67B54"/>
    <w:rsid w:val="00A754F6"/>
    <w:rsid w:val="00AB3DD6"/>
    <w:rsid w:val="00AD0B91"/>
    <w:rsid w:val="00AD3F8B"/>
    <w:rsid w:val="00AE6885"/>
    <w:rsid w:val="00AE7841"/>
    <w:rsid w:val="00B01774"/>
    <w:rsid w:val="00B03977"/>
    <w:rsid w:val="00B445AA"/>
    <w:rsid w:val="00B71E16"/>
    <w:rsid w:val="00BB0CDA"/>
    <w:rsid w:val="00BB466F"/>
    <w:rsid w:val="00BB56AA"/>
    <w:rsid w:val="00BD1714"/>
    <w:rsid w:val="00BE50DA"/>
    <w:rsid w:val="00C210C5"/>
    <w:rsid w:val="00C81024"/>
    <w:rsid w:val="00CB52F5"/>
    <w:rsid w:val="00CC035D"/>
    <w:rsid w:val="00CC3FC8"/>
    <w:rsid w:val="00D23A1E"/>
    <w:rsid w:val="00D33D0B"/>
    <w:rsid w:val="00D4306D"/>
    <w:rsid w:val="00D71297"/>
    <w:rsid w:val="00D72497"/>
    <w:rsid w:val="00D73A78"/>
    <w:rsid w:val="00D74A34"/>
    <w:rsid w:val="00D81AA3"/>
    <w:rsid w:val="00DB1180"/>
    <w:rsid w:val="00DE211B"/>
    <w:rsid w:val="00DE6A86"/>
    <w:rsid w:val="00E20352"/>
    <w:rsid w:val="00E357AD"/>
    <w:rsid w:val="00E46F18"/>
    <w:rsid w:val="00E47CE7"/>
    <w:rsid w:val="00E53E90"/>
    <w:rsid w:val="00E624B9"/>
    <w:rsid w:val="00E8301B"/>
    <w:rsid w:val="00E86DFB"/>
    <w:rsid w:val="00E96CE9"/>
    <w:rsid w:val="00E97627"/>
    <w:rsid w:val="00EB28BA"/>
    <w:rsid w:val="00EB480C"/>
    <w:rsid w:val="00ED358E"/>
    <w:rsid w:val="00ED3BCE"/>
    <w:rsid w:val="00ED5D28"/>
    <w:rsid w:val="00ED5E61"/>
    <w:rsid w:val="00F13280"/>
    <w:rsid w:val="00F21DE3"/>
    <w:rsid w:val="00F502E3"/>
    <w:rsid w:val="00F53E47"/>
    <w:rsid w:val="00F61F85"/>
    <w:rsid w:val="00F80278"/>
    <w:rsid w:val="00FA07E5"/>
    <w:rsid w:val="00FA4B6E"/>
    <w:rsid w:val="00FD01F1"/>
    <w:rsid w:val="00FE0EC1"/>
    <w:rsid w:val="00FF6259"/>
    <w:rsid w:val="00FF6D33"/>
    <w:rsid w:val="00F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3248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link w:val="ListParagraphChar"/>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ListParagraphChar">
    <w:name w:val="List Paragraph Char"/>
    <w:basedOn w:val="DefaultParagraphFont"/>
    <w:link w:val="ListParagraph"/>
    <w:uiPriority w:val="34"/>
    <w:locked/>
    <w:rsid w:val="005F3B73"/>
    <w:rPr>
      <w:rFonts w:ascii="Calibri" w:hAnsi="Calibri" w:cs="Calibri"/>
    </w:rPr>
  </w:style>
  <w:style w:type="paragraph" w:styleId="BodyText">
    <w:name w:val="Body Text"/>
    <w:basedOn w:val="Normal"/>
    <w:link w:val="BodyTextChar"/>
    <w:uiPriority w:val="1"/>
    <w:qFormat/>
    <w:rsid w:val="00BB56AA"/>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BB56AA"/>
    <w:rPr>
      <w:rFonts w:ascii="Calibri" w:eastAsia="Calibri" w:hAnsi="Calibri" w:cs="Calibri"/>
    </w:rPr>
  </w:style>
  <w:style w:type="table" w:styleId="TableGrid">
    <w:name w:val="Table Grid"/>
    <w:basedOn w:val="TableNormal"/>
    <w:uiPriority w:val="39"/>
    <w:rsid w:val="00BB56A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6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E9779-3D18-4667-B2D5-2FD82E8F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1643</Words>
  <Characters>9370</Characters>
  <Application>Microsoft Office Word</Application>
  <DocSecurity>8</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Dr. Madison P. Greenwood</cp:lastModifiedBy>
  <cp:revision>14</cp:revision>
  <cp:lastPrinted>2024-02-09T19:42:00Z</cp:lastPrinted>
  <dcterms:created xsi:type="dcterms:W3CDTF">2025-12-16T14:39:00Z</dcterms:created>
  <dcterms:modified xsi:type="dcterms:W3CDTF">2026-06-02T15:59:00Z</dcterms:modified>
</cp:coreProperties>
</file>