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04" w:rsidRDefault="00DD0104" w:rsidP="00DD0104">
      <w:pPr>
        <w:tabs>
          <w:tab w:val="center" w:pos="5400"/>
        </w:tabs>
        <w:suppressAutoHyphens/>
        <w:ind w:right="1008"/>
        <w:jc w:val="center"/>
        <w:rPr>
          <w:rFonts w:ascii="Garamond" w:hAnsi="Garamond"/>
          <w:b/>
          <w:spacing w:val="-3"/>
        </w:rPr>
      </w:pPr>
      <w:r>
        <w:rPr>
          <w:rFonts w:cs="Calibri"/>
          <w:noProof/>
        </w:rPr>
        <w:drawing>
          <wp:anchor distT="0" distB="0" distL="114300" distR="114300" simplePos="0" relativeHeight="251659264" behindDoc="0" locked="0" layoutInCell="1" allowOverlap="1" wp14:anchorId="350AE73B" wp14:editId="7E558BB6">
            <wp:simplePos x="0" y="0"/>
            <wp:positionH relativeFrom="margin">
              <wp:posOffset>1072055</wp:posOffset>
            </wp:positionH>
            <wp:positionV relativeFrom="paragraph">
              <wp:posOffset>94702</wp:posOffset>
            </wp:positionV>
            <wp:extent cx="3217545" cy="858520"/>
            <wp:effectExtent l="0" t="0" r="1905" b="0"/>
            <wp:wrapSquare wrapText="bothSides"/>
            <wp:docPr id="2" name="Picture 2" descr="WBU_Logo_SA BW cop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U_Logo_SA BW copy"/>
                    <pic:cNvPicPr>
                      <a:picLocks noChangeAspect="1" noChangeArrowheads="1"/>
                    </pic:cNvPicPr>
                  </pic:nvPicPr>
                  <pic:blipFill>
                    <a:blip r:embed="rId5" cstate="print">
                      <a:extLst>
                        <a:ext uri="{28A0092B-C50C-407E-A947-70E740481C1C}">
                          <a14:useLocalDpi xmlns:a14="http://schemas.microsoft.com/office/drawing/2010/main" val="0"/>
                        </a:ext>
                      </a:extLst>
                    </a:blip>
                    <a:srcRect l="3668" t="3845" b="19661"/>
                    <a:stretch>
                      <a:fillRect/>
                    </a:stretch>
                  </pic:blipFill>
                  <pic:spPr bwMode="auto">
                    <a:xfrm>
                      <a:off x="0" y="0"/>
                      <a:ext cx="321754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104" w:rsidRDefault="00DD0104" w:rsidP="00DD0104">
      <w:pPr>
        <w:tabs>
          <w:tab w:val="center" w:pos="5400"/>
        </w:tabs>
        <w:suppressAutoHyphens/>
        <w:ind w:right="1008"/>
        <w:jc w:val="center"/>
        <w:rPr>
          <w:rFonts w:ascii="Garamond" w:hAnsi="Garamond"/>
          <w:b/>
          <w:spacing w:val="-3"/>
        </w:rPr>
      </w:pPr>
    </w:p>
    <w:p w:rsidR="00DD0104" w:rsidRDefault="00DD0104" w:rsidP="00DD0104">
      <w:pPr>
        <w:tabs>
          <w:tab w:val="center" w:pos="5400"/>
        </w:tabs>
        <w:suppressAutoHyphens/>
        <w:ind w:right="1008"/>
        <w:jc w:val="center"/>
        <w:rPr>
          <w:rFonts w:ascii="Garamond" w:hAnsi="Garamond"/>
          <w:b/>
          <w:spacing w:val="-3"/>
        </w:rPr>
      </w:pPr>
    </w:p>
    <w:p w:rsidR="00DD0104" w:rsidRDefault="00DD0104" w:rsidP="00DD0104">
      <w:pPr>
        <w:tabs>
          <w:tab w:val="center" w:pos="5400"/>
        </w:tabs>
        <w:suppressAutoHyphens/>
        <w:ind w:right="1008"/>
        <w:jc w:val="center"/>
        <w:rPr>
          <w:rFonts w:ascii="Garamond" w:hAnsi="Garamond"/>
          <w:b/>
          <w:spacing w:val="-3"/>
        </w:rPr>
      </w:pPr>
    </w:p>
    <w:p w:rsidR="00DD0104" w:rsidRDefault="00DD0104" w:rsidP="00DD0104">
      <w:pPr>
        <w:tabs>
          <w:tab w:val="center" w:pos="5400"/>
        </w:tabs>
        <w:suppressAutoHyphens/>
        <w:ind w:right="1008"/>
        <w:jc w:val="center"/>
        <w:rPr>
          <w:rFonts w:ascii="Garamond" w:hAnsi="Garamond"/>
          <w:b/>
          <w:spacing w:val="-3"/>
        </w:rPr>
      </w:pPr>
    </w:p>
    <w:p w:rsidR="00DD0104" w:rsidRDefault="00DD0104" w:rsidP="00DD0104">
      <w:pPr>
        <w:tabs>
          <w:tab w:val="center" w:pos="5400"/>
        </w:tabs>
        <w:suppressAutoHyphens/>
        <w:ind w:right="1008"/>
        <w:jc w:val="center"/>
        <w:rPr>
          <w:rFonts w:ascii="Garamond" w:hAnsi="Garamond"/>
          <w:b/>
          <w:spacing w:val="-3"/>
        </w:rPr>
      </w:pPr>
    </w:p>
    <w:p w:rsidR="00DD0104" w:rsidRPr="00493F22" w:rsidRDefault="00DD0104" w:rsidP="00DD0104">
      <w:pPr>
        <w:tabs>
          <w:tab w:val="center" w:pos="5400"/>
        </w:tabs>
        <w:suppressAutoHyphens/>
        <w:ind w:right="1008"/>
        <w:jc w:val="center"/>
        <w:rPr>
          <w:rFonts w:ascii="Garamond" w:hAnsi="Garamond"/>
          <w:b/>
          <w:spacing w:val="-3"/>
        </w:rPr>
      </w:pPr>
      <w:r>
        <w:rPr>
          <w:rFonts w:ascii="Garamond" w:hAnsi="Garamond"/>
          <w:b/>
          <w:spacing w:val="-3"/>
        </w:rPr>
        <w:t>Plainview</w:t>
      </w:r>
      <w:r w:rsidRPr="00493F22">
        <w:rPr>
          <w:rFonts w:ascii="Garamond" w:hAnsi="Garamond"/>
          <w:b/>
          <w:spacing w:val="-3"/>
        </w:rPr>
        <w:t xml:space="preserve"> Campus</w:t>
      </w:r>
    </w:p>
    <w:p w:rsidR="00DD0104" w:rsidRPr="00493F22" w:rsidRDefault="00DD0104" w:rsidP="00DD0104">
      <w:pPr>
        <w:tabs>
          <w:tab w:val="center" w:pos="5400"/>
        </w:tabs>
        <w:suppressAutoHyphens/>
        <w:ind w:right="1008"/>
        <w:jc w:val="center"/>
        <w:rPr>
          <w:rFonts w:ascii="Garamond" w:hAnsi="Garamond"/>
          <w:b/>
          <w:i/>
          <w:spacing w:val="-3"/>
        </w:rPr>
      </w:pPr>
      <w:r w:rsidRPr="00493F22">
        <w:rPr>
          <w:rFonts w:ascii="Garamond" w:hAnsi="Garamond"/>
          <w:b/>
          <w:spacing w:val="-3"/>
        </w:rPr>
        <w:t xml:space="preserve">SCHOOL OF </w:t>
      </w:r>
      <w:r>
        <w:rPr>
          <w:rFonts w:ascii="Garamond" w:hAnsi="Garamond"/>
          <w:b/>
          <w:spacing w:val="-3"/>
        </w:rPr>
        <w:t>CHRISTIAN STUDIES</w:t>
      </w:r>
      <w:bookmarkStart w:id="0" w:name="_GoBack"/>
      <w:bookmarkEnd w:id="0"/>
    </w:p>
    <w:p w:rsidR="00DD0104" w:rsidRDefault="00DD0104" w:rsidP="00DD0104">
      <w:pPr>
        <w:pStyle w:val="Heading3"/>
        <w:ind w:right="1008"/>
        <w:rPr>
          <w:rFonts w:ascii="Garamond" w:hAnsi="Garamond"/>
          <w:sz w:val="24"/>
        </w:rPr>
      </w:pPr>
    </w:p>
    <w:p w:rsidR="00DD0104" w:rsidRPr="005C334E" w:rsidRDefault="00DD0104" w:rsidP="00DD0104"/>
    <w:p w:rsidR="00DD0104" w:rsidRPr="002E5F75" w:rsidRDefault="00DD0104" w:rsidP="00DD0104">
      <w:pPr>
        <w:pStyle w:val="Heading7"/>
        <w:tabs>
          <w:tab w:val="clear" w:pos="-720"/>
          <w:tab w:val="left" w:pos="-630"/>
          <w:tab w:val="num" w:pos="720"/>
        </w:tabs>
        <w:ind w:right="1008"/>
        <w:jc w:val="left"/>
        <w:rPr>
          <w:rFonts w:asciiTheme="minorHAnsi" w:hAnsiTheme="minorHAnsi"/>
          <w:sz w:val="24"/>
        </w:rPr>
      </w:pPr>
      <w:r w:rsidRPr="002E5F75">
        <w:rPr>
          <w:rFonts w:asciiTheme="minorHAnsi" w:hAnsiTheme="minorHAnsi"/>
          <w:sz w:val="24"/>
        </w:rPr>
        <w:t>Wayland Mission Statement</w:t>
      </w:r>
    </w:p>
    <w:p w:rsidR="00DD0104" w:rsidRDefault="00DD0104" w:rsidP="00DD0104">
      <w:pPr>
        <w:pStyle w:val="BodyTextIndent"/>
        <w:tabs>
          <w:tab w:val="clear" w:pos="720"/>
          <w:tab w:val="left" w:pos="810"/>
        </w:tabs>
        <w:ind w:left="0" w:right="1008" w:firstLine="0"/>
        <w:jc w:val="left"/>
        <w:rPr>
          <w:rFonts w:asciiTheme="minorHAnsi" w:hAnsiTheme="minorHAnsi"/>
          <w:sz w:val="24"/>
        </w:rPr>
      </w:pPr>
      <w:r w:rsidRPr="002E5F75">
        <w:rPr>
          <w:rFonts w:asciiTheme="minorHAnsi" w:hAnsiTheme="minorHAnsi"/>
          <w:sz w:val="24"/>
        </w:rPr>
        <w:t>Wayland Baptist University exists to educate students in an academically challenging,</w:t>
      </w:r>
      <w:r>
        <w:rPr>
          <w:rFonts w:asciiTheme="minorHAnsi" w:hAnsiTheme="minorHAnsi"/>
          <w:sz w:val="24"/>
        </w:rPr>
        <w:t xml:space="preserve"> </w:t>
      </w:r>
      <w:r w:rsidRPr="002E5F75">
        <w:rPr>
          <w:rFonts w:asciiTheme="minorHAnsi" w:hAnsiTheme="minorHAnsi"/>
          <w:sz w:val="24"/>
        </w:rPr>
        <w:t>learning focused</w:t>
      </w:r>
      <w:r>
        <w:rPr>
          <w:rFonts w:asciiTheme="minorHAnsi" w:hAnsiTheme="minorHAnsi"/>
          <w:sz w:val="24"/>
        </w:rPr>
        <w:t xml:space="preserve"> </w:t>
      </w:r>
      <w:r w:rsidRPr="002E5F75">
        <w:rPr>
          <w:rFonts w:asciiTheme="minorHAnsi" w:hAnsiTheme="minorHAnsi"/>
          <w:sz w:val="24"/>
        </w:rPr>
        <w:t>and distinctively Christian environment for professional success and service to God and humankind.</w:t>
      </w:r>
    </w:p>
    <w:p w:rsidR="00DD0104" w:rsidRDefault="00DD0104" w:rsidP="00DD0104">
      <w:pPr>
        <w:pStyle w:val="BodyTextIndent"/>
        <w:tabs>
          <w:tab w:val="clear" w:pos="720"/>
          <w:tab w:val="left" w:pos="810"/>
        </w:tabs>
        <w:ind w:left="0" w:right="1008" w:firstLine="0"/>
        <w:jc w:val="left"/>
        <w:rPr>
          <w:rFonts w:asciiTheme="minorHAnsi" w:hAnsiTheme="minorHAnsi"/>
          <w:sz w:val="24"/>
        </w:rPr>
      </w:pPr>
    </w:p>
    <w:p w:rsidR="00DD0104" w:rsidRPr="002E5F75" w:rsidRDefault="00DD0104" w:rsidP="00DD0104">
      <w:pPr>
        <w:pStyle w:val="BodyTextIndent"/>
        <w:tabs>
          <w:tab w:val="clear" w:pos="720"/>
          <w:tab w:val="left" w:pos="810"/>
        </w:tabs>
        <w:ind w:left="0" w:right="1008" w:firstLine="0"/>
        <w:jc w:val="left"/>
        <w:rPr>
          <w:rFonts w:asciiTheme="minorHAnsi" w:hAnsiTheme="minorHAnsi"/>
          <w:b/>
          <w:bCs/>
          <w:sz w:val="24"/>
        </w:rPr>
      </w:pPr>
      <w:r w:rsidRPr="002E5F75">
        <w:rPr>
          <w:rFonts w:asciiTheme="minorHAnsi" w:hAnsiTheme="minorHAnsi"/>
          <w:b/>
          <w:bCs/>
          <w:sz w:val="24"/>
        </w:rPr>
        <w:t>Course Title and Number</w:t>
      </w:r>
    </w:p>
    <w:p w:rsidR="00DD0104" w:rsidRPr="002E5F75" w:rsidRDefault="00DD0104" w:rsidP="00DD0104">
      <w:pPr>
        <w:pStyle w:val="Heading3"/>
        <w:ind w:right="1008"/>
        <w:jc w:val="left"/>
        <w:rPr>
          <w:rFonts w:asciiTheme="minorHAnsi" w:hAnsiTheme="minorHAnsi"/>
          <w:b w:val="0"/>
          <w:bCs/>
          <w:sz w:val="24"/>
        </w:rPr>
      </w:pPr>
      <w:r w:rsidRPr="002E5F75">
        <w:rPr>
          <w:rFonts w:asciiTheme="minorHAnsi" w:hAnsiTheme="minorHAnsi"/>
          <w:b w:val="0"/>
          <w:bCs/>
          <w:sz w:val="24"/>
        </w:rPr>
        <w:t xml:space="preserve">MNST </w:t>
      </w:r>
      <w:r>
        <w:rPr>
          <w:rFonts w:asciiTheme="minorHAnsi" w:hAnsiTheme="minorHAnsi"/>
          <w:b w:val="0"/>
          <w:bCs/>
          <w:sz w:val="24"/>
        </w:rPr>
        <w:t>5300 Introduction to Ministry</w:t>
      </w:r>
    </w:p>
    <w:p w:rsidR="00DD0104" w:rsidRPr="002E5F75" w:rsidRDefault="00DD0104" w:rsidP="00DD0104">
      <w:pPr>
        <w:rPr>
          <w:rFonts w:asciiTheme="minorHAnsi" w:hAnsiTheme="minorHAnsi"/>
        </w:rPr>
      </w:pPr>
    </w:p>
    <w:p w:rsidR="00DD0104" w:rsidRPr="002E5F75" w:rsidRDefault="00DD0104" w:rsidP="00DD0104">
      <w:pPr>
        <w:rPr>
          <w:rFonts w:asciiTheme="minorHAnsi" w:hAnsiTheme="minorHAnsi"/>
          <w:b/>
          <w:bCs/>
        </w:rPr>
      </w:pPr>
      <w:r w:rsidRPr="002E5F75">
        <w:rPr>
          <w:rFonts w:asciiTheme="minorHAnsi" w:hAnsiTheme="minorHAnsi"/>
          <w:b/>
          <w:bCs/>
        </w:rPr>
        <w:t>Term and Year</w:t>
      </w:r>
    </w:p>
    <w:p w:rsidR="00DD0104" w:rsidRPr="002E5F75" w:rsidRDefault="008010A2" w:rsidP="00DD0104">
      <w:pPr>
        <w:pStyle w:val="Heading1"/>
        <w:ind w:right="1008"/>
        <w:jc w:val="left"/>
        <w:rPr>
          <w:rFonts w:asciiTheme="minorHAnsi" w:hAnsiTheme="minorHAnsi"/>
          <w:b w:val="0"/>
          <w:bCs/>
          <w:sz w:val="24"/>
        </w:rPr>
      </w:pPr>
      <w:r>
        <w:rPr>
          <w:rFonts w:asciiTheme="minorHAnsi" w:hAnsiTheme="minorHAnsi"/>
          <w:b w:val="0"/>
          <w:bCs/>
          <w:sz w:val="24"/>
        </w:rPr>
        <w:t>Spring 1-2022</w:t>
      </w:r>
    </w:p>
    <w:p w:rsidR="00DD0104" w:rsidRPr="002E5F75" w:rsidRDefault="00DD0104" w:rsidP="00DD0104">
      <w:pPr>
        <w:pStyle w:val="Heading2"/>
        <w:ind w:right="1008"/>
        <w:rPr>
          <w:rFonts w:asciiTheme="minorHAnsi" w:hAnsiTheme="minorHAnsi"/>
          <w:sz w:val="24"/>
        </w:rPr>
      </w:pPr>
    </w:p>
    <w:p w:rsidR="00DD0104" w:rsidRPr="002E5F75" w:rsidRDefault="00DD0104" w:rsidP="00DD0104">
      <w:pPr>
        <w:pStyle w:val="Heading2"/>
        <w:ind w:right="1008"/>
        <w:rPr>
          <w:rFonts w:asciiTheme="minorHAnsi" w:hAnsiTheme="minorHAnsi"/>
          <w:b w:val="0"/>
          <w:sz w:val="24"/>
        </w:rPr>
      </w:pPr>
      <w:r w:rsidRPr="002E5F75">
        <w:rPr>
          <w:rFonts w:asciiTheme="minorHAnsi" w:hAnsiTheme="minorHAnsi"/>
          <w:sz w:val="24"/>
        </w:rPr>
        <w:t>Professor</w:t>
      </w:r>
      <w:r w:rsidRPr="002E5F75">
        <w:rPr>
          <w:rFonts w:asciiTheme="minorHAnsi" w:hAnsiTheme="minorHAnsi"/>
          <w:b w:val="0"/>
          <w:sz w:val="24"/>
        </w:rPr>
        <w:t xml:space="preserve">:  </w:t>
      </w:r>
      <w:r w:rsidRPr="002E5F75">
        <w:rPr>
          <w:rFonts w:asciiTheme="minorHAnsi" w:hAnsiTheme="minorHAnsi"/>
          <w:i/>
          <w:sz w:val="24"/>
        </w:rPr>
        <w:t>Joe Rangel, Ph.D.</w:t>
      </w:r>
      <w:r w:rsidRPr="002E5F75">
        <w:rPr>
          <w:rFonts w:asciiTheme="minorHAnsi" w:hAnsiTheme="minorHAnsi"/>
          <w:b w:val="0"/>
          <w:sz w:val="24"/>
        </w:rPr>
        <w:t>/ Associate Dean, School of Christian Studies/Associate Professor of Christian Ministry / Director of Ministry Guidance</w:t>
      </w:r>
    </w:p>
    <w:p w:rsidR="00DD0104" w:rsidRPr="002E5F75" w:rsidRDefault="00DD0104" w:rsidP="00DD0104">
      <w:pPr>
        <w:tabs>
          <w:tab w:val="left" w:pos="-720"/>
        </w:tabs>
        <w:suppressAutoHyphens/>
        <w:ind w:right="1008"/>
        <w:rPr>
          <w:rFonts w:asciiTheme="minorHAnsi" w:hAnsiTheme="minorHAnsi"/>
          <w:b/>
          <w:spacing w:val="-3"/>
        </w:rPr>
      </w:pPr>
    </w:p>
    <w:p w:rsidR="00DD0104" w:rsidRPr="002E5F75" w:rsidRDefault="00DD0104" w:rsidP="00DD0104">
      <w:pPr>
        <w:pStyle w:val="Heading2"/>
        <w:ind w:right="1008"/>
        <w:rPr>
          <w:rFonts w:asciiTheme="minorHAnsi" w:hAnsiTheme="minorHAnsi" w:cstheme="minorHAnsi"/>
          <w:b w:val="0"/>
          <w:sz w:val="24"/>
        </w:rPr>
      </w:pPr>
      <w:r w:rsidRPr="002E5F75">
        <w:rPr>
          <w:rFonts w:asciiTheme="minorHAnsi" w:hAnsiTheme="minorHAnsi" w:cstheme="minorHAnsi"/>
          <w:sz w:val="24"/>
        </w:rPr>
        <w:t>Instructor</w:t>
      </w:r>
      <w:r w:rsidRPr="002E5F75">
        <w:rPr>
          <w:rFonts w:asciiTheme="minorHAnsi" w:hAnsiTheme="minorHAnsi" w:cstheme="minorHAnsi"/>
          <w:b w:val="0"/>
          <w:sz w:val="24"/>
        </w:rPr>
        <w:t xml:space="preserve"> </w:t>
      </w:r>
      <w:r w:rsidRPr="002E5F75">
        <w:rPr>
          <w:rFonts w:asciiTheme="minorHAnsi" w:hAnsiTheme="minorHAnsi" w:cstheme="minorHAnsi"/>
          <w:sz w:val="24"/>
        </w:rPr>
        <w:t xml:space="preserve">Information </w:t>
      </w:r>
    </w:p>
    <w:p w:rsidR="00DD0104" w:rsidRPr="002E5F75" w:rsidRDefault="00DD0104" w:rsidP="00DD0104">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Phone: </w:t>
      </w:r>
      <w:r w:rsidRPr="002E5F75">
        <w:rPr>
          <w:rFonts w:asciiTheme="minorHAnsi" w:eastAsiaTheme="minorEastAsia" w:hAnsiTheme="minorHAnsi"/>
          <w:noProof/>
        </w:rPr>
        <w:t>210-590-5621</w:t>
      </w:r>
      <w:r>
        <w:rPr>
          <w:rFonts w:asciiTheme="minorHAnsi" w:eastAsiaTheme="minorEastAsia" w:hAnsiTheme="minorHAnsi"/>
          <w:noProof/>
        </w:rPr>
        <w:t xml:space="preserve"> : cell (210) 854-6904</w:t>
      </w:r>
    </w:p>
    <w:p w:rsidR="00DD0104" w:rsidRPr="002E5F75" w:rsidRDefault="00DD0104" w:rsidP="00DD0104">
      <w:pPr>
        <w:numPr>
          <w:ilvl w:val="0"/>
          <w:numId w:val="2"/>
        </w:numPr>
        <w:tabs>
          <w:tab w:val="left" w:pos="-720"/>
        </w:tabs>
        <w:suppressAutoHyphens/>
        <w:ind w:right="1008"/>
        <w:rPr>
          <w:rFonts w:asciiTheme="minorHAnsi" w:hAnsiTheme="minorHAnsi" w:cstheme="minorHAnsi"/>
          <w:b/>
          <w:i/>
          <w:spacing w:val="-3"/>
        </w:rPr>
      </w:pPr>
      <w:r w:rsidRPr="002E5F75">
        <w:rPr>
          <w:rFonts w:asciiTheme="minorHAnsi" w:hAnsiTheme="minorHAnsi" w:cstheme="minorHAnsi"/>
          <w:b/>
          <w:spacing w:val="-3"/>
        </w:rPr>
        <w:t xml:space="preserve">Email: </w:t>
      </w:r>
      <w:r w:rsidRPr="002E5F75">
        <w:rPr>
          <w:rFonts w:asciiTheme="minorHAnsi" w:hAnsiTheme="minorHAnsi" w:cstheme="minorHAnsi"/>
          <w:i/>
          <w:spacing w:val="-3"/>
        </w:rPr>
        <w:t>rangelj@wbu.edu</w:t>
      </w:r>
    </w:p>
    <w:p w:rsidR="00DD0104" w:rsidRPr="002E5F75" w:rsidRDefault="00DD0104" w:rsidP="00DD0104">
      <w:pPr>
        <w:numPr>
          <w:ilvl w:val="0"/>
          <w:numId w:val="2"/>
        </w:numPr>
        <w:tabs>
          <w:tab w:val="left" w:pos="-720"/>
        </w:tabs>
        <w:suppressAutoHyphens/>
        <w:ind w:right="1008"/>
        <w:rPr>
          <w:rFonts w:asciiTheme="minorHAnsi" w:hAnsiTheme="minorHAnsi"/>
          <w:b/>
          <w:spacing w:val="-3"/>
        </w:rPr>
      </w:pPr>
      <w:r w:rsidRPr="002E5F75">
        <w:rPr>
          <w:rFonts w:asciiTheme="minorHAnsi" w:hAnsiTheme="minorHAnsi" w:cstheme="minorHAnsi"/>
          <w:b/>
          <w:spacing w:val="-3"/>
        </w:rPr>
        <w:t xml:space="preserve">Office Hours: </w:t>
      </w:r>
      <w:r w:rsidRPr="002E5F75">
        <w:rPr>
          <w:rFonts w:asciiTheme="minorHAnsi" w:hAnsiTheme="minorHAnsi" w:cstheme="minorHAnsi"/>
          <w:bCs/>
          <w:spacing w:val="-3"/>
        </w:rPr>
        <w:t>By Appointment only</w:t>
      </w:r>
    </w:p>
    <w:p w:rsidR="00DD0104" w:rsidRPr="002E5F75" w:rsidRDefault="00DD0104" w:rsidP="00DD0104">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 Office Location: </w:t>
      </w:r>
      <w:r w:rsidRPr="002E5F75">
        <w:rPr>
          <w:rFonts w:asciiTheme="minorHAnsi" w:hAnsiTheme="minorHAnsi" w:cstheme="minorHAnsi"/>
          <w:i/>
          <w:spacing w:val="-3"/>
        </w:rPr>
        <w:t>WBU SA</w:t>
      </w:r>
    </w:p>
    <w:p w:rsidR="00DD0104" w:rsidRPr="002E5F75" w:rsidRDefault="00DD0104" w:rsidP="00DD0104">
      <w:pPr>
        <w:tabs>
          <w:tab w:val="left" w:pos="-720"/>
        </w:tabs>
        <w:suppressAutoHyphens/>
        <w:ind w:right="1008"/>
        <w:rPr>
          <w:rFonts w:asciiTheme="minorHAnsi" w:hAnsiTheme="minorHAnsi"/>
          <w:b/>
          <w:spacing w:val="-3"/>
        </w:rPr>
      </w:pPr>
    </w:p>
    <w:p w:rsidR="00DD0104" w:rsidRDefault="00DD0104" w:rsidP="00DD0104">
      <w:pPr>
        <w:tabs>
          <w:tab w:val="left" w:pos="-720"/>
        </w:tabs>
        <w:suppressAutoHyphens/>
        <w:ind w:left="720" w:right="1008" w:hanging="720"/>
        <w:rPr>
          <w:rFonts w:asciiTheme="minorHAnsi" w:hAnsiTheme="minorHAnsi"/>
          <w:b/>
          <w:spacing w:val="-3"/>
        </w:rPr>
      </w:pPr>
      <w:r w:rsidRPr="002E5F75">
        <w:rPr>
          <w:rFonts w:asciiTheme="minorHAnsi" w:hAnsiTheme="minorHAnsi"/>
          <w:b/>
          <w:spacing w:val="-3"/>
        </w:rPr>
        <w:t xml:space="preserve">Class Time and Location:  </w:t>
      </w:r>
    </w:p>
    <w:p w:rsidR="00DD0104" w:rsidRPr="000A6C31" w:rsidRDefault="00D75BE4" w:rsidP="00DD0104">
      <w:pPr>
        <w:tabs>
          <w:tab w:val="left" w:pos="-720"/>
        </w:tabs>
        <w:suppressAutoHyphens/>
        <w:ind w:left="720" w:right="1008" w:hanging="720"/>
        <w:rPr>
          <w:rFonts w:asciiTheme="minorHAnsi" w:hAnsiTheme="minorHAnsi"/>
          <w:bCs/>
          <w:spacing w:val="-3"/>
        </w:rPr>
      </w:pPr>
      <w:r>
        <w:rPr>
          <w:rFonts w:asciiTheme="minorHAnsi" w:hAnsiTheme="minorHAnsi"/>
          <w:bCs/>
          <w:spacing w:val="-3"/>
        </w:rPr>
        <w:t>WBU VC</w:t>
      </w:r>
    </w:p>
    <w:p w:rsidR="00DD0104" w:rsidRPr="00493F22" w:rsidRDefault="00DD0104" w:rsidP="00DD0104">
      <w:pPr>
        <w:tabs>
          <w:tab w:val="left" w:pos="-720"/>
        </w:tabs>
        <w:suppressAutoHyphens/>
        <w:ind w:left="720" w:right="1008" w:hanging="720"/>
        <w:rPr>
          <w:rFonts w:ascii="Garamond" w:hAnsi="Garamond"/>
          <w:b/>
          <w:spacing w:val="-3"/>
          <w:sz w:val="22"/>
          <w:szCs w:val="22"/>
        </w:rPr>
      </w:pPr>
    </w:p>
    <w:p w:rsidR="00DD0104" w:rsidRPr="00A97082" w:rsidRDefault="00DD0104" w:rsidP="00DD0104">
      <w:pPr>
        <w:rPr>
          <w:rFonts w:asciiTheme="minorHAnsi" w:hAnsiTheme="minorHAnsi"/>
          <w:b/>
          <w:spacing w:val="-3"/>
        </w:rPr>
      </w:pPr>
      <w:r w:rsidRPr="00A97082">
        <w:rPr>
          <w:rFonts w:asciiTheme="minorHAnsi" w:hAnsiTheme="minorHAnsi"/>
          <w:b/>
          <w:spacing w:val="-3"/>
        </w:rPr>
        <w:t>CATALOG DESCRIPTION</w:t>
      </w:r>
    </w:p>
    <w:p w:rsidR="00DD0104" w:rsidRPr="004D0A63" w:rsidRDefault="00DD0104" w:rsidP="00DD0104">
      <w:pPr>
        <w:rPr>
          <w:rFonts w:asciiTheme="minorHAnsi" w:hAnsiTheme="minorHAnsi" w:cs="TimesNewRoman"/>
          <w:color w:val="000000"/>
        </w:rPr>
      </w:pPr>
      <w:r>
        <w:rPr>
          <w:rFonts w:asciiTheme="minorHAnsi" w:hAnsiTheme="minorHAnsi" w:cs="TimesNewRoman"/>
          <w:color w:val="000000"/>
        </w:rPr>
        <w:t>Introduction to the Christian ministry; calling to church-related vocations; evaluation of gifts and abilities to perform ministry; and overview of the theological foundations for ministry and the historical organization and practices of the church.</w:t>
      </w:r>
    </w:p>
    <w:p w:rsidR="00DD0104" w:rsidRDefault="00DD0104" w:rsidP="00DD0104">
      <w:pPr>
        <w:tabs>
          <w:tab w:val="left" w:pos="-720"/>
        </w:tabs>
        <w:suppressAutoHyphens/>
        <w:ind w:right="1008"/>
        <w:rPr>
          <w:rFonts w:asciiTheme="minorHAnsi" w:hAnsiTheme="minorHAnsi"/>
          <w:b/>
          <w:spacing w:val="-3"/>
        </w:rPr>
      </w:pPr>
    </w:p>
    <w:p w:rsidR="00DD0104" w:rsidRDefault="00DD0104" w:rsidP="00DD0104">
      <w:pPr>
        <w:tabs>
          <w:tab w:val="left" w:pos="-720"/>
        </w:tabs>
        <w:suppressAutoHyphens/>
        <w:ind w:right="1008"/>
        <w:rPr>
          <w:rFonts w:asciiTheme="minorHAnsi" w:hAnsiTheme="minorHAnsi"/>
          <w:bCs/>
          <w:spacing w:val="-3"/>
        </w:rPr>
      </w:pPr>
      <w:r w:rsidRPr="00A97082">
        <w:rPr>
          <w:rFonts w:asciiTheme="minorHAnsi" w:hAnsiTheme="minorHAnsi"/>
          <w:b/>
          <w:spacing w:val="-3"/>
        </w:rPr>
        <w:t>PREREQUISITE</w:t>
      </w:r>
      <w:r>
        <w:rPr>
          <w:rFonts w:asciiTheme="minorHAnsi" w:hAnsiTheme="minorHAnsi"/>
          <w:b/>
          <w:spacing w:val="-3"/>
        </w:rPr>
        <w:t>(S):</w:t>
      </w:r>
    </w:p>
    <w:p w:rsidR="00DD0104" w:rsidRPr="001D1528" w:rsidRDefault="00DD0104" w:rsidP="00DD0104">
      <w:pPr>
        <w:rPr>
          <w:rFonts w:asciiTheme="minorHAnsi" w:hAnsiTheme="minorHAnsi" w:cstheme="minorHAnsi"/>
        </w:rPr>
      </w:pPr>
      <w:r w:rsidRPr="00915899">
        <w:rPr>
          <w:rFonts w:asciiTheme="minorHAnsi" w:hAnsiTheme="minorHAnsi" w:cstheme="minorHAnsi"/>
        </w:rPr>
        <w:t>RLGN 1301 or RLGN 1303, and RLGN 1302 or RLGN 1304</w:t>
      </w:r>
      <w:r w:rsidRPr="001D1528">
        <w:rPr>
          <w:rFonts w:asciiTheme="minorHAnsi" w:hAnsiTheme="minorHAnsi" w:cstheme="minorHAnsi"/>
        </w:rPr>
        <w:t>.</w:t>
      </w:r>
    </w:p>
    <w:p w:rsidR="00DD0104" w:rsidRDefault="00DD0104" w:rsidP="00DD0104">
      <w:pPr>
        <w:tabs>
          <w:tab w:val="left" w:pos="-720"/>
        </w:tabs>
        <w:suppressAutoHyphens/>
        <w:ind w:right="1008"/>
        <w:rPr>
          <w:rFonts w:asciiTheme="minorHAnsi" w:hAnsiTheme="minorHAnsi"/>
          <w:bCs/>
          <w:spacing w:val="-3"/>
        </w:rPr>
      </w:pPr>
    </w:p>
    <w:p w:rsidR="00DD0104" w:rsidRDefault="00DD0104" w:rsidP="00DD0104">
      <w:pPr>
        <w:tabs>
          <w:tab w:val="left" w:pos="-720"/>
        </w:tabs>
        <w:suppressAutoHyphens/>
        <w:ind w:right="1008"/>
        <w:rPr>
          <w:rFonts w:asciiTheme="minorHAnsi" w:hAnsiTheme="minorHAnsi"/>
          <w:bCs/>
          <w:spacing w:val="-3"/>
        </w:rPr>
      </w:pPr>
    </w:p>
    <w:p w:rsidR="00DD0104" w:rsidRPr="00A97082" w:rsidRDefault="00DD0104" w:rsidP="00DD0104">
      <w:pPr>
        <w:tabs>
          <w:tab w:val="left" w:pos="-720"/>
        </w:tabs>
        <w:suppressAutoHyphens/>
        <w:ind w:right="1008"/>
        <w:rPr>
          <w:rFonts w:asciiTheme="minorHAnsi" w:hAnsiTheme="minorHAnsi"/>
          <w:bCs/>
          <w:spacing w:val="-3"/>
        </w:rPr>
      </w:pPr>
    </w:p>
    <w:p w:rsidR="00DD0104" w:rsidRDefault="00DD0104" w:rsidP="00DD0104">
      <w:pPr>
        <w:pStyle w:val="Heading4"/>
        <w:ind w:right="1008"/>
        <w:jc w:val="left"/>
        <w:rPr>
          <w:rFonts w:asciiTheme="minorHAnsi" w:hAnsiTheme="minorHAnsi"/>
          <w:sz w:val="24"/>
        </w:rPr>
      </w:pPr>
      <w:r>
        <w:rPr>
          <w:rFonts w:asciiTheme="minorHAnsi" w:hAnsiTheme="minorHAnsi"/>
          <w:sz w:val="24"/>
        </w:rPr>
        <w:lastRenderedPageBreak/>
        <w:t xml:space="preserve">REQUIRED TEXTBOOK(S) &amp;/OR </w:t>
      </w:r>
      <w:r w:rsidRPr="002E5F75">
        <w:rPr>
          <w:rFonts w:asciiTheme="minorHAnsi" w:hAnsiTheme="minorHAnsi"/>
          <w:sz w:val="24"/>
        </w:rPr>
        <w:t>RESOURCE</w:t>
      </w:r>
      <w:r>
        <w:rPr>
          <w:rFonts w:asciiTheme="minorHAnsi" w:hAnsiTheme="minorHAnsi"/>
          <w:sz w:val="24"/>
        </w:rPr>
        <w:t xml:space="preserve"> MATERIAL</w:t>
      </w:r>
    </w:p>
    <w:tbl>
      <w:tblPr>
        <w:tblStyle w:val="GridTable1Light"/>
        <w:tblW w:w="9098" w:type="dxa"/>
        <w:tblLook w:val="04A0" w:firstRow="1" w:lastRow="0" w:firstColumn="1" w:lastColumn="0" w:noHBand="0" w:noVBand="1"/>
        <w:tblCaption w:val="Required Textbooks"/>
        <w:tblDescription w:val="Table informs students of the required textbooks."/>
      </w:tblPr>
      <w:tblGrid>
        <w:gridCol w:w="2515"/>
        <w:gridCol w:w="1890"/>
        <w:gridCol w:w="1733"/>
        <w:gridCol w:w="505"/>
        <w:gridCol w:w="666"/>
        <w:gridCol w:w="1789"/>
      </w:tblGrid>
      <w:tr w:rsidR="00DD0104" w:rsidRPr="004E7361" w:rsidTr="006809B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15" w:type="dxa"/>
          </w:tcPr>
          <w:p w:rsidR="00DD0104" w:rsidRPr="00906A00" w:rsidRDefault="00DD0104" w:rsidP="006809B6">
            <w:pPr>
              <w:jc w:val="center"/>
              <w:rPr>
                <w:rFonts w:asciiTheme="minorHAnsi" w:hAnsiTheme="minorHAnsi"/>
                <w:b w:val="0"/>
                <w:sz w:val="22"/>
                <w:szCs w:val="22"/>
              </w:rPr>
            </w:pPr>
            <w:r w:rsidRPr="00906A00">
              <w:rPr>
                <w:rFonts w:asciiTheme="minorHAnsi" w:hAnsiTheme="minorHAnsi"/>
                <w:sz w:val="22"/>
                <w:szCs w:val="22"/>
              </w:rPr>
              <w:t>Title</w:t>
            </w:r>
          </w:p>
        </w:tc>
        <w:tc>
          <w:tcPr>
            <w:tcW w:w="1890" w:type="dxa"/>
          </w:tcPr>
          <w:p w:rsidR="00DD0104" w:rsidRPr="00906A00" w:rsidRDefault="00DD0104" w:rsidP="006809B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Author/Editor</w:t>
            </w:r>
          </w:p>
        </w:tc>
        <w:tc>
          <w:tcPr>
            <w:tcW w:w="1733" w:type="dxa"/>
          </w:tcPr>
          <w:p w:rsidR="00DD0104" w:rsidRPr="00906A00" w:rsidRDefault="00DD0104" w:rsidP="006809B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Publisher</w:t>
            </w:r>
          </w:p>
        </w:tc>
        <w:tc>
          <w:tcPr>
            <w:tcW w:w="505" w:type="dxa"/>
          </w:tcPr>
          <w:p w:rsidR="00DD0104" w:rsidRPr="00906A00" w:rsidRDefault="00DD0104" w:rsidP="006809B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Ed</w:t>
            </w:r>
          </w:p>
        </w:tc>
        <w:tc>
          <w:tcPr>
            <w:tcW w:w="666" w:type="dxa"/>
          </w:tcPr>
          <w:p w:rsidR="00DD0104" w:rsidRPr="00906A00" w:rsidRDefault="00DD0104" w:rsidP="006809B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Year</w:t>
            </w:r>
          </w:p>
        </w:tc>
        <w:tc>
          <w:tcPr>
            <w:tcW w:w="1789" w:type="dxa"/>
          </w:tcPr>
          <w:p w:rsidR="00DD0104" w:rsidRPr="00906A00" w:rsidRDefault="00DD0104" w:rsidP="006809B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ISBN #</w:t>
            </w:r>
          </w:p>
        </w:tc>
      </w:tr>
      <w:tr w:rsidR="00DD0104" w:rsidRPr="004E7361" w:rsidTr="006809B6">
        <w:tc>
          <w:tcPr>
            <w:cnfStyle w:val="001000000000" w:firstRow="0" w:lastRow="0" w:firstColumn="1" w:lastColumn="0" w:oddVBand="0" w:evenVBand="0" w:oddHBand="0" w:evenHBand="0" w:firstRowFirstColumn="0" w:firstRowLastColumn="0" w:lastRowFirstColumn="0" w:lastRowLastColumn="0"/>
            <w:tcW w:w="2515" w:type="dxa"/>
          </w:tcPr>
          <w:p w:rsidR="00DD0104" w:rsidRPr="00906A00" w:rsidRDefault="00DD0104" w:rsidP="006809B6">
            <w:pPr>
              <w:jc w:val="center"/>
              <w:rPr>
                <w:rFonts w:asciiTheme="minorHAnsi" w:hAnsiTheme="minorHAnsi"/>
                <w:sz w:val="22"/>
                <w:szCs w:val="22"/>
              </w:rPr>
            </w:pPr>
            <w:r>
              <w:rPr>
                <w:rFonts w:asciiTheme="minorHAnsi" w:hAnsiTheme="minorHAnsi"/>
                <w:sz w:val="22"/>
                <w:szCs w:val="22"/>
              </w:rPr>
              <w:t>Required</w:t>
            </w:r>
          </w:p>
        </w:tc>
        <w:tc>
          <w:tcPr>
            <w:tcW w:w="1890" w:type="dxa"/>
          </w:tcPr>
          <w:p w:rsidR="00DD0104" w:rsidRPr="00906A00" w:rsidRDefault="00DD0104" w:rsidP="006809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33" w:type="dxa"/>
          </w:tcPr>
          <w:p w:rsidR="00DD0104" w:rsidRPr="00906A00" w:rsidRDefault="00DD0104" w:rsidP="006809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05" w:type="dxa"/>
          </w:tcPr>
          <w:p w:rsidR="00DD0104" w:rsidRPr="00906A00" w:rsidRDefault="00DD0104" w:rsidP="006809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666" w:type="dxa"/>
          </w:tcPr>
          <w:p w:rsidR="00DD0104" w:rsidRPr="00906A00" w:rsidRDefault="00DD0104" w:rsidP="006809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89" w:type="dxa"/>
          </w:tcPr>
          <w:p w:rsidR="00DD0104" w:rsidRPr="00906A00" w:rsidRDefault="00DD0104" w:rsidP="006809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DD0104" w:rsidRPr="004E7361" w:rsidTr="006809B6">
        <w:trPr>
          <w:trHeight w:val="1205"/>
        </w:trPr>
        <w:tc>
          <w:tcPr>
            <w:cnfStyle w:val="001000000000" w:firstRow="0" w:lastRow="0" w:firstColumn="1" w:lastColumn="0" w:oddVBand="0" w:evenVBand="0" w:oddHBand="0" w:evenHBand="0" w:firstRowFirstColumn="0" w:firstRowLastColumn="0" w:lastRowFirstColumn="0" w:lastRowLastColumn="0"/>
            <w:tcW w:w="2515" w:type="dxa"/>
          </w:tcPr>
          <w:p w:rsidR="00DD0104" w:rsidRPr="00906A00" w:rsidRDefault="00DD0104" w:rsidP="006809B6">
            <w:pPr>
              <w:rPr>
                <w:rFonts w:asciiTheme="minorHAnsi" w:hAnsiTheme="minorHAnsi"/>
                <w:i/>
                <w:sz w:val="22"/>
                <w:szCs w:val="22"/>
              </w:rPr>
            </w:pPr>
            <w:r>
              <w:rPr>
                <w:rFonts w:asciiTheme="minorHAnsi" w:hAnsiTheme="minorHAnsi"/>
                <w:b w:val="0"/>
                <w:bCs w:val="0"/>
                <w:i/>
                <w:sz w:val="22"/>
                <w:szCs w:val="22"/>
              </w:rPr>
              <w:t>Sorting it Out: Discerning God’s Call to Ministry</w:t>
            </w:r>
          </w:p>
        </w:tc>
        <w:tc>
          <w:tcPr>
            <w:tcW w:w="1890"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Cullinan</w:t>
            </w:r>
            <w:proofErr w:type="spellEnd"/>
            <w:r>
              <w:rPr>
                <w:rFonts w:asciiTheme="minorHAnsi" w:hAnsiTheme="minorHAnsi"/>
                <w:sz w:val="22"/>
                <w:szCs w:val="22"/>
              </w:rPr>
              <w:t>, Alice</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Judson Press</w:t>
            </w:r>
          </w:p>
        </w:tc>
        <w:tc>
          <w:tcPr>
            <w:tcW w:w="505"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1st</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1999</w:t>
            </w: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8D51A3"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1F497D"/>
                <w:sz w:val="16"/>
                <w:szCs w:val="16"/>
              </w:rPr>
              <w:t>978081701302</w:t>
            </w:r>
            <w:r w:rsidR="00DD0104" w:rsidRPr="008D51A3">
              <w:rPr>
                <w:rFonts w:asciiTheme="minorHAnsi" w:hAnsiTheme="minorHAnsi" w:cstheme="minorHAnsi"/>
                <w:color w:val="1F497D"/>
                <w:sz w:val="16"/>
                <w:szCs w:val="16"/>
              </w:rPr>
              <w:t>8          </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DD0104" w:rsidRPr="00906A00" w:rsidTr="006809B6">
        <w:tc>
          <w:tcPr>
            <w:cnfStyle w:val="001000000000" w:firstRow="0" w:lastRow="0" w:firstColumn="1" w:lastColumn="0" w:oddVBand="0" w:evenVBand="0" w:oddHBand="0" w:evenHBand="0" w:firstRowFirstColumn="0" w:firstRowLastColumn="0" w:lastRowFirstColumn="0" w:lastRowLastColumn="0"/>
            <w:tcW w:w="2515" w:type="dxa"/>
          </w:tcPr>
          <w:p w:rsidR="00DD0104" w:rsidRPr="00906A00" w:rsidRDefault="00DD0104" w:rsidP="006809B6">
            <w:pPr>
              <w:rPr>
                <w:rFonts w:asciiTheme="minorHAnsi" w:hAnsiTheme="minorHAnsi"/>
                <w:i/>
                <w:sz w:val="22"/>
                <w:szCs w:val="22"/>
              </w:rPr>
            </w:pPr>
            <w:r>
              <w:rPr>
                <w:rFonts w:asciiTheme="minorHAnsi" w:hAnsiTheme="minorHAnsi"/>
                <w:b w:val="0"/>
                <w:bCs w:val="0"/>
                <w:i/>
                <w:sz w:val="22"/>
                <w:szCs w:val="22"/>
              </w:rPr>
              <w:t>10 Power Principles for Christian Service</w:t>
            </w:r>
          </w:p>
        </w:tc>
        <w:tc>
          <w:tcPr>
            <w:tcW w:w="1890"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Wiersbe</w:t>
            </w:r>
            <w:proofErr w:type="spellEnd"/>
            <w:r>
              <w:rPr>
                <w:rFonts w:asciiTheme="minorHAnsi" w:hAnsiTheme="minorHAnsi"/>
                <w:sz w:val="22"/>
                <w:szCs w:val="22"/>
              </w:rPr>
              <w:t>, Warren W.</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Baker Books</w:t>
            </w:r>
          </w:p>
        </w:tc>
        <w:tc>
          <w:tcPr>
            <w:tcW w:w="505"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Pr="008D51A3">
              <w:rPr>
                <w:rFonts w:asciiTheme="minorHAnsi" w:hAnsiTheme="minorHAnsi"/>
                <w:sz w:val="22"/>
                <w:szCs w:val="22"/>
                <w:vertAlign w:val="superscript"/>
              </w:rPr>
              <w:t>nd</w:t>
            </w: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2010</w:t>
            </w: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8D51A3"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1F497D"/>
                <w:sz w:val="16"/>
                <w:szCs w:val="16"/>
              </w:rPr>
              <w:t>978144123462</w:t>
            </w:r>
            <w:r w:rsidR="00DD0104" w:rsidRPr="008D51A3">
              <w:rPr>
                <w:rFonts w:asciiTheme="minorHAnsi" w:hAnsiTheme="minorHAnsi" w:cstheme="minorHAnsi"/>
                <w:color w:val="1F497D"/>
                <w:sz w:val="16"/>
                <w:szCs w:val="16"/>
              </w:rPr>
              <w:t>9          </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DD0104" w:rsidRPr="00906A00" w:rsidTr="006809B6">
        <w:tc>
          <w:tcPr>
            <w:cnfStyle w:val="001000000000" w:firstRow="0" w:lastRow="0" w:firstColumn="1" w:lastColumn="0" w:oddVBand="0" w:evenVBand="0" w:oddHBand="0" w:evenHBand="0" w:firstRowFirstColumn="0" w:firstRowLastColumn="0" w:lastRowFirstColumn="0" w:lastRowLastColumn="0"/>
            <w:tcW w:w="2515" w:type="dxa"/>
          </w:tcPr>
          <w:p w:rsidR="00DD0104" w:rsidRDefault="00DD0104" w:rsidP="006809B6">
            <w:pPr>
              <w:rPr>
                <w:rFonts w:asciiTheme="minorHAnsi" w:hAnsiTheme="minorHAnsi"/>
                <w:b w:val="0"/>
                <w:bCs w:val="0"/>
                <w:i/>
                <w:sz w:val="22"/>
                <w:szCs w:val="22"/>
              </w:rPr>
            </w:pPr>
            <w:r>
              <w:rPr>
                <w:rFonts w:asciiTheme="minorHAnsi" w:hAnsiTheme="minorHAnsi"/>
                <w:b w:val="0"/>
                <w:bCs w:val="0"/>
                <w:i/>
                <w:sz w:val="22"/>
                <w:szCs w:val="22"/>
              </w:rPr>
              <w:t xml:space="preserve">Baptist History, </w:t>
            </w:r>
            <w:proofErr w:type="spellStart"/>
            <w:r>
              <w:rPr>
                <w:rFonts w:asciiTheme="minorHAnsi" w:hAnsiTheme="minorHAnsi"/>
                <w:b w:val="0"/>
                <w:bCs w:val="0"/>
                <w:i/>
                <w:sz w:val="22"/>
                <w:szCs w:val="22"/>
              </w:rPr>
              <w:t>Distinctives</w:t>
            </w:r>
            <w:proofErr w:type="spellEnd"/>
            <w:r>
              <w:rPr>
                <w:rFonts w:asciiTheme="minorHAnsi" w:hAnsiTheme="minorHAnsi"/>
                <w:b w:val="0"/>
                <w:bCs w:val="0"/>
                <w:i/>
                <w:sz w:val="22"/>
                <w:szCs w:val="22"/>
              </w:rPr>
              <w:t>, and Relationships</w:t>
            </w:r>
          </w:p>
          <w:p w:rsidR="00DD0104" w:rsidRDefault="00DD0104" w:rsidP="006809B6">
            <w:pPr>
              <w:rPr>
                <w:rFonts w:asciiTheme="minorHAnsi" w:hAnsiTheme="minorHAnsi"/>
                <w:b w:val="0"/>
                <w:bCs w:val="0"/>
                <w:i/>
                <w:sz w:val="22"/>
                <w:szCs w:val="22"/>
              </w:rPr>
            </w:pPr>
          </w:p>
          <w:p w:rsidR="00DD0104" w:rsidRPr="008D3A71" w:rsidRDefault="008010A2" w:rsidP="006809B6">
            <w:pPr>
              <w:tabs>
                <w:tab w:val="left" w:pos="-720"/>
                <w:tab w:val="left" w:pos="0"/>
                <w:tab w:val="left" w:pos="720"/>
              </w:tabs>
              <w:suppressAutoHyphens/>
              <w:ind w:right="1008"/>
              <w:rPr>
                <w:rFonts w:ascii="Times New Roman" w:hAnsi="Times New Roman"/>
                <w:sz w:val="16"/>
                <w:szCs w:val="16"/>
              </w:rPr>
            </w:pPr>
            <w:hyperlink r:id="rId6" w:history="1">
              <w:r w:rsidR="00DD0104" w:rsidRPr="008D3A71">
                <w:rPr>
                  <w:rStyle w:val="Hyperlink"/>
                  <w:rFonts w:ascii="Times New Roman" w:hAnsi="Times New Roman"/>
                  <w:b w:val="0"/>
                  <w:bCs w:val="0"/>
                  <w:sz w:val="16"/>
                  <w:szCs w:val="16"/>
                </w:rPr>
                <w:t xml:space="preserve">Baptist History, </w:t>
              </w:r>
              <w:proofErr w:type="spellStart"/>
              <w:r w:rsidR="00DD0104" w:rsidRPr="008D3A71">
                <w:rPr>
                  <w:rStyle w:val="Hyperlink"/>
                  <w:rFonts w:ascii="Times New Roman" w:hAnsi="Times New Roman"/>
                  <w:b w:val="0"/>
                  <w:bCs w:val="0"/>
                  <w:sz w:val="16"/>
                  <w:szCs w:val="16"/>
                </w:rPr>
                <w:t>Distinctives</w:t>
              </w:r>
              <w:proofErr w:type="spellEnd"/>
              <w:r w:rsidR="00DD0104" w:rsidRPr="008D3A71">
                <w:rPr>
                  <w:rStyle w:val="Hyperlink"/>
                  <w:rFonts w:ascii="Times New Roman" w:hAnsi="Times New Roman"/>
                  <w:b w:val="0"/>
                  <w:bCs w:val="0"/>
                  <w:sz w:val="16"/>
                  <w:szCs w:val="16"/>
                </w:rPr>
                <w:t>, and Relationships</w:t>
              </w:r>
            </w:hyperlink>
          </w:p>
        </w:tc>
        <w:tc>
          <w:tcPr>
            <w:tcW w:w="1890"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Greer, Eugene E.</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Office of Theological Education: BGCT</w:t>
            </w: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505"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2011</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A865D5" w:rsidRPr="00906A00" w:rsidTr="00A865D5">
        <w:tc>
          <w:tcPr>
            <w:cnfStyle w:val="001000000000" w:firstRow="0" w:lastRow="0" w:firstColumn="1" w:lastColumn="0" w:oddVBand="0" w:evenVBand="0" w:oddHBand="0" w:evenHBand="0" w:firstRowFirstColumn="0" w:firstRowLastColumn="0" w:lastRowFirstColumn="0" w:lastRowLastColumn="0"/>
            <w:tcW w:w="2515" w:type="dxa"/>
          </w:tcPr>
          <w:p w:rsidR="00A865D5" w:rsidRPr="00906A00" w:rsidRDefault="00A865D5" w:rsidP="006809B6">
            <w:pPr>
              <w:rPr>
                <w:rFonts w:asciiTheme="minorHAnsi" w:hAnsiTheme="minorHAnsi"/>
                <w:i/>
                <w:sz w:val="22"/>
                <w:szCs w:val="22"/>
              </w:rPr>
            </w:pPr>
            <w:r>
              <w:rPr>
                <w:rFonts w:asciiTheme="minorHAnsi" w:hAnsiTheme="minorHAnsi"/>
                <w:b w:val="0"/>
                <w:bCs w:val="0"/>
                <w:i/>
                <w:sz w:val="22"/>
                <w:szCs w:val="22"/>
              </w:rPr>
              <w:t>Strengthening the Soul of Your Leadership.</w:t>
            </w:r>
          </w:p>
        </w:tc>
        <w:tc>
          <w:tcPr>
            <w:tcW w:w="1890" w:type="dxa"/>
          </w:tcPr>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Barton, Ruth H.</w:t>
            </w:r>
          </w:p>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865D5" w:rsidRPr="00906A00"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65D5" w:rsidRPr="00906A00"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roofErr w:type="spellStart"/>
            <w:r>
              <w:rPr>
                <w:rFonts w:asciiTheme="minorHAnsi" w:hAnsiTheme="minorHAnsi" w:cstheme="minorHAnsi"/>
                <w:sz w:val="22"/>
                <w:szCs w:val="22"/>
              </w:rPr>
              <w:t>InterVarsity</w:t>
            </w:r>
            <w:proofErr w:type="spellEnd"/>
            <w:r>
              <w:rPr>
                <w:rFonts w:asciiTheme="minorHAnsi" w:hAnsiTheme="minorHAnsi" w:cstheme="minorHAnsi"/>
                <w:sz w:val="22"/>
                <w:szCs w:val="22"/>
              </w:rPr>
              <w:t xml:space="preserve"> Press</w:t>
            </w:r>
          </w:p>
        </w:tc>
        <w:tc>
          <w:tcPr>
            <w:tcW w:w="505" w:type="dxa"/>
          </w:tcPr>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1st</w:t>
            </w:r>
          </w:p>
          <w:p w:rsidR="00A865D5" w:rsidRPr="00906A00"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2008</w:t>
            </w:r>
          </w:p>
          <w:p w:rsidR="00A865D5" w:rsidRPr="00906A00"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65D5" w:rsidRPr="008D51A3"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1F497D"/>
                <w:sz w:val="16"/>
                <w:szCs w:val="16"/>
              </w:rPr>
              <w:t>9780830874170</w:t>
            </w:r>
            <w:r w:rsidRPr="008D51A3">
              <w:rPr>
                <w:rFonts w:asciiTheme="minorHAnsi" w:hAnsiTheme="minorHAnsi" w:cstheme="minorHAnsi"/>
                <w:color w:val="1F497D"/>
                <w:sz w:val="16"/>
                <w:szCs w:val="16"/>
              </w:rPr>
              <w:t>     </w:t>
            </w:r>
          </w:p>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65D5" w:rsidRPr="00906A00"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bl>
    <w:p w:rsidR="00DD0104" w:rsidRDefault="00DD0104" w:rsidP="00DD0104">
      <w:pPr>
        <w:tabs>
          <w:tab w:val="left" w:pos="-720"/>
        </w:tabs>
        <w:suppressAutoHyphens/>
        <w:ind w:right="1008"/>
        <w:rPr>
          <w:rFonts w:asciiTheme="minorHAnsi" w:hAnsiTheme="minorHAnsi"/>
          <w:b/>
          <w:spacing w:val="-3"/>
        </w:rPr>
      </w:pPr>
    </w:p>
    <w:p w:rsidR="00DD0104" w:rsidRDefault="00DD0104" w:rsidP="00DD0104">
      <w:pPr>
        <w:tabs>
          <w:tab w:val="left" w:pos="-720"/>
        </w:tabs>
        <w:suppressAutoHyphens/>
        <w:ind w:right="1008"/>
        <w:rPr>
          <w:rFonts w:asciiTheme="minorHAnsi" w:hAnsiTheme="minorHAnsi"/>
          <w:b/>
          <w:spacing w:val="-3"/>
        </w:rPr>
      </w:pPr>
      <w:r w:rsidRPr="00A97082">
        <w:rPr>
          <w:rFonts w:asciiTheme="minorHAnsi" w:hAnsiTheme="minorHAnsi"/>
          <w:b/>
          <w:spacing w:val="-3"/>
        </w:rPr>
        <w:t>COURSE OUTCOME COMPETENCES</w:t>
      </w:r>
    </w:p>
    <w:p w:rsidR="00024259" w:rsidRPr="00024259" w:rsidRDefault="00024259" w:rsidP="00DD0104">
      <w:pPr>
        <w:tabs>
          <w:tab w:val="left" w:pos="-720"/>
        </w:tabs>
        <w:suppressAutoHyphens/>
        <w:ind w:right="1008"/>
        <w:rPr>
          <w:rFonts w:asciiTheme="minorHAnsi" w:hAnsiTheme="minorHAnsi"/>
          <w:spacing w:val="-3"/>
        </w:rPr>
      </w:pPr>
      <w:r>
        <w:rPr>
          <w:rFonts w:asciiTheme="minorHAnsi" w:hAnsiTheme="minorHAnsi"/>
          <w:spacing w:val="-3"/>
        </w:rPr>
        <w:t>Students will:</w:t>
      </w:r>
    </w:p>
    <w:p w:rsidR="00024259" w:rsidRPr="00CE4324" w:rsidRDefault="00024259" w:rsidP="00024259">
      <w:pPr>
        <w:pStyle w:val="NoSpacing"/>
        <w:rPr>
          <w:rFonts w:cstheme="minorHAnsi"/>
        </w:rPr>
      </w:pPr>
      <w:r>
        <w:rPr>
          <w:rFonts w:cstheme="minorHAnsi"/>
        </w:rPr>
        <w:t>1. B</w:t>
      </w:r>
      <w:r w:rsidRPr="00CE4324">
        <w:rPr>
          <w:rFonts w:cstheme="minorHAnsi"/>
        </w:rPr>
        <w:t>e able to define the biblical and theological foundations of Christian ministry.</w:t>
      </w:r>
    </w:p>
    <w:p w:rsidR="00024259" w:rsidRPr="00CE4324" w:rsidRDefault="00024259" w:rsidP="00024259">
      <w:pPr>
        <w:pStyle w:val="NoSpacing"/>
        <w:rPr>
          <w:rFonts w:cstheme="minorHAnsi"/>
        </w:rPr>
      </w:pPr>
      <w:r>
        <w:rPr>
          <w:rFonts w:cstheme="minorHAnsi"/>
        </w:rPr>
        <w:t xml:space="preserve">2. </w:t>
      </w:r>
      <w:r w:rsidRPr="00CE4324">
        <w:rPr>
          <w:rFonts w:cstheme="minorHAnsi"/>
        </w:rPr>
        <w:t>Describe the nature, purposes, and ministries of the church as the foundation for doing Christian ministry.</w:t>
      </w:r>
    </w:p>
    <w:p w:rsidR="00024259" w:rsidRPr="00CE4324" w:rsidRDefault="00024259" w:rsidP="00024259">
      <w:pPr>
        <w:pStyle w:val="NoSpacing"/>
        <w:rPr>
          <w:rFonts w:cstheme="minorHAnsi"/>
        </w:rPr>
      </w:pPr>
      <w:r>
        <w:rPr>
          <w:rFonts w:cstheme="minorHAnsi"/>
        </w:rPr>
        <w:t xml:space="preserve">3. </w:t>
      </w:r>
      <w:r w:rsidRPr="00CE4324">
        <w:rPr>
          <w:rFonts w:cstheme="minorHAnsi"/>
        </w:rPr>
        <w:t>Identify the preparation and skills necessary to Christian ministry.</w:t>
      </w:r>
    </w:p>
    <w:p w:rsidR="00024259" w:rsidRDefault="00024259" w:rsidP="00024259">
      <w:pPr>
        <w:pStyle w:val="NoSpacing"/>
        <w:rPr>
          <w:rFonts w:cstheme="minorHAnsi"/>
        </w:rPr>
      </w:pPr>
      <w:r>
        <w:rPr>
          <w:rFonts w:cstheme="minorHAnsi"/>
        </w:rPr>
        <w:t xml:space="preserve">4. </w:t>
      </w:r>
      <w:r w:rsidRPr="00CE4324">
        <w:rPr>
          <w:rFonts w:cstheme="minorHAnsi"/>
        </w:rPr>
        <w:t>Identify the application of basic principles in ministerial ethics through research and writing.</w:t>
      </w:r>
    </w:p>
    <w:p w:rsidR="00024259" w:rsidRDefault="00024259" w:rsidP="00024259">
      <w:pPr>
        <w:pStyle w:val="NoSpacing"/>
        <w:rPr>
          <w:rFonts w:cstheme="minorHAnsi"/>
        </w:rPr>
      </w:pPr>
    </w:p>
    <w:p w:rsidR="00DD0104" w:rsidRDefault="00DD0104" w:rsidP="00DD0104">
      <w:pPr>
        <w:ind w:right="1008"/>
        <w:rPr>
          <w:rFonts w:asciiTheme="minorHAnsi" w:hAnsiTheme="minorHAnsi"/>
          <w:bCs/>
          <w:spacing w:val="-3"/>
        </w:rPr>
      </w:pPr>
      <w:r w:rsidRPr="00A97082">
        <w:rPr>
          <w:rFonts w:asciiTheme="minorHAnsi" w:hAnsiTheme="minorHAnsi"/>
          <w:b/>
        </w:rPr>
        <w:t>ATTENDANCE AND PARTICIPATION REQUIREMENTS</w:t>
      </w:r>
    </w:p>
    <w:p w:rsidR="00DD0104" w:rsidRPr="000201ED" w:rsidRDefault="00DD0104" w:rsidP="00DD0104">
      <w:pPr>
        <w:pStyle w:val="NormalWeb"/>
        <w:spacing w:before="0" w:beforeAutospacing="0" w:after="0" w:afterAutospacing="0"/>
        <w:rPr>
          <w:rFonts w:asciiTheme="minorHAnsi" w:hAnsiTheme="minorHAnsi" w:cstheme="minorHAnsi"/>
        </w:rPr>
      </w:pPr>
      <w:r w:rsidRPr="00E14B2D">
        <w:rPr>
          <w:rFonts w:ascii="Calibri" w:hAnsi="Calibri"/>
        </w:rPr>
        <w:t>As stated in the Wayland Catalog</w:t>
      </w:r>
      <w:r>
        <w:rPr>
          <w:rFonts w:ascii="Calibri" w:hAnsi="Calibri"/>
        </w:rPr>
        <w:t>, students enrolled</w:t>
      </w:r>
      <w:r w:rsidRPr="00E14B2D">
        <w:rPr>
          <w:rFonts w:ascii="Calibri" w:hAnsi="Calibri"/>
        </w:rPr>
        <w:t xml:space="preserve">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w:t>
      </w:r>
      <w:r w:rsidRPr="000201ED">
        <w:rPr>
          <w:rFonts w:ascii="Calibri" w:hAnsi="Calibri"/>
        </w:rPr>
        <w:t>instructor in the course syllabus, are considered a part of the University’s attendance policy</w:t>
      </w:r>
      <w:r w:rsidRPr="000201ED">
        <w:rPr>
          <w:rFonts w:asciiTheme="minorHAnsi" w:hAnsiTheme="minorHAnsi" w:cstheme="minorHAnsi"/>
        </w:rPr>
        <w:t xml:space="preserve">.  </w:t>
      </w:r>
    </w:p>
    <w:p w:rsidR="00DD0104" w:rsidRPr="002E5F75" w:rsidRDefault="00DD0104" w:rsidP="00DD0104">
      <w:pPr>
        <w:ind w:right="1008"/>
        <w:rPr>
          <w:rFonts w:asciiTheme="minorHAnsi" w:hAnsiTheme="minorHAnsi"/>
          <w:b/>
        </w:rPr>
      </w:pPr>
    </w:p>
    <w:p w:rsidR="00DD0104" w:rsidRPr="002E5F75" w:rsidRDefault="00DD0104" w:rsidP="00DD0104">
      <w:pPr>
        <w:tabs>
          <w:tab w:val="left" w:pos="-720"/>
          <w:tab w:val="left" w:pos="0"/>
          <w:tab w:val="left" w:pos="1440"/>
        </w:tabs>
        <w:suppressAutoHyphens/>
        <w:ind w:right="1008"/>
        <w:rPr>
          <w:rFonts w:asciiTheme="minorHAnsi" w:hAnsiTheme="minorHAnsi"/>
          <w:bCs/>
          <w:spacing w:val="-3"/>
        </w:rPr>
      </w:pPr>
      <w:r w:rsidRPr="002E5F75">
        <w:rPr>
          <w:rFonts w:asciiTheme="minorHAnsi" w:hAnsiTheme="minorHAnsi"/>
          <w:bCs/>
          <w:spacing w:val="-3"/>
        </w:rPr>
        <w:t>Th</w:t>
      </w:r>
      <w:r>
        <w:rPr>
          <w:rFonts w:asciiTheme="minorHAnsi" w:hAnsiTheme="minorHAnsi"/>
          <w:bCs/>
          <w:spacing w:val="-3"/>
        </w:rPr>
        <w:t>is</w:t>
      </w:r>
      <w:r w:rsidRPr="002E5F75">
        <w:rPr>
          <w:rFonts w:asciiTheme="minorHAnsi" w:hAnsiTheme="minorHAnsi"/>
          <w:bCs/>
          <w:spacing w:val="-3"/>
        </w:rPr>
        <w:t xml:space="preserve"> course will meet </w:t>
      </w:r>
      <w:r>
        <w:rPr>
          <w:rFonts w:asciiTheme="minorHAnsi" w:hAnsiTheme="minorHAnsi"/>
          <w:bCs/>
          <w:spacing w:val="-3"/>
        </w:rPr>
        <w:t>in a Hybrid format through both</w:t>
      </w:r>
      <w:r w:rsidRPr="002E5F75">
        <w:rPr>
          <w:rFonts w:asciiTheme="minorHAnsi" w:hAnsiTheme="minorHAnsi"/>
          <w:bCs/>
          <w:spacing w:val="-3"/>
        </w:rPr>
        <w:t xml:space="preserve"> </w:t>
      </w:r>
      <w:r w:rsidRPr="002E5F75">
        <w:rPr>
          <w:rFonts w:asciiTheme="minorHAnsi" w:hAnsiTheme="minorHAnsi"/>
          <w:b/>
          <w:bCs/>
          <w:spacing w:val="-3"/>
        </w:rPr>
        <w:t>Blackboard</w:t>
      </w:r>
      <w:r w:rsidRPr="002E5F75">
        <w:rPr>
          <w:rFonts w:asciiTheme="minorHAnsi" w:hAnsiTheme="minorHAnsi"/>
          <w:bCs/>
          <w:spacing w:val="-3"/>
        </w:rPr>
        <w:t xml:space="preserve"> and face to face when given the opportunity</w:t>
      </w:r>
      <w:r w:rsidRPr="002E5F75">
        <w:rPr>
          <w:rFonts w:asciiTheme="minorHAnsi" w:hAnsiTheme="minorHAnsi"/>
          <w:b/>
          <w:bCs/>
          <w:spacing w:val="-3"/>
        </w:rPr>
        <w:t xml:space="preserve"> </w:t>
      </w:r>
      <w:r w:rsidRPr="002E5F75">
        <w:rPr>
          <w:rFonts w:asciiTheme="minorHAnsi" w:hAnsiTheme="minorHAnsi"/>
          <w:bCs/>
          <w:spacing w:val="-3"/>
        </w:rPr>
        <w:t xml:space="preserve">to engage in discussions and learning task of the assigned reading and projects for that week. Students are expected </w:t>
      </w:r>
      <w:r w:rsidRPr="002E5F75">
        <w:rPr>
          <w:rFonts w:asciiTheme="minorHAnsi" w:hAnsiTheme="minorHAnsi"/>
          <w:b/>
          <w:bCs/>
          <w:i/>
          <w:spacing w:val="-3"/>
        </w:rPr>
        <w:t xml:space="preserve">to have read the assigned </w:t>
      </w:r>
      <w:r w:rsidRPr="002E5F75">
        <w:rPr>
          <w:rFonts w:asciiTheme="minorHAnsi" w:hAnsiTheme="minorHAnsi"/>
          <w:b/>
          <w:bCs/>
          <w:i/>
          <w:spacing w:val="-3"/>
        </w:rPr>
        <w:lastRenderedPageBreak/>
        <w:t>materials</w:t>
      </w:r>
      <w:r w:rsidRPr="002E5F75">
        <w:rPr>
          <w:rFonts w:asciiTheme="minorHAnsi" w:hAnsiTheme="minorHAnsi"/>
          <w:bCs/>
          <w:spacing w:val="-3"/>
        </w:rPr>
        <w:t xml:space="preserve"> before class sessions.  Students will be expected to facilitate and engage in these discussions around papers and projects that are assigned to them.  </w:t>
      </w:r>
    </w:p>
    <w:p w:rsidR="00DD0104" w:rsidRDefault="00DD0104" w:rsidP="00DD0104">
      <w:pPr>
        <w:ind w:right="1008"/>
        <w:rPr>
          <w:rFonts w:asciiTheme="minorHAnsi" w:hAnsiTheme="minorHAnsi"/>
        </w:rPr>
      </w:pPr>
    </w:p>
    <w:p w:rsidR="00DD0104" w:rsidRPr="0066722A" w:rsidRDefault="00DD0104" w:rsidP="00DD0104">
      <w:pPr>
        <w:widowControl w:val="0"/>
        <w:rPr>
          <w:rFonts w:ascii="Calibri" w:eastAsia="Calibri" w:hAnsi="Calibri" w:cs="Calibri"/>
          <w:b/>
        </w:rPr>
      </w:pPr>
      <w:r w:rsidRPr="0066722A">
        <w:rPr>
          <w:rFonts w:ascii="Calibri" w:eastAsia="Calibri" w:hAnsi="Calibri" w:cs="Calibri"/>
          <w:b/>
        </w:rPr>
        <w:t>Plagiarism and Academic Dishonesty</w:t>
      </w:r>
    </w:p>
    <w:p w:rsidR="00DD0104" w:rsidRPr="00FC7095" w:rsidRDefault="008010A2" w:rsidP="00DD0104">
      <w:pPr>
        <w:widowControl w:val="0"/>
        <w:spacing w:after="200" w:line="276" w:lineRule="auto"/>
        <w:rPr>
          <w:rFonts w:ascii="Calibri" w:eastAsia="Calibri" w:hAnsi="Calibri" w:cs="Calibri"/>
          <w:b/>
        </w:rPr>
      </w:pPr>
      <w:hyperlink r:id="rId7" w:history="1">
        <w:proofErr w:type="spellStart"/>
        <w:r w:rsidR="00DD0104">
          <w:rPr>
            <w:rFonts w:ascii="Calibri" w:eastAsia="Calibri" w:hAnsi="Calibri" w:cs="Calibri"/>
            <w:color w:val="0000FF"/>
            <w:u w:val="single"/>
          </w:rPr>
          <w:t>wbucatalog</w:t>
        </w:r>
        <w:proofErr w:type="spellEnd"/>
      </w:hyperlink>
      <w:r w:rsidR="00DD0104" w:rsidRPr="0066722A">
        <w:rPr>
          <w:rFonts w:ascii="Calibri" w:eastAsia="Calibri" w:hAnsi="Calibri" w:cs="Calibri"/>
        </w:rPr>
        <w:t xml:space="preserve"> </w:t>
      </w:r>
    </w:p>
    <w:p w:rsidR="00DD0104" w:rsidRPr="00A97082" w:rsidRDefault="00DD0104" w:rsidP="00DD0104">
      <w:pPr>
        <w:pStyle w:val="Heading7"/>
        <w:tabs>
          <w:tab w:val="clear" w:pos="-720"/>
          <w:tab w:val="left" w:pos="-630"/>
          <w:tab w:val="num" w:pos="720"/>
        </w:tabs>
        <w:ind w:right="1008"/>
        <w:jc w:val="left"/>
        <w:rPr>
          <w:rFonts w:asciiTheme="minorHAnsi" w:hAnsiTheme="minorHAnsi"/>
          <w:sz w:val="24"/>
        </w:rPr>
      </w:pPr>
      <w:r w:rsidRPr="00A97082">
        <w:rPr>
          <w:rFonts w:asciiTheme="minorHAnsi" w:hAnsiTheme="minorHAnsi"/>
          <w:sz w:val="24"/>
        </w:rPr>
        <w:t>DISABILITY STATEMENT</w:t>
      </w:r>
    </w:p>
    <w:p w:rsidR="00DD0104" w:rsidRPr="00A97082" w:rsidRDefault="00DD0104" w:rsidP="00DD0104">
      <w:pPr>
        <w:pStyle w:val="BodyTextIndent"/>
        <w:tabs>
          <w:tab w:val="clear" w:pos="720"/>
          <w:tab w:val="left" w:pos="810"/>
        </w:tabs>
        <w:ind w:left="0" w:right="1008" w:firstLine="0"/>
        <w:jc w:val="left"/>
        <w:rPr>
          <w:rFonts w:asciiTheme="minorHAnsi" w:hAnsiTheme="minorHAnsi"/>
          <w:sz w:val="24"/>
        </w:rPr>
      </w:pPr>
      <w:r w:rsidRPr="00A97082">
        <w:rPr>
          <w:rFonts w:asciiTheme="minorHAnsi" w:hAnsiTheme="minorHAnsi"/>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DD0104" w:rsidRPr="00A97082" w:rsidRDefault="00DD0104" w:rsidP="00DD0104">
      <w:pPr>
        <w:pStyle w:val="BodyTextIndent"/>
        <w:tabs>
          <w:tab w:val="clear" w:pos="720"/>
          <w:tab w:val="left" w:pos="810"/>
        </w:tabs>
        <w:ind w:left="0" w:right="1008" w:firstLine="0"/>
        <w:jc w:val="left"/>
        <w:rPr>
          <w:rFonts w:asciiTheme="minorHAnsi" w:hAnsiTheme="minorHAnsi"/>
          <w:sz w:val="24"/>
        </w:rPr>
      </w:pPr>
    </w:p>
    <w:p w:rsidR="00DD0104" w:rsidRPr="00A97082" w:rsidRDefault="00DD0104" w:rsidP="00DD0104">
      <w:pPr>
        <w:pStyle w:val="BodyTextIndent"/>
        <w:tabs>
          <w:tab w:val="clear" w:pos="720"/>
          <w:tab w:val="left" w:pos="810"/>
        </w:tabs>
        <w:ind w:left="0" w:right="1008" w:firstLine="0"/>
        <w:jc w:val="left"/>
        <w:rPr>
          <w:rFonts w:asciiTheme="minorHAnsi" w:hAnsiTheme="minorHAnsi"/>
          <w:b/>
          <w:sz w:val="24"/>
        </w:rPr>
      </w:pPr>
      <w:r w:rsidRPr="00A97082">
        <w:rPr>
          <w:rFonts w:asciiTheme="minorHAnsi" w:hAnsiTheme="minorHAnsi"/>
          <w:b/>
          <w:sz w:val="24"/>
        </w:rPr>
        <w:t>COURSE REQUIREMENTS</w:t>
      </w:r>
    </w:p>
    <w:p w:rsidR="00DD0104" w:rsidRPr="00A97082" w:rsidRDefault="00DD0104" w:rsidP="00DD0104">
      <w:pPr>
        <w:rPr>
          <w:rFonts w:asciiTheme="minorHAnsi" w:hAnsiTheme="minorHAnsi"/>
          <w:b/>
          <w:i/>
        </w:rPr>
      </w:pPr>
      <w:r w:rsidRPr="00A97082">
        <w:rPr>
          <w:rFonts w:asciiTheme="minorHAnsi" w:hAnsiTheme="minorHAnsi"/>
          <w:b/>
        </w:rPr>
        <w:t xml:space="preserve">A.  </w:t>
      </w:r>
      <w:r w:rsidRPr="00A97082">
        <w:rPr>
          <w:rFonts w:asciiTheme="minorHAnsi" w:hAnsiTheme="minorHAnsi"/>
          <w:b/>
          <w:i/>
        </w:rPr>
        <w:t xml:space="preserve">Learning Activity -- Online Discussion </w:t>
      </w:r>
    </w:p>
    <w:p w:rsidR="00DD0104" w:rsidRPr="00120260" w:rsidRDefault="00DD0104" w:rsidP="00DD0104">
      <w:pPr>
        <w:rPr>
          <w:rFonts w:asciiTheme="minorHAnsi" w:hAnsiTheme="minorHAnsi"/>
        </w:rPr>
      </w:pPr>
      <w:r w:rsidRPr="00A97082">
        <w:rPr>
          <w:rFonts w:asciiTheme="minorHAnsi" w:hAnsiTheme="minorHAnsi"/>
        </w:rPr>
        <w:t xml:space="preserve">All students are required to check the discussion group postings frequently and participate consistently in the discussion.  From time to time the professor could pose some questions for the students to dialogue about online. </w:t>
      </w:r>
    </w:p>
    <w:p w:rsidR="00DD0104" w:rsidRPr="00A97082" w:rsidRDefault="00DD0104" w:rsidP="00DD0104">
      <w:pPr>
        <w:pStyle w:val="BodyTextIndent"/>
        <w:tabs>
          <w:tab w:val="clear" w:pos="720"/>
          <w:tab w:val="left" w:pos="810"/>
        </w:tabs>
        <w:ind w:left="0" w:right="1008" w:firstLine="0"/>
        <w:jc w:val="left"/>
        <w:rPr>
          <w:rFonts w:asciiTheme="minorHAnsi" w:hAnsiTheme="minorHAnsi"/>
          <w:sz w:val="24"/>
        </w:rPr>
      </w:pPr>
    </w:p>
    <w:p w:rsidR="00DD0104" w:rsidRPr="00A97082" w:rsidRDefault="00DD0104" w:rsidP="00DD0104">
      <w:pPr>
        <w:pStyle w:val="BodyTextIndent"/>
        <w:tabs>
          <w:tab w:val="clear" w:pos="720"/>
          <w:tab w:val="left" w:pos="810"/>
        </w:tabs>
        <w:ind w:left="0" w:right="1008" w:firstLine="0"/>
        <w:jc w:val="left"/>
        <w:rPr>
          <w:rFonts w:asciiTheme="minorHAnsi" w:hAnsiTheme="minorHAnsi"/>
          <w:b/>
          <w:color w:val="000000"/>
          <w:spacing w:val="-7"/>
          <w:sz w:val="24"/>
        </w:rPr>
      </w:pPr>
      <w:r>
        <w:rPr>
          <w:rFonts w:asciiTheme="minorHAnsi" w:hAnsiTheme="minorHAnsi"/>
          <w:b/>
          <w:color w:val="000000"/>
          <w:spacing w:val="-7"/>
          <w:sz w:val="24"/>
        </w:rPr>
        <w:t>B</w:t>
      </w:r>
      <w:r w:rsidRPr="00A97082">
        <w:rPr>
          <w:rFonts w:asciiTheme="minorHAnsi" w:hAnsiTheme="minorHAnsi"/>
          <w:b/>
          <w:color w:val="000000"/>
          <w:spacing w:val="-7"/>
          <w:sz w:val="24"/>
        </w:rPr>
        <w:t>.  Written assignments</w:t>
      </w:r>
    </w:p>
    <w:p w:rsidR="00DD0104" w:rsidRDefault="00DD0104" w:rsidP="00DD0104">
      <w:pPr>
        <w:pStyle w:val="BodyTextIndent"/>
        <w:tabs>
          <w:tab w:val="clear" w:pos="720"/>
          <w:tab w:val="left" w:pos="810"/>
        </w:tabs>
        <w:ind w:left="0" w:right="1008" w:firstLine="0"/>
        <w:jc w:val="left"/>
        <w:rPr>
          <w:rFonts w:asciiTheme="minorHAnsi" w:hAnsiTheme="minorHAnsi"/>
          <w:color w:val="000000"/>
          <w:spacing w:val="-7"/>
          <w:sz w:val="24"/>
        </w:rPr>
      </w:pPr>
      <w:r w:rsidRPr="00A97082">
        <w:rPr>
          <w:rFonts w:asciiTheme="minorHAnsi" w:hAnsiTheme="minorHAnsi"/>
          <w:color w:val="000000"/>
          <w:spacing w:val="-7"/>
          <w:sz w:val="24"/>
        </w:rPr>
        <w:t xml:space="preserve">All students are required to complete all written assignments.  See the class schedule for due dates.  Late assignments will not be accepted.  </w:t>
      </w:r>
      <w:r w:rsidRPr="00A97082">
        <w:rPr>
          <w:rFonts w:asciiTheme="minorHAnsi" w:hAnsiTheme="minorHAnsi"/>
          <w:color w:val="000000"/>
          <w:spacing w:val="-7"/>
          <w:sz w:val="24"/>
          <w:u w:val="single"/>
        </w:rPr>
        <w:t>All written assignments must be typed and submitted through Blackboard (unless otherwise indicated), due at the beginning of the class on the due date; no emails.</w:t>
      </w:r>
      <w:r w:rsidRPr="00A97082">
        <w:rPr>
          <w:rFonts w:asciiTheme="minorHAnsi" w:hAnsiTheme="minorHAnsi"/>
          <w:color w:val="000000"/>
          <w:spacing w:val="-7"/>
          <w:sz w:val="24"/>
        </w:rPr>
        <w:t xml:space="preserve">  Include your name, section number, Assignment name and date at the top right hand corner.  Use a 1-inch margin for all sides.  </w:t>
      </w:r>
      <w:proofErr w:type="spellStart"/>
      <w:r w:rsidRPr="00A97082">
        <w:rPr>
          <w:rFonts w:asciiTheme="minorHAnsi" w:hAnsiTheme="minorHAnsi"/>
          <w:color w:val="000000"/>
          <w:spacing w:val="-7"/>
          <w:sz w:val="24"/>
        </w:rPr>
        <w:t>Turabian</w:t>
      </w:r>
      <w:proofErr w:type="spellEnd"/>
      <w:r w:rsidRPr="00A97082">
        <w:rPr>
          <w:rFonts w:asciiTheme="minorHAnsi" w:hAnsiTheme="minorHAnsi"/>
          <w:color w:val="000000"/>
          <w:spacing w:val="-7"/>
          <w:sz w:val="24"/>
        </w:rPr>
        <w:t xml:space="preserve"> formatting.  </w:t>
      </w:r>
    </w:p>
    <w:p w:rsidR="00DD0104" w:rsidRDefault="00DD0104" w:rsidP="00DD0104">
      <w:pPr>
        <w:pStyle w:val="BodyTextIndent"/>
        <w:tabs>
          <w:tab w:val="clear" w:pos="720"/>
          <w:tab w:val="left" w:pos="810"/>
        </w:tabs>
        <w:ind w:left="0" w:right="1008" w:firstLine="0"/>
        <w:jc w:val="left"/>
        <w:rPr>
          <w:rFonts w:asciiTheme="minorHAnsi" w:hAnsiTheme="minorHAnsi"/>
          <w:color w:val="000000"/>
          <w:spacing w:val="-7"/>
          <w:sz w:val="24"/>
        </w:rPr>
      </w:pPr>
    </w:p>
    <w:p w:rsidR="00DD0104" w:rsidRDefault="00DD0104" w:rsidP="00DD0104">
      <w:pPr>
        <w:rPr>
          <w:rFonts w:asciiTheme="minorHAnsi" w:hAnsiTheme="minorHAnsi" w:cstheme="minorHAnsi"/>
          <w:b/>
        </w:rPr>
      </w:pPr>
      <w:r w:rsidRPr="00120260">
        <w:rPr>
          <w:rFonts w:asciiTheme="minorHAnsi" w:hAnsiTheme="minorHAnsi" w:cstheme="minorHAnsi"/>
          <w:b/>
        </w:rPr>
        <w:t>C.  Completion of inventories, profiles, and Division of Religion Pre-Test (REQUIRED)</w:t>
      </w:r>
    </w:p>
    <w:p w:rsidR="00DD0104" w:rsidRPr="008D3A71" w:rsidRDefault="00DD0104" w:rsidP="00DD0104">
      <w:pPr>
        <w:rPr>
          <w:rFonts w:asciiTheme="minorHAnsi" w:hAnsiTheme="minorHAnsi" w:cstheme="minorHAnsi"/>
          <w:b/>
        </w:rPr>
      </w:pPr>
      <w:r w:rsidRPr="00A97082">
        <w:rPr>
          <w:rFonts w:asciiTheme="minorHAnsi" w:hAnsiTheme="minorHAnsi"/>
          <w:color w:val="000000"/>
          <w:spacing w:val="-7"/>
        </w:rPr>
        <w:t xml:space="preserve">             </w:t>
      </w:r>
    </w:p>
    <w:p w:rsidR="00DD0104" w:rsidRPr="002E5F75" w:rsidRDefault="00DD0104" w:rsidP="00DD0104">
      <w:pPr>
        <w:rPr>
          <w:rFonts w:asciiTheme="minorHAnsi" w:hAnsiTheme="minorHAnsi"/>
        </w:rPr>
      </w:pPr>
      <w:r w:rsidRPr="00A97082">
        <w:rPr>
          <w:rFonts w:asciiTheme="minorHAnsi" w:hAnsiTheme="minorHAnsi"/>
          <w:i/>
          <w:color w:val="000000"/>
          <w:spacing w:val="-7"/>
        </w:rPr>
        <w:t>Guidelines and description for the assignments:</w:t>
      </w:r>
    </w:p>
    <w:p w:rsidR="00DD0104" w:rsidRPr="00896421" w:rsidRDefault="00DD0104" w:rsidP="00DD0104">
      <w:pPr>
        <w:pStyle w:val="ListParagraph"/>
        <w:outlineLvl w:val="0"/>
        <w:rPr>
          <w:rFonts w:asciiTheme="minorHAnsi" w:hAnsiTheme="minorHAnsi"/>
          <w:spacing w:val="-3"/>
        </w:rPr>
      </w:pPr>
    </w:p>
    <w:p w:rsidR="00DD0104" w:rsidRPr="00120260" w:rsidRDefault="00DD0104" w:rsidP="00DD0104">
      <w:pPr>
        <w:pStyle w:val="ListParagraph"/>
        <w:numPr>
          <w:ilvl w:val="0"/>
          <w:numId w:val="6"/>
        </w:numPr>
        <w:rPr>
          <w:rFonts w:asciiTheme="minorHAnsi" w:hAnsiTheme="minorHAnsi" w:cstheme="minorHAnsi"/>
          <w:b/>
          <w:u w:val="single"/>
        </w:rPr>
      </w:pPr>
      <w:r w:rsidRPr="00120260">
        <w:rPr>
          <w:rFonts w:asciiTheme="minorHAnsi" w:hAnsiTheme="minorHAnsi" w:cstheme="minorHAnsi"/>
          <w:spacing w:val="-3"/>
        </w:rPr>
        <w:t xml:space="preserve"> </w:t>
      </w:r>
      <w:r w:rsidRPr="00120260">
        <w:rPr>
          <w:rFonts w:asciiTheme="minorHAnsi" w:hAnsiTheme="minorHAnsi" w:cstheme="minorHAnsi"/>
          <w:b/>
          <w:u w:val="single"/>
        </w:rPr>
        <w:t>Text Interaction Report: Critical</w:t>
      </w:r>
      <w:r w:rsidR="00B35808">
        <w:rPr>
          <w:rFonts w:asciiTheme="minorHAnsi" w:hAnsiTheme="minorHAnsi" w:cstheme="minorHAnsi"/>
          <w:b/>
          <w:u w:val="single"/>
        </w:rPr>
        <w:t xml:space="preserve"> Reflection Essay on Readings (4</w:t>
      </w:r>
      <w:r w:rsidRPr="00120260">
        <w:rPr>
          <w:rFonts w:asciiTheme="minorHAnsi" w:hAnsiTheme="minorHAnsi" w:cstheme="minorHAnsi"/>
          <w:b/>
          <w:u w:val="single"/>
        </w:rPr>
        <w:t>0 pts each for each reflection)</w:t>
      </w:r>
    </w:p>
    <w:p w:rsidR="00DD0104" w:rsidRPr="00120260" w:rsidRDefault="00DD0104" w:rsidP="00DD0104">
      <w:pPr>
        <w:ind w:firstLine="720"/>
        <w:rPr>
          <w:rFonts w:asciiTheme="minorHAnsi" w:hAnsiTheme="minorHAnsi" w:cstheme="minorHAnsi"/>
        </w:rPr>
      </w:pPr>
      <w:r w:rsidRPr="00120260">
        <w:rPr>
          <w:rFonts w:asciiTheme="minorHAnsi" w:hAnsiTheme="minorHAnsi" w:cstheme="minorHAnsi"/>
        </w:rPr>
        <w:t xml:space="preserve">Each student will conduct a critical interaction on with the following texts:  </w:t>
      </w:r>
    </w:p>
    <w:p w:rsidR="00DD0104" w:rsidRPr="00120260" w:rsidRDefault="00DD0104" w:rsidP="00DD0104">
      <w:pPr>
        <w:rPr>
          <w:rFonts w:asciiTheme="minorHAnsi" w:hAnsiTheme="minorHAnsi" w:cstheme="minorHAnsi"/>
          <w:bCs/>
          <w:i/>
          <w:spacing w:val="-3"/>
        </w:rPr>
      </w:pPr>
      <w:r w:rsidRPr="00120260">
        <w:rPr>
          <w:rFonts w:asciiTheme="minorHAnsi" w:hAnsiTheme="minorHAnsi" w:cstheme="minorHAnsi"/>
        </w:rPr>
        <w:tab/>
        <w:t xml:space="preserve">       1.  </w:t>
      </w:r>
      <w:r w:rsidRPr="00120260">
        <w:rPr>
          <w:rFonts w:asciiTheme="minorHAnsi" w:hAnsiTheme="minorHAnsi" w:cstheme="minorHAnsi"/>
          <w:i/>
        </w:rPr>
        <w:t>Sorting it Out:</w:t>
      </w:r>
      <w:r w:rsidRPr="00120260">
        <w:rPr>
          <w:rFonts w:asciiTheme="minorHAnsi" w:hAnsiTheme="minorHAnsi" w:cstheme="minorHAnsi"/>
        </w:rPr>
        <w:t xml:space="preserve">  </w:t>
      </w:r>
      <w:r w:rsidRPr="00120260">
        <w:rPr>
          <w:rFonts w:asciiTheme="minorHAnsi" w:hAnsiTheme="minorHAnsi" w:cstheme="minorHAnsi"/>
          <w:bCs/>
          <w:i/>
          <w:spacing w:val="-3"/>
        </w:rPr>
        <w:t xml:space="preserve">Discerning God’s call to ministry </w:t>
      </w:r>
    </w:p>
    <w:p w:rsidR="00DD0104" w:rsidRPr="00120260" w:rsidRDefault="00DD0104" w:rsidP="00DD0104">
      <w:pPr>
        <w:rPr>
          <w:rFonts w:asciiTheme="minorHAnsi" w:hAnsiTheme="minorHAnsi" w:cstheme="minorHAnsi"/>
        </w:rPr>
      </w:pPr>
      <w:r w:rsidRPr="00120260">
        <w:rPr>
          <w:rFonts w:asciiTheme="minorHAnsi" w:hAnsiTheme="minorHAnsi" w:cstheme="minorHAnsi"/>
          <w:i/>
        </w:rPr>
        <w:tab/>
        <w:t xml:space="preserve">       2.</w:t>
      </w:r>
      <w:r w:rsidRPr="00120260">
        <w:rPr>
          <w:rFonts w:asciiTheme="minorHAnsi" w:hAnsiTheme="minorHAnsi" w:cstheme="minorHAnsi"/>
        </w:rPr>
        <w:t xml:space="preserve">  </w:t>
      </w:r>
      <w:r w:rsidRPr="00120260">
        <w:rPr>
          <w:rFonts w:asciiTheme="minorHAnsi" w:hAnsiTheme="minorHAnsi" w:cstheme="minorHAnsi"/>
          <w:bCs/>
          <w:i/>
          <w:spacing w:val="-3"/>
        </w:rPr>
        <w:t>10 Power Principles</w:t>
      </w:r>
    </w:p>
    <w:p w:rsidR="00DD0104" w:rsidRPr="00120260" w:rsidRDefault="00DD0104" w:rsidP="00DD0104">
      <w:pPr>
        <w:ind w:left="720"/>
        <w:rPr>
          <w:rFonts w:asciiTheme="minorHAnsi" w:hAnsiTheme="minorHAnsi" w:cstheme="minorHAnsi"/>
          <w:i/>
        </w:rPr>
      </w:pPr>
      <w:r w:rsidRPr="00120260">
        <w:rPr>
          <w:rFonts w:asciiTheme="minorHAnsi" w:hAnsiTheme="minorHAnsi" w:cstheme="minorHAnsi"/>
          <w:b/>
        </w:rPr>
        <w:t xml:space="preserve">       </w:t>
      </w:r>
      <w:r w:rsidRPr="00120260">
        <w:rPr>
          <w:rFonts w:asciiTheme="minorHAnsi" w:hAnsiTheme="minorHAnsi" w:cstheme="minorHAnsi"/>
          <w:i/>
        </w:rPr>
        <w:t xml:space="preserve">3.  Baptists:  History, </w:t>
      </w:r>
      <w:proofErr w:type="spellStart"/>
      <w:r w:rsidRPr="00120260">
        <w:rPr>
          <w:rFonts w:asciiTheme="minorHAnsi" w:hAnsiTheme="minorHAnsi" w:cstheme="minorHAnsi"/>
          <w:i/>
        </w:rPr>
        <w:t>Distinctives</w:t>
      </w:r>
      <w:proofErr w:type="spellEnd"/>
      <w:r w:rsidRPr="00120260">
        <w:rPr>
          <w:rFonts w:asciiTheme="minorHAnsi" w:hAnsiTheme="minorHAnsi" w:cstheme="minorHAnsi"/>
          <w:i/>
        </w:rPr>
        <w:t>, and Relationships</w:t>
      </w:r>
    </w:p>
    <w:p w:rsidR="00DD0104" w:rsidRPr="00120260" w:rsidRDefault="00DD0104" w:rsidP="00DD0104">
      <w:pPr>
        <w:ind w:left="720"/>
        <w:rPr>
          <w:rFonts w:asciiTheme="minorHAnsi" w:hAnsiTheme="minorHAnsi" w:cstheme="minorHAnsi"/>
          <w:i/>
        </w:rPr>
      </w:pPr>
    </w:p>
    <w:p w:rsidR="00DD0104" w:rsidRPr="00120260" w:rsidRDefault="00DD0104" w:rsidP="00DD0104">
      <w:pPr>
        <w:ind w:left="384"/>
        <w:rPr>
          <w:rFonts w:asciiTheme="minorHAnsi" w:hAnsiTheme="minorHAnsi" w:cstheme="minorHAnsi"/>
          <w:b/>
        </w:rPr>
      </w:pPr>
      <w:r w:rsidRPr="00120260">
        <w:rPr>
          <w:rFonts w:asciiTheme="minorHAnsi" w:hAnsiTheme="minorHAnsi" w:cstheme="minorHAnsi"/>
          <w:b/>
        </w:rPr>
        <w:t>2</w:t>
      </w:r>
      <w:r w:rsidRPr="00120260">
        <w:rPr>
          <w:rFonts w:asciiTheme="minorHAnsi" w:hAnsiTheme="minorHAnsi" w:cstheme="minorHAnsi"/>
          <w:b/>
          <w:u w:val="single"/>
        </w:rPr>
        <w:t xml:space="preserve">. Personal Testimony/Calling Paper and Presentation (Paper 100 pts and Presentation </w:t>
      </w:r>
      <w:r>
        <w:rPr>
          <w:rFonts w:asciiTheme="minorHAnsi" w:hAnsiTheme="minorHAnsi" w:cstheme="minorHAnsi"/>
          <w:b/>
          <w:u w:val="single"/>
        </w:rPr>
        <w:t xml:space="preserve">  </w:t>
      </w:r>
      <w:r w:rsidRPr="00120260">
        <w:rPr>
          <w:rFonts w:asciiTheme="minorHAnsi" w:hAnsiTheme="minorHAnsi" w:cstheme="minorHAnsi"/>
          <w:b/>
          <w:u w:val="single"/>
        </w:rPr>
        <w:t>100 pts)</w:t>
      </w:r>
      <w:r w:rsidRPr="00120260">
        <w:rPr>
          <w:rFonts w:asciiTheme="minorHAnsi" w:hAnsiTheme="minorHAnsi" w:cstheme="minorHAnsi"/>
          <w:b/>
        </w:rPr>
        <w:t xml:space="preserve"> </w:t>
      </w:r>
    </w:p>
    <w:p w:rsidR="00DD0104" w:rsidRPr="00120260" w:rsidRDefault="00DD0104" w:rsidP="00DD0104">
      <w:pPr>
        <w:ind w:left="720"/>
        <w:rPr>
          <w:rFonts w:asciiTheme="minorHAnsi" w:hAnsiTheme="minorHAnsi" w:cstheme="minorHAnsi"/>
          <w:b/>
        </w:rPr>
      </w:pPr>
      <w:r w:rsidRPr="00120260">
        <w:rPr>
          <w:rFonts w:asciiTheme="minorHAnsi" w:hAnsiTheme="minorHAnsi" w:cstheme="minorHAnsi"/>
        </w:rPr>
        <w:t xml:space="preserve">Students shall write a paper sharing his/her personal testimony, calling, and explaining what areas of ministry he/she might be led into, giving attention to personal strengths, </w:t>
      </w:r>
      <w:r w:rsidRPr="00120260">
        <w:rPr>
          <w:rFonts w:asciiTheme="minorHAnsi" w:hAnsiTheme="minorHAnsi" w:cstheme="minorHAnsi"/>
        </w:rPr>
        <w:lastRenderedPageBreak/>
        <w:t>giftedness, and experience.  This paper will be written in first-person narrative structure.  Utilize scripture references where appropriate.  The paper shall be at least 5 pages in length and double spaced.  Please use the instructions below to organize your paper:</w:t>
      </w:r>
    </w:p>
    <w:p w:rsidR="00DD0104" w:rsidRPr="00120260" w:rsidRDefault="00DD0104" w:rsidP="00024259">
      <w:pPr>
        <w:ind w:left="720"/>
        <w:rPr>
          <w:rFonts w:asciiTheme="minorHAnsi" w:hAnsiTheme="minorHAnsi" w:cstheme="minorHAnsi"/>
        </w:rPr>
      </w:pPr>
      <w:r w:rsidRPr="00120260">
        <w:rPr>
          <w:rFonts w:asciiTheme="minorHAnsi" w:hAnsiTheme="minorHAnsi" w:cstheme="minorHAnsi"/>
        </w:rPr>
        <w:t xml:space="preserve">      </w:t>
      </w:r>
    </w:p>
    <w:p w:rsidR="00DD0104" w:rsidRPr="00120260" w:rsidRDefault="00DD0104" w:rsidP="00DD0104">
      <w:pPr>
        <w:ind w:left="720"/>
        <w:rPr>
          <w:rFonts w:asciiTheme="minorHAnsi" w:hAnsiTheme="minorHAnsi" w:cstheme="minorHAnsi"/>
          <w:b/>
        </w:rPr>
      </w:pPr>
      <w:r w:rsidRPr="00120260">
        <w:rPr>
          <w:rFonts w:asciiTheme="minorHAnsi" w:hAnsiTheme="minorHAnsi" w:cstheme="minorHAnsi"/>
        </w:rPr>
        <w:t xml:space="preserve">      </w:t>
      </w:r>
      <w:r w:rsidRPr="00120260">
        <w:rPr>
          <w:rFonts w:asciiTheme="minorHAnsi" w:hAnsiTheme="minorHAnsi" w:cstheme="minorHAnsi"/>
          <w:b/>
          <w:u w:val="single"/>
        </w:rPr>
        <w:t xml:space="preserve">Organization of the Paper:  </w:t>
      </w:r>
    </w:p>
    <w:p w:rsidR="00DD0104" w:rsidRPr="00120260" w:rsidRDefault="00DD0104" w:rsidP="00DD0104">
      <w:pPr>
        <w:ind w:left="720"/>
        <w:rPr>
          <w:rFonts w:asciiTheme="minorHAnsi" w:hAnsiTheme="minorHAnsi" w:cstheme="minorHAnsi"/>
        </w:rPr>
      </w:pPr>
      <w:r>
        <w:rPr>
          <w:rFonts w:asciiTheme="minorHAnsi" w:hAnsiTheme="minorHAnsi" w:cstheme="minorHAnsi"/>
          <w:b/>
        </w:rPr>
        <w:t xml:space="preserve">      A</w:t>
      </w:r>
      <w:r w:rsidRPr="00120260">
        <w:rPr>
          <w:rFonts w:asciiTheme="minorHAnsi" w:hAnsiTheme="minorHAnsi" w:cstheme="minorHAnsi"/>
          <w:b/>
        </w:rPr>
        <w:t>.</w:t>
      </w:r>
      <w:r w:rsidRPr="00120260">
        <w:rPr>
          <w:rFonts w:asciiTheme="minorHAnsi" w:hAnsiTheme="minorHAnsi" w:cstheme="minorHAnsi"/>
        </w:rPr>
        <w:t xml:space="preserve">  </w:t>
      </w:r>
      <w:r w:rsidRPr="00120260">
        <w:rPr>
          <w:rFonts w:asciiTheme="minorHAnsi" w:hAnsiTheme="minorHAnsi" w:cstheme="minorHAnsi"/>
          <w:b/>
          <w:i/>
        </w:rPr>
        <w:t>Personal Testimony:</w:t>
      </w:r>
      <w:r w:rsidRPr="00120260">
        <w:rPr>
          <w:rFonts w:asciiTheme="minorHAnsi" w:hAnsiTheme="minorHAnsi" w:cstheme="minorHAnsi"/>
        </w:rPr>
        <w:t xml:space="preserve">  Utilize the following outline to organize your personal testimony.</w:t>
      </w:r>
    </w:p>
    <w:p w:rsidR="00DD0104" w:rsidRPr="00120260" w:rsidRDefault="00DD0104" w:rsidP="00DD0104">
      <w:pPr>
        <w:ind w:left="720"/>
        <w:rPr>
          <w:rFonts w:asciiTheme="minorHAnsi" w:hAnsiTheme="minorHAnsi" w:cstheme="minorHAnsi"/>
        </w:rPr>
      </w:pPr>
      <w:r w:rsidRPr="00120260">
        <w:rPr>
          <w:rFonts w:asciiTheme="minorHAnsi" w:hAnsiTheme="minorHAnsi" w:cstheme="minorHAnsi"/>
        </w:rPr>
        <w:t xml:space="preserve">           a.  My life before meeting Christ </w:t>
      </w:r>
      <w:proofErr w:type="gramStart"/>
      <w:r w:rsidRPr="00120260">
        <w:rPr>
          <w:rFonts w:asciiTheme="minorHAnsi" w:hAnsiTheme="minorHAnsi" w:cstheme="minorHAnsi"/>
        </w:rPr>
        <w:t>. . . .</w:t>
      </w:r>
      <w:proofErr w:type="gramEnd"/>
      <w:r w:rsidRPr="00120260">
        <w:rPr>
          <w:rFonts w:asciiTheme="minorHAnsi" w:hAnsiTheme="minorHAnsi" w:cstheme="minorHAnsi"/>
        </w:rPr>
        <w:t xml:space="preserve"> </w:t>
      </w:r>
    </w:p>
    <w:p w:rsidR="00DD0104" w:rsidRPr="00120260" w:rsidRDefault="00DD0104" w:rsidP="00DD0104">
      <w:pPr>
        <w:ind w:left="1440"/>
        <w:rPr>
          <w:rFonts w:asciiTheme="minorHAnsi" w:hAnsiTheme="minorHAnsi" w:cstheme="minorHAnsi"/>
        </w:rPr>
      </w:pPr>
      <w:r>
        <w:rPr>
          <w:rFonts w:asciiTheme="minorHAnsi" w:hAnsiTheme="minorHAnsi" w:cstheme="minorHAnsi"/>
        </w:rPr>
        <w:t xml:space="preserve"> </w:t>
      </w:r>
      <w:r w:rsidRPr="00120260">
        <w:rPr>
          <w:rFonts w:asciiTheme="minorHAnsi" w:hAnsiTheme="minorHAnsi" w:cstheme="minorHAnsi"/>
        </w:rPr>
        <w:t xml:space="preserve">b.  How I came to know Christ </w:t>
      </w:r>
      <w:proofErr w:type="gramStart"/>
      <w:r w:rsidRPr="00120260">
        <w:rPr>
          <w:rFonts w:asciiTheme="minorHAnsi" w:hAnsiTheme="minorHAnsi" w:cstheme="minorHAnsi"/>
        </w:rPr>
        <w:t>. . . .</w:t>
      </w:r>
      <w:proofErr w:type="gramEnd"/>
      <w:r w:rsidRPr="00120260">
        <w:rPr>
          <w:rFonts w:asciiTheme="minorHAnsi" w:hAnsiTheme="minorHAnsi" w:cstheme="minorHAnsi"/>
        </w:rPr>
        <w:t xml:space="preserve"> (Give specific examples, situations, scripture, </w:t>
      </w:r>
      <w:proofErr w:type="spellStart"/>
      <w:r w:rsidRPr="00120260">
        <w:rPr>
          <w:rFonts w:asciiTheme="minorHAnsi" w:hAnsiTheme="minorHAnsi" w:cstheme="minorHAnsi"/>
        </w:rPr>
        <w:t>etc</w:t>
      </w:r>
      <w:proofErr w:type="spellEnd"/>
      <w:r w:rsidRPr="00120260">
        <w:rPr>
          <w:rFonts w:asciiTheme="minorHAnsi" w:hAnsiTheme="minorHAnsi" w:cstheme="minorHAnsi"/>
        </w:rPr>
        <w:t>)</w:t>
      </w:r>
    </w:p>
    <w:p w:rsidR="00DD0104" w:rsidRPr="00120260" w:rsidRDefault="00DD0104" w:rsidP="00DD0104">
      <w:pPr>
        <w:ind w:left="720"/>
        <w:rPr>
          <w:rFonts w:asciiTheme="minorHAnsi" w:hAnsiTheme="minorHAnsi" w:cstheme="minorHAnsi"/>
        </w:rPr>
      </w:pPr>
      <w:r w:rsidRPr="00120260">
        <w:rPr>
          <w:rFonts w:asciiTheme="minorHAnsi" w:hAnsiTheme="minorHAnsi" w:cstheme="minorHAnsi"/>
        </w:rPr>
        <w:t xml:space="preserve">           c.  How has my life has changed as a result of being a Christ </w:t>
      </w:r>
      <w:proofErr w:type="gramStart"/>
      <w:r w:rsidRPr="00120260">
        <w:rPr>
          <w:rFonts w:asciiTheme="minorHAnsi" w:hAnsiTheme="minorHAnsi" w:cstheme="minorHAnsi"/>
        </w:rPr>
        <w:t>follower . . .</w:t>
      </w:r>
      <w:proofErr w:type="gramEnd"/>
    </w:p>
    <w:p w:rsidR="00DD0104" w:rsidRPr="00120260" w:rsidRDefault="00DD0104" w:rsidP="00DD0104">
      <w:pPr>
        <w:ind w:left="720"/>
        <w:rPr>
          <w:rFonts w:asciiTheme="minorHAnsi" w:hAnsiTheme="minorHAnsi" w:cstheme="minorHAnsi"/>
        </w:rPr>
      </w:pPr>
      <w:r w:rsidRPr="00120260">
        <w:rPr>
          <w:rFonts w:asciiTheme="minorHAnsi" w:hAnsiTheme="minorHAnsi" w:cstheme="minorHAnsi"/>
        </w:rPr>
        <w:t xml:space="preserve">           d.  What does it mean to be a follower of Christ in my life right now </w:t>
      </w:r>
      <w:proofErr w:type="gramStart"/>
      <w:r w:rsidRPr="00120260">
        <w:rPr>
          <w:rFonts w:asciiTheme="minorHAnsi" w:hAnsiTheme="minorHAnsi" w:cstheme="minorHAnsi"/>
        </w:rPr>
        <w:t>. . . .</w:t>
      </w:r>
      <w:proofErr w:type="gramEnd"/>
    </w:p>
    <w:p w:rsidR="00DD0104" w:rsidRPr="00120260" w:rsidRDefault="00DD0104" w:rsidP="00DD0104">
      <w:pPr>
        <w:ind w:left="720"/>
        <w:rPr>
          <w:rFonts w:asciiTheme="minorHAnsi" w:hAnsiTheme="minorHAnsi" w:cstheme="minorHAnsi"/>
        </w:rPr>
      </w:pPr>
      <w:r w:rsidRPr="00120260">
        <w:rPr>
          <w:rFonts w:asciiTheme="minorHAnsi" w:hAnsiTheme="minorHAnsi" w:cstheme="minorHAnsi"/>
        </w:rPr>
        <w:t xml:space="preserve"> </w:t>
      </w:r>
    </w:p>
    <w:p w:rsidR="00DD0104" w:rsidRPr="00120260" w:rsidRDefault="00DD0104" w:rsidP="00DD0104">
      <w:pPr>
        <w:ind w:left="720"/>
        <w:rPr>
          <w:rFonts w:asciiTheme="minorHAnsi" w:hAnsiTheme="minorHAnsi" w:cstheme="minorHAnsi"/>
        </w:rPr>
      </w:pPr>
      <w:r w:rsidRPr="00120260">
        <w:rPr>
          <w:rFonts w:asciiTheme="minorHAnsi" w:hAnsiTheme="minorHAnsi" w:cstheme="minorHAnsi"/>
        </w:rPr>
        <w:t xml:space="preserve">      </w:t>
      </w:r>
      <w:r>
        <w:rPr>
          <w:rFonts w:asciiTheme="minorHAnsi" w:hAnsiTheme="minorHAnsi" w:cstheme="minorHAnsi"/>
          <w:b/>
        </w:rPr>
        <w:t>B</w:t>
      </w:r>
      <w:r w:rsidRPr="00120260">
        <w:rPr>
          <w:rFonts w:asciiTheme="minorHAnsi" w:hAnsiTheme="minorHAnsi" w:cstheme="minorHAnsi"/>
          <w:b/>
        </w:rPr>
        <w:t xml:space="preserve">.  </w:t>
      </w:r>
      <w:r w:rsidRPr="00120260">
        <w:rPr>
          <w:rFonts w:asciiTheme="minorHAnsi" w:hAnsiTheme="minorHAnsi" w:cstheme="minorHAnsi"/>
          <w:b/>
          <w:i/>
        </w:rPr>
        <w:t>Calling to Ministry:</w:t>
      </w:r>
      <w:r w:rsidRPr="00120260">
        <w:rPr>
          <w:rFonts w:asciiTheme="minorHAnsi" w:hAnsiTheme="minorHAnsi" w:cstheme="minorHAnsi"/>
        </w:rPr>
        <w:t xml:space="preserve">  Utilize this section to outline your call to Ministry.</w:t>
      </w:r>
    </w:p>
    <w:p w:rsidR="00DD0104" w:rsidRPr="00120260" w:rsidRDefault="00DD0104" w:rsidP="00DD0104">
      <w:pPr>
        <w:rPr>
          <w:rFonts w:asciiTheme="minorHAnsi" w:hAnsiTheme="minorHAnsi" w:cstheme="minorHAnsi"/>
          <w:b/>
        </w:rPr>
      </w:pPr>
      <w:r w:rsidRPr="00120260">
        <w:rPr>
          <w:rFonts w:asciiTheme="minorHAnsi" w:hAnsiTheme="minorHAnsi" w:cstheme="minorHAnsi"/>
          <w:b/>
        </w:rPr>
        <w:tab/>
        <w:t xml:space="preserve">            a.  Discerning His Call:  </w:t>
      </w:r>
      <w:r w:rsidRPr="00120260">
        <w:rPr>
          <w:rFonts w:asciiTheme="minorHAnsi" w:hAnsiTheme="minorHAnsi" w:cstheme="minorHAnsi"/>
        </w:rPr>
        <w:t>How did you discern God’s call in your life?</w:t>
      </w:r>
    </w:p>
    <w:p w:rsidR="00DD0104" w:rsidRPr="00120260" w:rsidRDefault="00DD0104" w:rsidP="00DD0104">
      <w:pPr>
        <w:ind w:left="1296"/>
        <w:rPr>
          <w:rFonts w:asciiTheme="minorHAnsi" w:hAnsiTheme="minorHAnsi" w:cstheme="minorHAnsi"/>
        </w:rPr>
      </w:pPr>
      <w:r w:rsidRPr="00120260">
        <w:rPr>
          <w:rFonts w:asciiTheme="minorHAnsi" w:hAnsiTheme="minorHAnsi" w:cstheme="minorHAnsi"/>
          <w:b/>
        </w:rPr>
        <w:t xml:space="preserve">b.  Acknowledge His Call:  </w:t>
      </w:r>
      <w:r w:rsidRPr="00120260">
        <w:rPr>
          <w:rFonts w:asciiTheme="minorHAnsi" w:hAnsiTheme="minorHAnsi" w:cstheme="minorHAnsi"/>
        </w:rPr>
        <w:t xml:space="preserve">How did you acknowledge God’s call in your life?  How did others (family, friends, pastor, church) acknowledge God’s call in your life?  </w:t>
      </w:r>
    </w:p>
    <w:p w:rsidR="00DD0104" w:rsidRDefault="00DD0104" w:rsidP="00DD0104">
      <w:pPr>
        <w:ind w:left="1296" w:firstLine="72"/>
        <w:rPr>
          <w:rFonts w:asciiTheme="minorHAnsi" w:hAnsiTheme="minorHAnsi" w:cstheme="minorHAnsi"/>
        </w:rPr>
      </w:pPr>
      <w:r w:rsidRPr="00120260">
        <w:rPr>
          <w:rFonts w:asciiTheme="minorHAnsi" w:hAnsiTheme="minorHAnsi" w:cstheme="minorHAnsi"/>
          <w:b/>
        </w:rPr>
        <w:t xml:space="preserve">c.  Accept His Call:  </w:t>
      </w:r>
      <w:r w:rsidRPr="00120260">
        <w:rPr>
          <w:rFonts w:asciiTheme="minorHAnsi" w:hAnsiTheme="minorHAnsi" w:cstheme="minorHAnsi"/>
        </w:rPr>
        <w:t xml:space="preserve">Explain the process you went through to accept His call on your life. </w:t>
      </w:r>
    </w:p>
    <w:p w:rsidR="00DD0104" w:rsidRDefault="00DD0104" w:rsidP="00DD0104">
      <w:pPr>
        <w:ind w:left="1296" w:firstLine="72"/>
        <w:rPr>
          <w:rFonts w:asciiTheme="minorHAnsi" w:hAnsiTheme="minorHAnsi" w:cstheme="minorHAnsi"/>
        </w:rPr>
      </w:pPr>
    </w:p>
    <w:p w:rsidR="00DD0104" w:rsidRPr="00B6141B" w:rsidRDefault="00DD0104" w:rsidP="00DD0104">
      <w:pPr>
        <w:ind w:left="720"/>
        <w:rPr>
          <w:rFonts w:asciiTheme="minorHAnsi" w:hAnsiTheme="minorHAnsi" w:cstheme="minorHAnsi"/>
        </w:rPr>
      </w:pPr>
      <w:r>
        <w:rPr>
          <w:rFonts w:asciiTheme="minorHAnsi" w:hAnsiTheme="minorHAnsi" w:cstheme="minorHAnsi"/>
          <w:b/>
        </w:rPr>
        <w:t>C</w:t>
      </w:r>
      <w:r w:rsidRPr="00B6141B">
        <w:rPr>
          <w:rFonts w:asciiTheme="minorHAnsi" w:hAnsiTheme="minorHAnsi" w:cstheme="minorHAnsi"/>
          <w:b/>
        </w:rPr>
        <w:t>.</w:t>
      </w:r>
      <w:r w:rsidRPr="00B6141B">
        <w:rPr>
          <w:rFonts w:asciiTheme="minorHAnsi" w:hAnsiTheme="minorHAnsi" w:cstheme="minorHAnsi"/>
          <w:b/>
          <w:i/>
        </w:rPr>
        <w:t xml:space="preserve">  Ministry Identity:</w:t>
      </w:r>
      <w:r w:rsidRPr="00B6141B">
        <w:rPr>
          <w:rFonts w:asciiTheme="minorHAnsi" w:hAnsiTheme="minorHAnsi" w:cstheme="minorHAnsi"/>
        </w:rPr>
        <w:t xml:space="preserve">  Utilize this section to outline your particular areas of ministry you feel led to serve</w:t>
      </w:r>
    </w:p>
    <w:p w:rsidR="00DD0104" w:rsidRPr="00B6141B" w:rsidRDefault="00DD0104" w:rsidP="00DD0104">
      <w:pPr>
        <w:ind w:left="1320"/>
        <w:rPr>
          <w:rFonts w:asciiTheme="minorHAnsi" w:hAnsiTheme="minorHAnsi" w:cstheme="minorHAnsi"/>
        </w:rPr>
      </w:pPr>
      <w:r w:rsidRPr="00B6141B">
        <w:rPr>
          <w:rFonts w:asciiTheme="minorHAnsi" w:hAnsiTheme="minorHAnsi" w:cstheme="minorHAnsi"/>
          <w:b/>
        </w:rPr>
        <w:t>a.  Pain</w:t>
      </w:r>
      <w:r w:rsidRPr="00B6141B">
        <w:rPr>
          <w:rFonts w:asciiTheme="minorHAnsi" w:hAnsiTheme="minorHAnsi" w:cstheme="minorHAnsi"/>
        </w:rPr>
        <w:t>:  Explain who you feel led to serve?  What specific people to do you hurt for?  Who do you desire to equip for His mission? (i.e. marginalized, people of the church, students, children, etc.)</w:t>
      </w:r>
    </w:p>
    <w:p w:rsidR="00DD0104" w:rsidRPr="00B6141B" w:rsidRDefault="00DD0104" w:rsidP="00DD0104">
      <w:pPr>
        <w:ind w:left="1320"/>
        <w:rPr>
          <w:rFonts w:asciiTheme="minorHAnsi" w:hAnsiTheme="minorHAnsi" w:cstheme="minorHAnsi"/>
        </w:rPr>
      </w:pPr>
      <w:r w:rsidRPr="00B6141B">
        <w:rPr>
          <w:rFonts w:asciiTheme="minorHAnsi" w:hAnsiTheme="minorHAnsi" w:cstheme="minorHAnsi"/>
          <w:b/>
        </w:rPr>
        <w:t>b.  Passion:</w:t>
      </w:r>
      <w:r w:rsidRPr="00B6141B">
        <w:rPr>
          <w:rFonts w:asciiTheme="minorHAnsi" w:hAnsiTheme="minorHAnsi" w:cstheme="minorHAnsi"/>
        </w:rPr>
        <w:t xml:space="preserve">  What are you good at?  What personal strengths, gifts, and experience has God equipped you for His work? </w:t>
      </w:r>
    </w:p>
    <w:p w:rsidR="00DD0104" w:rsidRPr="00B6141B" w:rsidRDefault="00DD0104" w:rsidP="00DD0104">
      <w:pPr>
        <w:ind w:left="1296"/>
        <w:rPr>
          <w:rFonts w:asciiTheme="minorHAnsi" w:hAnsiTheme="minorHAnsi" w:cstheme="minorHAnsi"/>
        </w:rPr>
      </w:pPr>
      <w:r w:rsidRPr="00B6141B">
        <w:rPr>
          <w:rFonts w:asciiTheme="minorHAnsi" w:hAnsiTheme="minorHAnsi" w:cstheme="minorHAnsi"/>
          <w:b/>
        </w:rPr>
        <w:t>c.  Production:</w:t>
      </w:r>
      <w:r w:rsidRPr="00B6141B">
        <w:rPr>
          <w:rFonts w:asciiTheme="minorHAnsi" w:hAnsiTheme="minorHAnsi" w:cstheme="minorHAnsi"/>
        </w:rPr>
        <w:t xml:space="preserve">  How can you apply your passion to your pain to produce eternal fruit?  What particular area of ministry might your gifts be applied? 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DD0104" w:rsidRPr="00B6141B" w:rsidRDefault="00DD0104" w:rsidP="00DD0104">
      <w:pPr>
        <w:ind w:left="1020"/>
        <w:rPr>
          <w:rFonts w:asciiTheme="minorHAnsi" w:hAnsiTheme="minorHAnsi" w:cstheme="minorHAnsi"/>
          <w:b/>
        </w:rPr>
      </w:pPr>
    </w:p>
    <w:p w:rsidR="00DD0104" w:rsidRDefault="00DD0104" w:rsidP="00DD0104">
      <w:pPr>
        <w:ind w:left="1020"/>
        <w:rPr>
          <w:rFonts w:asciiTheme="minorHAnsi" w:hAnsiTheme="minorHAnsi" w:cstheme="minorHAnsi"/>
        </w:rPr>
      </w:pPr>
      <w:r w:rsidRPr="00B6141B">
        <w:rPr>
          <w:rFonts w:asciiTheme="minorHAnsi" w:hAnsiTheme="minorHAnsi" w:cstheme="minorHAnsi"/>
          <w:b/>
        </w:rPr>
        <w:t>Presentation:</w:t>
      </w:r>
      <w:r w:rsidRPr="00B6141B">
        <w:rPr>
          <w:rFonts w:asciiTheme="minorHAnsi" w:hAnsiTheme="minorHAnsi" w:cstheme="minorHAnsi"/>
        </w:rPr>
        <w:t xml:space="preserve">  Each student will have a chance to present sections 2 and 3 of the paper to the entire class.  Utilize creativity in your presentation.  Consider utilizing various media forms, interviews, skits, and other modes of presenting your Calling to ministry and your Ministry Identity to the class.  Structure your presentation to be 10 minutes or less.</w:t>
      </w:r>
    </w:p>
    <w:p w:rsidR="00DD0104" w:rsidRDefault="00DD0104" w:rsidP="00DD0104">
      <w:pPr>
        <w:pStyle w:val="ListParagraph"/>
        <w:rPr>
          <w:rFonts w:ascii="Times New Roman" w:hAnsi="Times New Roman"/>
          <w:b/>
          <w:sz w:val="20"/>
        </w:rPr>
      </w:pPr>
    </w:p>
    <w:p w:rsidR="00DD0104" w:rsidRPr="00B6141B" w:rsidRDefault="00DD0104" w:rsidP="00DD0104">
      <w:pPr>
        <w:ind w:firstLine="720"/>
        <w:rPr>
          <w:rFonts w:asciiTheme="minorHAnsi" w:hAnsiTheme="minorHAnsi" w:cstheme="minorHAnsi"/>
        </w:rPr>
      </w:pPr>
      <w:r w:rsidRPr="00B6141B">
        <w:rPr>
          <w:rFonts w:asciiTheme="minorHAnsi" w:hAnsiTheme="minorHAnsi" w:cstheme="minorHAnsi"/>
          <w:b/>
        </w:rPr>
        <w:t>3</w:t>
      </w:r>
      <w:r>
        <w:rPr>
          <w:rFonts w:asciiTheme="minorHAnsi" w:hAnsiTheme="minorHAnsi" w:cstheme="minorHAnsi"/>
          <w:b/>
        </w:rPr>
        <w:t>.</w:t>
      </w:r>
      <w:r w:rsidRPr="00B6141B">
        <w:rPr>
          <w:rFonts w:asciiTheme="minorHAnsi" w:hAnsiTheme="minorHAnsi" w:cstheme="minorHAnsi"/>
          <w:b/>
        </w:rPr>
        <w:t xml:space="preserve"> </w:t>
      </w:r>
      <w:r w:rsidRPr="00B6141B">
        <w:rPr>
          <w:rFonts w:asciiTheme="minorHAnsi" w:hAnsiTheme="minorHAnsi" w:cstheme="minorHAnsi"/>
          <w:b/>
          <w:u w:val="single"/>
        </w:rPr>
        <w:t xml:space="preserve">Minister </w:t>
      </w:r>
      <w:proofErr w:type="gramStart"/>
      <w:r w:rsidRPr="00B6141B">
        <w:rPr>
          <w:rFonts w:asciiTheme="minorHAnsi" w:hAnsiTheme="minorHAnsi" w:cstheme="minorHAnsi"/>
          <w:b/>
          <w:u w:val="single"/>
        </w:rPr>
        <w:t>Interview  (</w:t>
      </w:r>
      <w:proofErr w:type="gramEnd"/>
      <w:r w:rsidRPr="00B6141B">
        <w:rPr>
          <w:rFonts w:asciiTheme="minorHAnsi" w:hAnsiTheme="minorHAnsi" w:cstheme="minorHAnsi"/>
          <w:b/>
          <w:u w:val="single"/>
        </w:rPr>
        <w:t>150 pts)</w:t>
      </w:r>
      <w:r w:rsidRPr="00B6141B">
        <w:rPr>
          <w:rFonts w:asciiTheme="minorHAnsi" w:hAnsiTheme="minorHAnsi" w:cstheme="minorHAnsi"/>
          <w:b/>
        </w:rPr>
        <w:t xml:space="preserve"> </w:t>
      </w:r>
    </w:p>
    <w:p w:rsidR="00DD0104" w:rsidRPr="00B6141B" w:rsidRDefault="00DD0104" w:rsidP="00DD0104">
      <w:pPr>
        <w:ind w:left="720" w:firstLine="48"/>
        <w:rPr>
          <w:rFonts w:asciiTheme="minorHAnsi" w:hAnsiTheme="minorHAnsi" w:cstheme="minorHAnsi"/>
        </w:rPr>
      </w:pPr>
      <w:r w:rsidRPr="00B6141B">
        <w:rPr>
          <w:rFonts w:asciiTheme="minorHAnsi" w:hAnsiTheme="minorHAnsi" w:cstheme="minorHAnsi"/>
        </w:rPr>
        <w:t xml:space="preserve">Each student shall conduct an interview of a current Baptist minister and write a summary report of the interview </w:t>
      </w:r>
      <w:r w:rsidRPr="00B6141B">
        <w:rPr>
          <w:rFonts w:asciiTheme="minorHAnsi" w:hAnsiTheme="minorHAnsi" w:cstheme="minorHAnsi"/>
          <w:b/>
        </w:rPr>
        <w:t xml:space="preserve">with your personal reflections of the interview. </w:t>
      </w:r>
    </w:p>
    <w:p w:rsidR="00DD0104" w:rsidRPr="00B6141B" w:rsidRDefault="00DD0104" w:rsidP="00DD0104">
      <w:pPr>
        <w:rPr>
          <w:rFonts w:asciiTheme="minorHAnsi" w:hAnsiTheme="minorHAnsi" w:cstheme="minorHAnsi"/>
        </w:rPr>
      </w:pPr>
    </w:p>
    <w:p w:rsidR="00DD0104" w:rsidRPr="00B6141B" w:rsidRDefault="00DD0104" w:rsidP="00DD0104">
      <w:pPr>
        <w:rPr>
          <w:rFonts w:asciiTheme="minorHAnsi" w:hAnsiTheme="minorHAnsi" w:cstheme="minorHAnsi"/>
          <w:b/>
          <w:u w:val="single"/>
        </w:rPr>
      </w:pPr>
      <w:r w:rsidRPr="00B6141B">
        <w:rPr>
          <w:rFonts w:asciiTheme="minorHAnsi" w:hAnsiTheme="minorHAnsi" w:cstheme="minorHAnsi"/>
        </w:rPr>
        <w:lastRenderedPageBreak/>
        <w:t xml:space="preserve">     </w:t>
      </w:r>
      <w:r w:rsidRPr="00B6141B">
        <w:rPr>
          <w:rFonts w:asciiTheme="minorHAnsi" w:hAnsiTheme="minorHAnsi" w:cstheme="minorHAnsi"/>
        </w:rPr>
        <w:tab/>
      </w:r>
      <w:r w:rsidRPr="00B6141B">
        <w:rPr>
          <w:rFonts w:asciiTheme="minorHAnsi" w:hAnsiTheme="minorHAnsi" w:cstheme="minorHAnsi"/>
        </w:rPr>
        <w:tab/>
        <w:t xml:space="preserve"> </w:t>
      </w:r>
      <w:r w:rsidRPr="00B6141B">
        <w:rPr>
          <w:rFonts w:asciiTheme="minorHAnsi" w:hAnsiTheme="minorHAnsi" w:cstheme="minorHAnsi"/>
          <w:b/>
          <w:u w:val="single"/>
        </w:rPr>
        <w:t>Setting up a meeting with a Baptist minister:</w:t>
      </w:r>
    </w:p>
    <w:p w:rsidR="00DD0104" w:rsidRPr="00B6141B" w:rsidRDefault="00DD0104" w:rsidP="00DD0104">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1.  Make contact with the person you hope to interview.</w:t>
      </w:r>
    </w:p>
    <w:p w:rsidR="00DD0104" w:rsidRPr="00B6141B" w:rsidRDefault="00DD0104" w:rsidP="00DD0104">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2.  Send them the 5-6 questions you will ask during your time with the person.</w:t>
      </w:r>
    </w:p>
    <w:p w:rsidR="00DD0104" w:rsidRPr="00B6141B" w:rsidRDefault="00DD0104" w:rsidP="00DD0104">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3.  Set a day, time, and place for the interview.</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p>
    <w:p w:rsidR="00DD0104" w:rsidRPr="00B6141B" w:rsidRDefault="00DD0104" w:rsidP="00DD0104">
      <w:pPr>
        <w:ind w:left="1584"/>
        <w:rPr>
          <w:rFonts w:asciiTheme="minorHAnsi" w:hAnsiTheme="minorHAnsi" w:cstheme="minorHAnsi"/>
        </w:rPr>
      </w:pPr>
      <w:r w:rsidRPr="00B6141B">
        <w:rPr>
          <w:rFonts w:asciiTheme="minorHAnsi" w:hAnsiTheme="minorHAnsi" w:cstheme="minorHAnsi"/>
          <w:b/>
          <w:u w:val="single"/>
        </w:rPr>
        <w:t>Possible Questions Guiding the Paper</w:t>
      </w:r>
      <w:proofErr w:type="gramStart"/>
      <w:r w:rsidRPr="00B6141B">
        <w:rPr>
          <w:rFonts w:asciiTheme="minorHAnsi" w:hAnsiTheme="minorHAnsi" w:cstheme="minorHAnsi"/>
          <w:b/>
          <w:u w:val="single"/>
        </w:rPr>
        <w:t>:</w:t>
      </w:r>
      <w:r w:rsidRPr="00B6141B">
        <w:rPr>
          <w:rFonts w:asciiTheme="minorHAnsi" w:hAnsiTheme="minorHAnsi" w:cstheme="minorHAnsi"/>
        </w:rPr>
        <w:t xml:space="preserve">  (</w:t>
      </w:r>
      <w:proofErr w:type="gramEnd"/>
      <w:r w:rsidRPr="00B6141B">
        <w:rPr>
          <w:rFonts w:asciiTheme="minorHAnsi" w:hAnsiTheme="minorHAnsi" w:cstheme="minorHAnsi"/>
        </w:rPr>
        <w:t>Areas to consider for construction of you interview questions)</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1.  Spiritual foundation of Ministers (How do I stay spiritually fresh?)</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2.  What is the most important thing about Ministry?</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3.  How do you lead congregants?  </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4.  How do you work with a team of leaders?</w:t>
      </w:r>
    </w:p>
    <w:p w:rsidR="00DD0104" w:rsidRPr="00B6141B" w:rsidRDefault="00DD0104" w:rsidP="00DD0104">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 xml:space="preserve">     </w:t>
      </w:r>
      <w:r w:rsidRPr="00B6141B">
        <w:rPr>
          <w:rFonts w:asciiTheme="minorHAnsi" w:hAnsiTheme="minorHAnsi" w:cstheme="minorHAnsi"/>
        </w:rPr>
        <w:tab/>
        <w:t xml:space="preserve">  5.  How do deal with conflict?</w:t>
      </w:r>
    </w:p>
    <w:p w:rsidR="00DD0104" w:rsidRPr="00B6141B" w:rsidRDefault="00DD0104" w:rsidP="00DD0104">
      <w:pPr>
        <w:ind w:left="1548"/>
        <w:rPr>
          <w:rFonts w:asciiTheme="minorHAnsi" w:hAnsiTheme="minorHAnsi" w:cstheme="minorHAnsi"/>
        </w:rPr>
      </w:pPr>
      <w:r w:rsidRPr="00B6141B">
        <w:rPr>
          <w:rFonts w:asciiTheme="minorHAnsi" w:hAnsiTheme="minorHAnsi" w:cstheme="minorHAnsi"/>
        </w:rPr>
        <w:t xml:space="preserve">6.  As a new minister, what should I understand about submission and </w:t>
      </w:r>
      <w:r>
        <w:rPr>
          <w:rFonts w:asciiTheme="minorHAnsi" w:hAnsiTheme="minorHAnsi" w:cstheme="minorHAnsi"/>
        </w:rPr>
        <w:t xml:space="preserve">           </w:t>
      </w:r>
      <w:r w:rsidRPr="00B6141B">
        <w:rPr>
          <w:rFonts w:asciiTheme="minorHAnsi" w:hAnsiTheme="minorHAnsi" w:cstheme="minorHAnsi"/>
        </w:rPr>
        <w:t>supervision?</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7.  How do I make changes? </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8.  What does a typical work-week look like? </w:t>
      </w:r>
    </w:p>
    <w:p w:rsidR="00DD0104" w:rsidRPr="00B6141B" w:rsidRDefault="00DD0104" w:rsidP="00DD0104">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 xml:space="preserve">  9. Why did you become a minister?</w:t>
      </w:r>
    </w:p>
    <w:p w:rsidR="00DD0104" w:rsidRDefault="00DD0104" w:rsidP="00DD0104">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10.  Other questions that you feel are important for you to have answered.</w:t>
      </w:r>
    </w:p>
    <w:p w:rsidR="00024259" w:rsidRDefault="00024259" w:rsidP="00DD0104">
      <w:pPr>
        <w:rPr>
          <w:rFonts w:asciiTheme="minorHAnsi" w:hAnsiTheme="minorHAnsi" w:cstheme="minorHAnsi"/>
        </w:rPr>
      </w:pPr>
    </w:p>
    <w:p w:rsidR="00024259" w:rsidRPr="00024259" w:rsidRDefault="00024259" w:rsidP="00024259">
      <w:pPr>
        <w:ind w:left="360"/>
        <w:rPr>
          <w:rFonts w:asciiTheme="minorHAnsi" w:hAnsiTheme="minorHAnsi" w:cstheme="minorHAnsi"/>
        </w:rPr>
      </w:pPr>
      <w:r w:rsidRPr="00024259">
        <w:rPr>
          <w:rFonts w:asciiTheme="minorHAnsi" w:hAnsiTheme="minorHAnsi" w:cstheme="minorHAnsi"/>
          <w:b/>
        </w:rPr>
        <w:t>4</w:t>
      </w:r>
      <w:r>
        <w:rPr>
          <w:rFonts w:asciiTheme="minorHAnsi" w:hAnsiTheme="minorHAnsi" w:cstheme="minorHAnsi"/>
        </w:rPr>
        <w:t xml:space="preserve">. </w:t>
      </w:r>
      <w:r w:rsidRPr="00024259">
        <w:rPr>
          <w:rFonts w:asciiTheme="minorHAnsi" w:hAnsiTheme="minorHAnsi" w:cstheme="minorHAnsi"/>
          <w:b/>
          <w:u w:val="single"/>
        </w:rPr>
        <w:t xml:space="preserve">Book Analysis on </w:t>
      </w:r>
      <w:r w:rsidRPr="00024259">
        <w:rPr>
          <w:rFonts w:asciiTheme="minorHAnsi" w:hAnsiTheme="minorHAnsi" w:cstheme="minorHAnsi"/>
          <w:b/>
          <w:i/>
          <w:u w:val="single"/>
        </w:rPr>
        <w:t>Strengthening the Soul of Your Leadership</w:t>
      </w:r>
      <w:r>
        <w:rPr>
          <w:rFonts w:asciiTheme="minorHAnsi" w:hAnsiTheme="minorHAnsi" w:cstheme="minorHAnsi"/>
        </w:rPr>
        <w:t>-Each student will write a 4 page doubled spaced paper on the analysis of the book. In the conclusion of your paper write about the value of the book within Christian Ministry</w:t>
      </w:r>
    </w:p>
    <w:p w:rsidR="00DD0104" w:rsidRPr="00FD1D9F" w:rsidRDefault="00DD0104" w:rsidP="00DD0104">
      <w:pPr>
        <w:rPr>
          <w:rFonts w:asciiTheme="minorHAnsi" w:hAnsiTheme="minorHAnsi" w:cstheme="minorHAnsi"/>
        </w:rPr>
      </w:pPr>
    </w:p>
    <w:p w:rsidR="00DD0104" w:rsidRPr="00FD1D9F" w:rsidRDefault="00DD0104" w:rsidP="00DD0104">
      <w:pPr>
        <w:pStyle w:val="ListParagraph"/>
        <w:numPr>
          <w:ilvl w:val="0"/>
          <w:numId w:val="3"/>
        </w:numPr>
        <w:rPr>
          <w:rFonts w:asciiTheme="minorHAnsi" w:hAnsiTheme="minorHAnsi" w:cstheme="minorHAnsi"/>
          <w:b/>
          <w:u w:val="single"/>
        </w:rPr>
      </w:pPr>
      <w:proofErr w:type="gramStart"/>
      <w:r w:rsidRPr="00FD1D9F">
        <w:rPr>
          <w:rFonts w:asciiTheme="minorHAnsi" w:hAnsiTheme="minorHAnsi" w:cstheme="minorHAnsi"/>
          <w:b/>
          <w:u w:val="single"/>
        </w:rPr>
        <w:t>Exam  (</w:t>
      </w:r>
      <w:proofErr w:type="gramEnd"/>
      <w:r w:rsidRPr="00FD1D9F">
        <w:rPr>
          <w:rFonts w:asciiTheme="minorHAnsi" w:hAnsiTheme="minorHAnsi" w:cstheme="minorHAnsi"/>
          <w:b/>
          <w:u w:val="single"/>
        </w:rPr>
        <w:t>100 pts)</w:t>
      </w:r>
    </w:p>
    <w:p w:rsidR="00DD0104" w:rsidRPr="00120260" w:rsidRDefault="00DD0104" w:rsidP="00DD0104">
      <w:pPr>
        <w:ind w:left="360"/>
        <w:rPr>
          <w:rFonts w:asciiTheme="minorHAnsi" w:hAnsiTheme="minorHAnsi" w:cstheme="minorHAnsi"/>
        </w:rPr>
      </w:pPr>
      <w:r w:rsidRPr="00FD1D9F">
        <w:rPr>
          <w:rFonts w:asciiTheme="minorHAnsi" w:hAnsiTheme="minorHAnsi" w:cstheme="minorHAnsi"/>
        </w:rPr>
        <w:t xml:space="preserve">Module Four – The Baptist Story will examine your understanding and integration of the history, </w:t>
      </w:r>
      <w:proofErr w:type="spellStart"/>
      <w:r w:rsidR="00024259">
        <w:rPr>
          <w:rFonts w:asciiTheme="minorHAnsi" w:hAnsiTheme="minorHAnsi" w:cstheme="minorHAnsi"/>
        </w:rPr>
        <w:t>distinctives</w:t>
      </w:r>
      <w:proofErr w:type="spellEnd"/>
      <w:r w:rsidR="00024259">
        <w:rPr>
          <w:rFonts w:asciiTheme="minorHAnsi" w:hAnsiTheme="minorHAnsi" w:cstheme="minorHAnsi"/>
        </w:rPr>
        <w:t>,</w:t>
      </w:r>
      <w:r w:rsidRPr="00FD1D9F">
        <w:rPr>
          <w:rFonts w:asciiTheme="minorHAnsi" w:hAnsiTheme="minorHAnsi" w:cstheme="minorHAnsi"/>
        </w:rPr>
        <w:t xml:space="preserve"> and relationships of Baptists.  An exam review will be given </w:t>
      </w:r>
      <w:proofErr w:type="gramStart"/>
      <w:r w:rsidRPr="00FD1D9F">
        <w:rPr>
          <w:rFonts w:asciiTheme="minorHAnsi" w:hAnsiTheme="minorHAnsi" w:cstheme="minorHAnsi"/>
        </w:rPr>
        <w:t>for  “</w:t>
      </w:r>
      <w:proofErr w:type="gramEnd"/>
      <w:r w:rsidRPr="00FD1D9F">
        <w:rPr>
          <w:rFonts w:asciiTheme="minorHAnsi" w:hAnsiTheme="minorHAnsi" w:cstheme="minorHAnsi"/>
        </w:rPr>
        <w:t>Module Four – The Baptist Story.” (100 pts)</w:t>
      </w:r>
    </w:p>
    <w:p w:rsidR="00DD0104" w:rsidRPr="00120260" w:rsidRDefault="00DD0104" w:rsidP="00DD0104">
      <w:pPr>
        <w:rPr>
          <w:rFonts w:ascii="Times New Roman" w:hAnsi="Times New Roman"/>
          <w:b/>
          <w:sz w:val="20"/>
        </w:rPr>
      </w:pPr>
    </w:p>
    <w:p w:rsidR="00DD0104" w:rsidRPr="00A97082" w:rsidRDefault="00DD0104" w:rsidP="00DD0104">
      <w:pPr>
        <w:tabs>
          <w:tab w:val="left" w:pos="-720"/>
        </w:tabs>
        <w:suppressAutoHyphens/>
        <w:ind w:right="1008"/>
        <w:rPr>
          <w:rFonts w:asciiTheme="minorHAnsi" w:hAnsiTheme="minorHAnsi"/>
          <w:b/>
          <w:spacing w:val="-3"/>
        </w:rPr>
      </w:pPr>
      <w:r w:rsidRPr="00A97082">
        <w:rPr>
          <w:rFonts w:asciiTheme="minorHAnsi" w:hAnsiTheme="minorHAnsi"/>
          <w:b/>
          <w:spacing w:val="-3"/>
        </w:rPr>
        <w:t>Course Evaluation (Method of Determining Grade)</w:t>
      </w:r>
    </w:p>
    <w:p w:rsidR="00DD0104" w:rsidRPr="00A97082" w:rsidRDefault="00DD0104" w:rsidP="00DD0104">
      <w:pPr>
        <w:pStyle w:val="Heading5"/>
        <w:numPr>
          <w:ilvl w:val="0"/>
          <w:numId w:val="1"/>
        </w:numPr>
        <w:tabs>
          <w:tab w:val="clear" w:pos="2160"/>
          <w:tab w:val="num" w:pos="1080"/>
        </w:tabs>
        <w:ind w:left="1080" w:right="1008" w:hanging="360"/>
        <w:jc w:val="left"/>
        <w:rPr>
          <w:rFonts w:asciiTheme="minorHAnsi" w:hAnsiTheme="minorHAnsi"/>
          <w:sz w:val="24"/>
        </w:rPr>
      </w:pPr>
      <w:r w:rsidRPr="00A97082">
        <w:rPr>
          <w:rFonts w:asciiTheme="minorHAnsi" w:hAnsiTheme="minorHAnsi"/>
          <w:sz w:val="24"/>
        </w:rPr>
        <w:t>University Grading System</w:t>
      </w:r>
    </w:p>
    <w:p w:rsidR="00DD0104" w:rsidRPr="00A97082" w:rsidRDefault="00DD0104" w:rsidP="00DD010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A</w:t>
      </w:r>
      <w:r w:rsidRPr="00A97082">
        <w:rPr>
          <w:rFonts w:asciiTheme="minorHAnsi" w:hAnsiTheme="minorHAnsi"/>
          <w:spacing w:val="-3"/>
        </w:rPr>
        <w:tab/>
        <w:t>90-100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I</w:t>
      </w:r>
      <w:r w:rsidRPr="00A97082">
        <w:rPr>
          <w:rFonts w:asciiTheme="minorHAnsi" w:hAnsiTheme="minorHAnsi"/>
          <w:spacing w:val="-3"/>
        </w:rPr>
        <w:tab/>
        <w:t>INCOMPLETE**</w:t>
      </w:r>
    </w:p>
    <w:p w:rsidR="00DD0104" w:rsidRPr="00A97082" w:rsidRDefault="00DD0104" w:rsidP="00DD010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B</w:t>
      </w:r>
      <w:r w:rsidRPr="00A97082">
        <w:rPr>
          <w:rFonts w:asciiTheme="minorHAnsi" w:hAnsiTheme="minorHAnsi"/>
          <w:spacing w:val="-3"/>
        </w:rPr>
        <w:tab/>
        <w:t>80-89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Cr</w:t>
      </w:r>
      <w:r w:rsidRPr="00A97082">
        <w:rPr>
          <w:rFonts w:asciiTheme="minorHAnsi" w:hAnsiTheme="minorHAnsi"/>
          <w:spacing w:val="-3"/>
        </w:rPr>
        <w:tab/>
        <w:t>FOR CREDIT</w:t>
      </w:r>
    </w:p>
    <w:p w:rsidR="00DD0104" w:rsidRPr="00A97082" w:rsidRDefault="00DD0104" w:rsidP="00DD010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C</w:t>
      </w:r>
      <w:r w:rsidRPr="00A97082">
        <w:rPr>
          <w:rFonts w:asciiTheme="minorHAnsi" w:hAnsiTheme="minorHAnsi"/>
          <w:spacing w:val="-3"/>
        </w:rPr>
        <w:tab/>
        <w:t>70-79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proofErr w:type="spellStart"/>
      <w:r w:rsidRPr="00A97082">
        <w:rPr>
          <w:rFonts w:asciiTheme="minorHAnsi" w:hAnsiTheme="minorHAnsi"/>
          <w:spacing w:val="-3"/>
        </w:rPr>
        <w:t>NCr</w:t>
      </w:r>
      <w:proofErr w:type="spellEnd"/>
      <w:r w:rsidRPr="00A97082">
        <w:rPr>
          <w:rFonts w:asciiTheme="minorHAnsi" w:hAnsiTheme="minorHAnsi"/>
          <w:spacing w:val="-3"/>
        </w:rPr>
        <w:tab/>
        <w:t>NO CREDIT</w:t>
      </w:r>
    </w:p>
    <w:p w:rsidR="00DD0104" w:rsidRPr="00A97082" w:rsidRDefault="00DD0104" w:rsidP="00DD010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D</w:t>
      </w:r>
      <w:r w:rsidRPr="00A97082">
        <w:rPr>
          <w:rFonts w:asciiTheme="minorHAnsi" w:hAnsiTheme="minorHAnsi"/>
          <w:spacing w:val="-3"/>
        </w:rPr>
        <w:tab/>
        <w:t>60-69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WP</w:t>
      </w:r>
      <w:r w:rsidRPr="00A97082">
        <w:rPr>
          <w:rFonts w:asciiTheme="minorHAnsi" w:hAnsiTheme="minorHAnsi"/>
          <w:spacing w:val="-3"/>
        </w:rPr>
        <w:tab/>
        <w:t>WITHDRAWAL PASSING</w:t>
      </w:r>
    </w:p>
    <w:p w:rsidR="00DD0104" w:rsidRPr="00A97082" w:rsidRDefault="00DD0104" w:rsidP="00DD010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F</w:t>
      </w:r>
      <w:r w:rsidRPr="00A97082">
        <w:rPr>
          <w:rFonts w:asciiTheme="minorHAnsi" w:hAnsiTheme="minorHAnsi"/>
          <w:spacing w:val="-3"/>
        </w:rPr>
        <w:tab/>
        <w:t>BELOW 60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WF</w:t>
      </w:r>
      <w:r w:rsidRPr="00A97082">
        <w:rPr>
          <w:rFonts w:asciiTheme="minorHAnsi" w:hAnsiTheme="minorHAnsi"/>
          <w:spacing w:val="-3"/>
        </w:rPr>
        <w:tab/>
        <w:t>WITHDRAWAL FAILING</w:t>
      </w:r>
    </w:p>
    <w:p w:rsidR="00DD0104" w:rsidRPr="00A97082" w:rsidRDefault="00DD0104" w:rsidP="00DD010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w:t>
      </w:r>
      <w:r w:rsidRPr="00A97082">
        <w:rPr>
          <w:rFonts w:asciiTheme="minorHAnsi" w:hAnsiTheme="minorHAnsi"/>
          <w:spacing w:val="-3"/>
        </w:rPr>
        <w:tab/>
        <w:t>WITHDRAWAL</w:t>
      </w:r>
    </w:p>
    <w:p w:rsidR="00DD0104" w:rsidRPr="00A97082" w:rsidRDefault="00DD0104" w:rsidP="00DD0104">
      <w:pPr>
        <w:pStyle w:val="BodyTextIndent3"/>
        <w:ind w:right="1008"/>
        <w:rPr>
          <w:rFonts w:asciiTheme="minorHAnsi" w:hAnsiTheme="minorHAnsi"/>
          <w:sz w:val="24"/>
        </w:rPr>
      </w:pPr>
      <w:r w:rsidRPr="00A97082">
        <w:rPr>
          <w:rFonts w:asciiTheme="minorHAnsi" w:hAnsiTheme="minorHAnsi"/>
          <w:sz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DD0104" w:rsidRPr="00A97082" w:rsidRDefault="00DD0104" w:rsidP="00DD0104">
      <w:pPr>
        <w:tabs>
          <w:tab w:val="left" w:pos="-720"/>
          <w:tab w:val="left" w:pos="0"/>
          <w:tab w:val="left" w:pos="720"/>
        </w:tabs>
        <w:suppressAutoHyphens/>
        <w:ind w:right="1008"/>
        <w:rPr>
          <w:rFonts w:asciiTheme="minorHAnsi" w:hAnsiTheme="minorHAnsi"/>
          <w:b/>
          <w:bCs/>
          <w:spacing w:val="-3"/>
        </w:rPr>
      </w:pPr>
    </w:p>
    <w:p w:rsidR="00DD0104" w:rsidRPr="00A97082" w:rsidRDefault="00DD0104" w:rsidP="00DD0104">
      <w:pPr>
        <w:tabs>
          <w:tab w:val="left" w:pos="-720"/>
          <w:tab w:val="left" w:pos="0"/>
          <w:tab w:val="left" w:pos="720"/>
        </w:tabs>
        <w:suppressAutoHyphens/>
        <w:ind w:right="1008"/>
        <w:rPr>
          <w:rFonts w:asciiTheme="minorHAnsi" w:hAnsiTheme="minorHAnsi"/>
          <w:spacing w:val="-3"/>
        </w:rPr>
      </w:pPr>
      <w:r w:rsidRPr="00A97082">
        <w:rPr>
          <w:rFonts w:asciiTheme="minorHAnsi" w:hAnsiTheme="minorHAnsi"/>
          <w:b/>
          <w:bCs/>
          <w:spacing w:val="-3"/>
        </w:rPr>
        <w:lastRenderedPageBreak/>
        <w:t xml:space="preserve">Procedure for computations of final grade </w:t>
      </w:r>
    </w:p>
    <w:p w:rsidR="00DD0104" w:rsidRDefault="00DD0104" w:rsidP="00DD0104">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The final grade will be calculated as follows:</w:t>
      </w:r>
    </w:p>
    <w:p w:rsidR="00DD0104" w:rsidRPr="00A97082" w:rsidRDefault="00DD0104" w:rsidP="00DD0104">
      <w:pPr>
        <w:tabs>
          <w:tab w:val="left" w:pos="-720"/>
        </w:tabs>
        <w:suppressAutoHyphens/>
        <w:ind w:right="1008"/>
        <w:rPr>
          <w:rFonts w:asciiTheme="minorHAnsi" w:hAnsiTheme="minorHAnsi"/>
          <w:spacing w:val="-3"/>
        </w:rPr>
      </w:pPr>
      <w:r>
        <w:rPr>
          <w:rFonts w:asciiTheme="minorHAnsi" w:hAnsiTheme="minorHAnsi"/>
          <w:spacing w:val="-3"/>
        </w:rPr>
        <w:tab/>
        <w:t xml:space="preserve">       1.    Attendance and Participation</w:t>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t>100 points</w:t>
      </w:r>
    </w:p>
    <w:p w:rsidR="00DD0104" w:rsidRPr="00A97082" w:rsidRDefault="00DD0104" w:rsidP="00DD0104">
      <w:pPr>
        <w:tabs>
          <w:tab w:val="left" w:pos="-720"/>
        </w:tabs>
        <w:suppressAutoHyphens/>
        <w:ind w:right="1008"/>
        <w:rPr>
          <w:rFonts w:asciiTheme="minorHAnsi" w:hAnsiTheme="minorHAnsi"/>
          <w:spacing w:val="-3"/>
        </w:rPr>
      </w:pPr>
      <w:r>
        <w:rPr>
          <w:rFonts w:asciiTheme="minorHAnsi" w:hAnsiTheme="minorHAnsi"/>
          <w:spacing w:val="-3"/>
        </w:rPr>
        <w:t xml:space="preserve">      </w:t>
      </w:r>
      <w:r>
        <w:rPr>
          <w:rFonts w:asciiTheme="minorHAnsi" w:hAnsiTheme="minorHAnsi"/>
          <w:spacing w:val="-3"/>
        </w:rPr>
        <w:tab/>
        <w:t xml:space="preserve">       2</w:t>
      </w:r>
      <w:r w:rsidRPr="00A97082">
        <w:rPr>
          <w:rFonts w:asciiTheme="minorHAnsi" w:hAnsiTheme="minorHAnsi"/>
          <w:spacing w:val="-3"/>
        </w:rPr>
        <w:t>.</w:t>
      </w:r>
      <w:r w:rsidRPr="00A97082">
        <w:rPr>
          <w:rFonts w:asciiTheme="minorHAnsi" w:hAnsiTheme="minorHAnsi"/>
          <w:spacing w:val="-3"/>
        </w:rPr>
        <w:tab/>
      </w:r>
      <w:r>
        <w:rPr>
          <w:rFonts w:asciiTheme="minorHAnsi" w:hAnsiTheme="minorHAnsi"/>
          <w:spacing w:val="-3"/>
        </w:rPr>
        <w:t>Baptist: Exam</w:t>
      </w:r>
      <w:r>
        <w:rPr>
          <w:rFonts w:asciiTheme="minorHAnsi" w:hAnsiTheme="minorHAnsi"/>
          <w:spacing w:val="-3"/>
        </w:rPr>
        <w:tab/>
      </w:r>
      <w:r>
        <w:rPr>
          <w:rFonts w:asciiTheme="minorHAnsi" w:hAnsiTheme="minorHAnsi"/>
          <w:spacing w:val="-3"/>
        </w:rPr>
        <w:tab/>
      </w:r>
      <w:r>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Pr>
          <w:rFonts w:asciiTheme="minorHAnsi" w:hAnsiTheme="minorHAnsi"/>
          <w:spacing w:val="-3"/>
        </w:rPr>
        <w:tab/>
      </w:r>
      <w:r w:rsidRPr="00A97082">
        <w:rPr>
          <w:rFonts w:asciiTheme="minorHAnsi" w:hAnsiTheme="minorHAnsi"/>
          <w:spacing w:val="-3"/>
        </w:rPr>
        <w:t>100 points</w:t>
      </w:r>
    </w:p>
    <w:p w:rsidR="00DD0104" w:rsidRPr="00A97082" w:rsidRDefault="00DD0104" w:rsidP="00DD0104">
      <w:pPr>
        <w:tabs>
          <w:tab w:val="left" w:pos="-720"/>
        </w:tabs>
        <w:suppressAutoHyphens/>
        <w:ind w:right="1008"/>
        <w:rPr>
          <w:rFonts w:asciiTheme="minorHAnsi" w:hAnsiTheme="minorHAnsi"/>
          <w:spacing w:val="-3"/>
        </w:rPr>
      </w:pPr>
      <w:r>
        <w:rPr>
          <w:rFonts w:asciiTheme="minorHAnsi" w:hAnsiTheme="minorHAnsi"/>
          <w:spacing w:val="-3"/>
        </w:rPr>
        <w:tab/>
        <w:t xml:space="preserve">       3</w:t>
      </w:r>
      <w:r w:rsidRPr="00A97082">
        <w:rPr>
          <w:rFonts w:asciiTheme="minorHAnsi" w:hAnsiTheme="minorHAnsi"/>
          <w:spacing w:val="-3"/>
        </w:rPr>
        <w:t>.</w:t>
      </w:r>
      <w:r w:rsidRPr="00A97082">
        <w:rPr>
          <w:rFonts w:asciiTheme="minorHAnsi" w:hAnsiTheme="minorHAnsi"/>
          <w:spacing w:val="-3"/>
        </w:rPr>
        <w:tab/>
      </w:r>
      <w:r>
        <w:rPr>
          <w:rFonts w:asciiTheme="minorHAnsi" w:hAnsiTheme="minorHAnsi"/>
          <w:spacing w:val="-3"/>
        </w:rPr>
        <w:t>Personal Testimony/Calling Paper</w:t>
      </w:r>
      <w:r>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 xml:space="preserve">100 points </w:t>
      </w:r>
    </w:p>
    <w:p w:rsidR="00DD0104" w:rsidRDefault="00DD0104" w:rsidP="00DD0104">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w:t>
      </w:r>
      <w:r>
        <w:rPr>
          <w:rFonts w:asciiTheme="minorHAnsi" w:hAnsiTheme="minorHAnsi"/>
          <w:spacing w:val="-3"/>
        </w:rPr>
        <w:t>4</w:t>
      </w:r>
      <w:r w:rsidRPr="00CF1AF8">
        <w:rPr>
          <w:rFonts w:asciiTheme="minorHAnsi" w:hAnsiTheme="minorHAnsi"/>
          <w:spacing w:val="-3"/>
        </w:rPr>
        <w:t>.</w:t>
      </w:r>
      <w:r w:rsidRPr="00CF1AF8">
        <w:rPr>
          <w:rFonts w:asciiTheme="minorHAnsi" w:hAnsiTheme="minorHAnsi"/>
          <w:spacing w:val="-3"/>
        </w:rPr>
        <w:tab/>
      </w:r>
      <w:r>
        <w:rPr>
          <w:rFonts w:asciiTheme="minorHAnsi" w:hAnsiTheme="minorHAnsi"/>
          <w:spacing w:val="-3"/>
        </w:rPr>
        <w:t>Ministry Interview</w:t>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r>
      <w:r w:rsidRPr="00CF1AF8">
        <w:rPr>
          <w:rFonts w:asciiTheme="minorHAnsi" w:hAnsiTheme="minorHAnsi"/>
          <w:spacing w:val="-3"/>
        </w:rPr>
        <w:t>200</w:t>
      </w:r>
      <w:r w:rsidRPr="00A97082">
        <w:rPr>
          <w:rFonts w:asciiTheme="minorHAnsi" w:hAnsiTheme="minorHAnsi"/>
          <w:spacing w:val="-3"/>
        </w:rPr>
        <w:t xml:space="preserve"> points  </w:t>
      </w:r>
    </w:p>
    <w:p w:rsidR="00024259" w:rsidRPr="00024259" w:rsidRDefault="00DD0104" w:rsidP="00DD0104">
      <w:pPr>
        <w:tabs>
          <w:tab w:val="left" w:pos="-720"/>
        </w:tabs>
        <w:suppressAutoHyphens/>
        <w:ind w:right="1008"/>
        <w:rPr>
          <w:rFonts w:asciiTheme="minorHAnsi" w:hAnsiTheme="minorHAnsi"/>
          <w:spacing w:val="-3"/>
        </w:rPr>
      </w:pPr>
      <w:r>
        <w:rPr>
          <w:rFonts w:asciiTheme="minorHAnsi" w:hAnsiTheme="minorHAnsi"/>
          <w:spacing w:val="-3"/>
        </w:rPr>
        <w:tab/>
      </w:r>
      <w:r w:rsidRPr="00024259">
        <w:rPr>
          <w:rFonts w:asciiTheme="minorHAnsi" w:hAnsiTheme="minorHAnsi"/>
          <w:spacing w:val="-3"/>
        </w:rPr>
        <w:t xml:space="preserve">       5.   Critical Reflection Reading Essays</w:t>
      </w:r>
      <w:r w:rsidRPr="00024259">
        <w:rPr>
          <w:rFonts w:asciiTheme="minorHAnsi" w:hAnsiTheme="minorHAnsi"/>
          <w:spacing w:val="-3"/>
        </w:rPr>
        <w:tab/>
      </w:r>
      <w:r w:rsidRPr="00024259">
        <w:rPr>
          <w:rFonts w:asciiTheme="minorHAnsi" w:hAnsiTheme="minorHAnsi"/>
          <w:spacing w:val="-3"/>
        </w:rPr>
        <w:tab/>
      </w:r>
      <w:r w:rsidRPr="00024259">
        <w:rPr>
          <w:rFonts w:asciiTheme="minorHAnsi" w:hAnsiTheme="minorHAnsi"/>
          <w:spacing w:val="-3"/>
        </w:rPr>
        <w:tab/>
        <w:t>200 points</w:t>
      </w:r>
    </w:p>
    <w:p w:rsidR="00DD0104" w:rsidRPr="00D5246F" w:rsidRDefault="00D5246F" w:rsidP="00DD0104">
      <w:pPr>
        <w:tabs>
          <w:tab w:val="left" w:pos="-720"/>
        </w:tabs>
        <w:suppressAutoHyphens/>
        <w:ind w:right="1008"/>
        <w:rPr>
          <w:rFonts w:asciiTheme="minorHAnsi" w:hAnsiTheme="minorHAnsi"/>
          <w:spacing w:val="-3"/>
          <w:u w:val="single"/>
        </w:rPr>
      </w:pPr>
      <w:r w:rsidRPr="00D5246F">
        <w:rPr>
          <w:rFonts w:asciiTheme="minorHAnsi" w:hAnsiTheme="minorHAnsi"/>
          <w:spacing w:val="-3"/>
          <w:u w:val="single"/>
        </w:rPr>
        <w:t xml:space="preserve">                     6.   Book Analysis</w:t>
      </w:r>
      <w:r w:rsidRPr="00D5246F">
        <w:rPr>
          <w:rFonts w:asciiTheme="minorHAnsi" w:hAnsiTheme="minorHAnsi"/>
          <w:spacing w:val="-3"/>
          <w:u w:val="single"/>
        </w:rPr>
        <w:tab/>
      </w:r>
      <w:r w:rsidRPr="00D5246F">
        <w:rPr>
          <w:rFonts w:asciiTheme="minorHAnsi" w:hAnsiTheme="minorHAnsi"/>
          <w:spacing w:val="-3"/>
          <w:u w:val="single"/>
        </w:rPr>
        <w:tab/>
      </w:r>
      <w:r w:rsidRPr="00D5246F">
        <w:rPr>
          <w:rFonts w:asciiTheme="minorHAnsi" w:hAnsiTheme="minorHAnsi"/>
          <w:spacing w:val="-3"/>
          <w:u w:val="single"/>
        </w:rPr>
        <w:tab/>
      </w:r>
      <w:r w:rsidRPr="00D5246F">
        <w:rPr>
          <w:rFonts w:asciiTheme="minorHAnsi" w:hAnsiTheme="minorHAnsi"/>
          <w:spacing w:val="-3"/>
          <w:u w:val="single"/>
        </w:rPr>
        <w:tab/>
      </w:r>
      <w:r w:rsidRPr="00D5246F">
        <w:rPr>
          <w:rFonts w:asciiTheme="minorHAnsi" w:hAnsiTheme="minorHAnsi"/>
          <w:spacing w:val="-3"/>
          <w:u w:val="single"/>
        </w:rPr>
        <w:tab/>
      </w:r>
      <w:r w:rsidRPr="00D5246F">
        <w:rPr>
          <w:rFonts w:asciiTheme="minorHAnsi" w:hAnsiTheme="minorHAnsi"/>
          <w:spacing w:val="-3"/>
          <w:u w:val="single"/>
        </w:rPr>
        <w:tab/>
        <w:t>100 points</w:t>
      </w:r>
    </w:p>
    <w:p w:rsidR="00DD0104" w:rsidRPr="00A97082" w:rsidRDefault="00DD0104" w:rsidP="00DD0104">
      <w:pPr>
        <w:tabs>
          <w:tab w:val="left" w:pos="-720"/>
        </w:tabs>
        <w:suppressAutoHyphens/>
        <w:ind w:right="1008"/>
        <w:rPr>
          <w:rFonts w:asciiTheme="minorHAnsi" w:hAnsiTheme="minorHAnsi"/>
          <w:spacing w:val="-3"/>
          <w:u w:val="single"/>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00D5246F">
        <w:rPr>
          <w:rFonts w:asciiTheme="minorHAnsi" w:hAnsiTheme="minorHAnsi"/>
          <w:spacing w:val="-3"/>
        </w:rPr>
        <w:t>Total possible:  8</w:t>
      </w:r>
      <w:r>
        <w:rPr>
          <w:rFonts w:asciiTheme="minorHAnsi" w:hAnsiTheme="minorHAnsi"/>
          <w:spacing w:val="-3"/>
        </w:rPr>
        <w:t>0</w:t>
      </w:r>
      <w:r w:rsidRPr="00A97082">
        <w:rPr>
          <w:rFonts w:asciiTheme="minorHAnsi" w:hAnsiTheme="minorHAnsi"/>
          <w:spacing w:val="-3"/>
        </w:rPr>
        <w:t>0 points</w:t>
      </w:r>
    </w:p>
    <w:p w:rsidR="00DD0104" w:rsidRDefault="00DD0104" w:rsidP="00DD0104">
      <w:pPr>
        <w:tabs>
          <w:tab w:val="left" w:pos="-720"/>
          <w:tab w:val="left" w:pos="0"/>
          <w:tab w:val="left" w:pos="720"/>
        </w:tabs>
        <w:suppressAutoHyphens/>
        <w:ind w:left="1080" w:right="1008"/>
        <w:rPr>
          <w:rFonts w:asciiTheme="minorHAnsi" w:hAnsiTheme="minorHAnsi"/>
          <w:b/>
          <w:spacing w:val="-3"/>
        </w:rPr>
      </w:pPr>
    </w:p>
    <w:p w:rsidR="00DD0104" w:rsidRPr="00A97082" w:rsidRDefault="00DD0104" w:rsidP="00DD0104">
      <w:pPr>
        <w:tabs>
          <w:tab w:val="left" w:pos="-720"/>
          <w:tab w:val="left" w:pos="0"/>
          <w:tab w:val="left" w:pos="720"/>
        </w:tabs>
        <w:suppressAutoHyphens/>
        <w:ind w:left="1080" w:right="1008"/>
        <w:rPr>
          <w:rFonts w:asciiTheme="minorHAnsi" w:hAnsiTheme="minorHAnsi"/>
          <w:b/>
          <w:spacing w:val="-3"/>
        </w:rPr>
      </w:pPr>
      <w:r w:rsidRPr="00A97082">
        <w:rPr>
          <w:rFonts w:asciiTheme="minorHAnsi" w:hAnsiTheme="minorHAnsi"/>
          <w:b/>
          <w:spacing w:val="-3"/>
        </w:rPr>
        <w:t xml:space="preserve">Earned points divided by total possible points = Final grade  </w:t>
      </w:r>
    </w:p>
    <w:p w:rsidR="00DD0104" w:rsidRPr="00A97082" w:rsidRDefault="00DD0104" w:rsidP="00DD0104">
      <w:pPr>
        <w:tabs>
          <w:tab w:val="left" w:pos="-720"/>
          <w:tab w:val="left" w:pos="0"/>
          <w:tab w:val="left" w:pos="720"/>
        </w:tabs>
        <w:suppressAutoHyphens/>
        <w:ind w:left="1080" w:right="1008"/>
        <w:rPr>
          <w:rFonts w:asciiTheme="minorHAnsi" w:hAnsiTheme="minorHAnsi"/>
          <w:i/>
          <w:spacing w:val="-3"/>
        </w:rPr>
      </w:pPr>
    </w:p>
    <w:p w:rsidR="00DD0104" w:rsidRDefault="00DD0104" w:rsidP="00DD0104">
      <w:pPr>
        <w:rPr>
          <w:rFonts w:asciiTheme="minorHAnsi" w:hAnsiTheme="minorHAnsi"/>
        </w:rPr>
      </w:pPr>
      <w:r w:rsidRPr="00A97082">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DD0104" w:rsidRDefault="00DD0104" w:rsidP="00DD0104">
      <w:pPr>
        <w:rPr>
          <w:rFonts w:asciiTheme="minorHAnsi" w:hAnsiTheme="minorHAnsi"/>
        </w:rPr>
      </w:pPr>
    </w:p>
    <w:p w:rsidR="00DD0104" w:rsidRDefault="00DD0104" w:rsidP="00DD0104"/>
    <w:p w:rsidR="00DD0104" w:rsidRPr="00A97082" w:rsidRDefault="00DD0104" w:rsidP="00DD0104">
      <w:pPr>
        <w:tabs>
          <w:tab w:val="left" w:pos="-720"/>
        </w:tabs>
        <w:suppressAutoHyphens/>
        <w:ind w:right="1008"/>
        <w:rPr>
          <w:rFonts w:asciiTheme="minorHAnsi" w:hAnsiTheme="minorHAnsi"/>
          <w:b/>
          <w:spacing w:val="-3"/>
        </w:rPr>
      </w:pPr>
      <w:r w:rsidRPr="00A97082">
        <w:rPr>
          <w:rFonts w:asciiTheme="minorHAnsi" w:hAnsiTheme="minorHAnsi"/>
          <w:b/>
          <w:spacing w:val="-3"/>
        </w:rPr>
        <w:t xml:space="preserve">COURSE OUTLINE AND CALENDAR </w:t>
      </w:r>
    </w:p>
    <w:p w:rsidR="00DD0104" w:rsidRPr="00A97082" w:rsidRDefault="00DD0104" w:rsidP="00DD0104">
      <w:pPr>
        <w:tabs>
          <w:tab w:val="left" w:pos="-720"/>
        </w:tabs>
        <w:suppressAutoHyphens/>
        <w:ind w:right="1008"/>
        <w:rPr>
          <w:rFonts w:asciiTheme="minorHAnsi" w:hAnsiTheme="minorHAnsi"/>
          <w:b/>
          <w:spacing w:val="-3"/>
        </w:rPr>
      </w:pPr>
      <w:r w:rsidRPr="00A97082">
        <w:rPr>
          <w:rFonts w:asciiTheme="minorHAnsi" w:hAnsiTheme="minorHAnsi"/>
          <w:b/>
          <w:spacing w:val="-3"/>
        </w:rPr>
        <w:tab/>
        <w:t>(Refer to attached pages)</w:t>
      </w:r>
    </w:p>
    <w:p w:rsidR="00DD0104" w:rsidRPr="00A97082" w:rsidRDefault="00DD0104" w:rsidP="00DD0104">
      <w:pPr>
        <w:tabs>
          <w:tab w:val="left" w:pos="-720"/>
        </w:tabs>
        <w:suppressAutoHyphens/>
        <w:ind w:right="1008"/>
        <w:rPr>
          <w:rFonts w:asciiTheme="minorHAnsi" w:hAnsiTheme="minorHAnsi"/>
          <w:spacing w:val="-3"/>
        </w:rPr>
      </w:pPr>
    </w:p>
    <w:p w:rsidR="00DD0104" w:rsidRPr="00A97082" w:rsidRDefault="00DD0104" w:rsidP="00DD0104">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TENTATIVE SCHEDULE</w:t>
      </w:r>
    </w:p>
    <w:p w:rsidR="00DD0104" w:rsidRDefault="00DD0104" w:rsidP="00D75BE4">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 xml:space="preserve">MNST </w:t>
      </w:r>
      <w:r w:rsidR="00024259">
        <w:rPr>
          <w:rFonts w:asciiTheme="minorHAnsi" w:hAnsiTheme="minorHAnsi"/>
          <w:b/>
          <w:i/>
        </w:rPr>
        <w:t>5</w:t>
      </w:r>
      <w:r>
        <w:rPr>
          <w:rFonts w:asciiTheme="minorHAnsi" w:hAnsiTheme="minorHAnsi"/>
          <w:b/>
          <w:i/>
        </w:rPr>
        <w:t>300-Introduction to Ministry</w:t>
      </w:r>
    </w:p>
    <w:p w:rsidR="00D75BE4" w:rsidRDefault="00D75BE4" w:rsidP="00D75BE4">
      <w:pPr>
        <w:pStyle w:val="NormalWeb"/>
        <w:tabs>
          <w:tab w:val="left" w:pos="9540"/>
        </w:tabs>
        <w:spacing w:before="0" w:beforeAutospacing="0" w:after="0" w:afterAutospacing="0"/>
        <w:ind w:left="720" w:right="1008" w:hanging="720"/>
        <w:jc w:val="center"/>
        <w:rPr>
          <w:rFonts w:asciiTheme="minorHAnsi" w:hAnsiTheme="minorHAnsi"/>
          <w:b/>
          <w:i/>
        </w:rPr>
      </w:pPr>
    </w:p>
    <w:p w:rsidR="00D75BE4" w:rsidRDefault="00D75BE4" w:rsidP="00D75BE4">
      <w:pPr>
        <w:pStyle w:val="NormalWeb"/>
        <w:tabs>
          <w:tab w:val="left" w:pos="9540"/>
        </w:tabs>
        <w:spacing w:before="0" w:beforeAutospacing="0" w:after="0" w:afterAutospacing="0"/>
        <w:ind w:left="720" w:right="1008" w:hanging="720"/>
        <w:jc w:val="center"/>
        <w:rPr>
          <w:rFonts w:asciiTheme="minorHAnsi" w:hAnsiTheme="minorHAnsi"/>
          <w:b/>
          <w:i/>
        </w:rPr>
      </w:pPr>
    </w:p>
    <w:p w:rsidR="00D75BE4" w:rsidRDefault="00D75BE4" w:rsidP="00D75BE4">
      <w:pPr>
        <w:pStyle w:val="NormalWeb"/>
        <w:tabs>
          <w:tab w:val="left" w:pos="9540"/>
        </w:tabs>
        <w:spacing w:before="0" w:beforeAutospacing="0" w:after="0" w:afterAutospacing="0"/>
        <w:ind w:left="720" w:right="1008" w:hanging="720"/>
        <w:jc w:val="center"/>
        <w:rPr>
          <w:rFonts w:asciiTheme="minorHAnsi" w:hAnsiTheme="minorHAnsi"/>
          <w:b/>
          <w:i/>
        </w:rPr>
      </w:pPr>
    </w:p>
    <w:tbl>
      <w:tblPr>
        <w:tblpPr w:leftFromText="180" w:rightFromText="180" w:vertAnchor="text" w:tblpY="1"/>
        <w:tblOverlap w:val="neve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urse Outline and Calendar"/>
        <w:tblDescription w:val="Table of reading assignments and assignment due date."/>
      </w:tblPr>
      <w:tblGrid>
        <w:gridCol w:w="3149"/>
        <w:gridCol w:w="2328"/>
        <w:gridCol w:w="3011"/>
        <w:gridCol w:w="1297"/>
      </w:tblGrid>
      <w:tr w:rsidR="00D75BE4" w:rsidTr="00CA2148">
        <w:trPr>
          <w:trHeight w:val="141"/>
        </w:trPr>
        <w:tc>
          <w:tcPr>
            <w:tcW w:w="3149" w:type="dxa"/>
            <w:tcBorders>
              <w:bottom w:val="single" w:sz="4" w:space="0" w:color="auto"/>
            </w:tcBorders>
          </w:tcPr>
          <w:p w:rsidR="00D75BE4" w:rsidRPr="00E9527E" w:rsidRDefault="00D75BE4" w:rsidP="00CA2148">
            <w:pPr>
              <w:rPr>
                <w:rFonts w:ascii="Times New Roman" w:hAnsi="Times New Roman"/>
                <w:b/>
                <w:sz w:val="20"/>
              </w:rPr>
            </w:pPr>
            <w:r w:rsidRPr="00E9527E">
              <w:rPr>
                <w:rFonts w:ascii="Times New Roman" w:hAnsi="Times New Roman"/>
                <w:b/>
                <w:sz w:val="20"/>
              </w:rPr>
              <w:t>Date</w:t>
            </w:r>
          </w:p>
        </w:tc>
        <w:tc>
          <w:tcPr>
            <w:tcW w:w="2328" w:type="dxa"/>
            <w:tcBorders>
              <w:bottom w:val="single" w:sz="4" w:space="0" w:color="auto"/>
            </w:tcBorders>
          </w:tcPr>
          <w:p w:rsidR="00D75BE4" w:rsidRPr="00E9527E" w:rsidRDefault="00D75BE4" w:rsidP="00CA2148">
            <w:pPr>
              <w:rPr>
                <w:rFonts w:ascii="Times New Roman" w:hAnsi="Times New Roman"/>
                <w:b/>
                <w:sz w:val="20"/>
              </w:rPr>
            </w:pPr>
            <w:r w:rsidRPr="00E9527E">
              <w:rPr>
                <w:rFonts w:ascii="Times New Roman" w:hAnsi="Times New Roman"/>
                <w:b/>
                <w:sz w:val="20"/>
              </w:rPr>
              <w:t>Topics</w:t>
            </w:r>
          </w:p>
        </w:tc>
        <w:tc>
          <w:tcPr>
            <w:tcW w:w="3011" w:type="dxa"/>
            <w:tcBorders>
              <w:bottom w:val="single" w:sz="4" w:space="0" w:color="auto"/>
            </w:tcBorders>
          </w:tcPr>
          <w:p w:rsidR="00D75BE4" w:rsidRPr="00E9527E" w:rsidRDefault="00D75BE4" w:rsidP="00CA2148">
            <w:pPr>
              <w:rPr>
                <w:rFonts w:ascii="Times New Roman" w:hAnsi="Times New Roman"/>
                <w:b/>
                <w:sz w:val="20"/>
              </w:rPr>
            </w:pPr>
            <w:r w:rsidRPr="00E9527E">
              <w:rPr>
                <w:rFonts w:ascii="Times New Roman" w:hAnsi="Times New Roman"/>
                <w:b/>
                <w:sz w:val="20"/>
              </w:rPr>
              <w:t>Reading Assignments &amp; Discussion Questions</w:t>
            </w:r>
          </w:p>
        </w:tc>
        <w:tc>
          <w:tcPr>
            <w:tcW w:w="1297" w:type="dxa"/>
            <w:tcBorders>
              <w:bottom w:val="single" w:sz="4" w:space="0" w:color="auto"/>
            </w:tcBorders>
          </w:tcPr>
          <w:p w:rsidR="00D75BE4" w:rsidRPr="00E9527E" w:rsidRDefault="00D75BE4" w:rsidP="00CA2148">
            <w:pPr>
              <w:rPr>
                <w:rFonts w:ascii="Times New Roman" w:hAnsi="Times New Roman"/>
                <w:b/>
                <w:sz w:val="20"/>
              </w:rPr>
            </w:pPr>
            <w:r w:rsidRPr="00E9527E">
              <w:rPr>
                <w:rFonts w:ascii="Times New Roman" w:hAnsi="Times New Roman"/>
                <w:b/>
                <w:sz w:val="20"/>
              </w:rPr>
              <w:t>Assignments Due</w:t>
            </w:r>
          </w:p>
        </w:tc>
      </w:tr>
      <w:tr w:rsidR="00D75BE4" w:rsidRPr="00963590" w:rsidTr="00CA2148">
        <w:trPr>
          <w:trHeight w:val="141"/>
        </w:trPr>
        <w:tc>
          <w:tcPr>
            <w:tcW w:w="3149" w:type="dxa"/>
            <w:shd w:val="solid" w:color="D9D9D9" w:fill="F3F3F3"/>
          </w:tcPr>
          <w:p w:rsidR="00D75BE4" w:rsidRPr="00E9527E" w:rsidRDefault="00D75BE4" w:rsidP="00CA2148">
            <w:pPr>
              <w:rPr>
                <w:rFonts w:ascii="Times New Roman" w:hAnsi="Times New Roman"/>
                <w:b/>
                <w:sz w:val="20"/>
              </w:rPr>
            </w:pPr>
            <w:r w:rsidRPr="00E9527E">
              <w:rPr>
                <w:rFonts w:ascii="Times New Roman" w:hAnsi="Times New Roman"/>
                <w:b/>
                <w:sz w:val="20"/>
              </w:rPr>
              <w:t>Week #1</w:t>
            </w:r>
          </w:p>
        </w:tc>
        <w:tc>
          <w:tcPr>
            <w:tcW w:w="2328" w:type="dxa"/>
            <w:shd w:val="solid" w:color="D9D9D9" w:fill="F3F3F3"/>
          </w:tcPr>
          <w:p w:rsidR="00D75BE4" w:rsidRPr="00E9527E" w:rsidRDefault="00D75BE4" w:rsidP="00CA2148">
            <w:pPr>
              <w:rPr>
                <w:rFonts w:ascii="Times New Roman" w:hAnsi="Times New Roman"/>
                <w:b/>
                <w:sz w:val="20"/>
              </w:rPr>
            </w:pPr>
          </w:p>
        </w:tc>
        <w:tc>
          <w:tcPr>
            <w:tcW w:w="3011" w:type="dxa"/>
            <w:shd w:val="solid" w:color="D9D9D9" w:fill="F3F3F3"/>
          </w:tcPr>
          <w:p w:rsidR="00D75BE4" w:rsidRPr="00E9527E" w:rsidRDefault="00D75BE4" w:rsidP="00CA2148">
            <w:pPr>
              <w:rPr>
                <w:rFonts w:ascii="Times New Roman" w:hAnsi="Times New Roman"/>
                <w:sz w:val="20"/>
              </w:rPr>
            </w:pPr>
          </w:p>
        </w:tc>
        <w:tc>
          <w:tcPr>
            <w:tcW w:w="1297" w:type="dxa"/>
            <w:shd w:val="solid" w:color="D9D9D9" w:fill="F3F3F3"/>
          </w:tcPr>
          <w:p w:rsidR="00D75BE4" w:rsidRPr="00E9527E" w:rsidRDefault="00D75BE4" w:rsidP="00CA2148">
            <w:pPr>
              <w:rPr>
                <w:rFonts w:ascii="Times New Roman" w:hAnsi="Times New Roman"/>
                <w:sz w:val="20"/>
              </w:rPr>
            </w:pPr>
          </w:p>
        </w:tc>
      </w:tr>
      <w:tr w:rsidR="00D75BE4" w:rsidRPr="00963590" w:rsidTr="00CA2148">
        <w:trPr>
          <w:trHeight w:val="141"/>
        </w:trPr>
        <w:tc>
          <w:tcPr>
            <w:tcW w:w="3149" w:type="dxa"/>
            <w:shd w:val="clear" w:color="D9D9D9" w:fill="auto"/>
          </w:tcPr>
          <w:p w:rsidR="00D75BE4" w:rsidRPr="00E9527E" w:rsidRDefault="00D75BE4" w:rsidP="00CA2148">
            <w:pPr>
              <w:rPr>
                <w:rFonts w:ascii="Times New Roman" w:hAnsi="Times New Roman"/>
                <w:b/>
                <w:sz w:val="20"/>
              </w:rPr>
            </w:pPr>
          </w:p>
        </w:tc>
        <w:tc>
          <w:tcPr>
            <w:tcW w:w="2328" w:type="dxa"/>
            <w:shd w:val="clear" w:color="D9D9D9" w:fill="auto"/>
          </w:tcPr>
          <w:p w:rsidR="00D75BE4" w:rsidRPr="00E9527E" w:rsidRDefault="00D75BE4" w:rsidP="00CA2148">
            <w:pPr>
              <w:rPr>
                <w:rFonts w:ascii="Times New Roman" w:hAnsi="Times New Roman"/>
                <w:b/>
                <w:sz w:val="20"/>
              </w:rPr>
            </w:pPr>
            <w:r w:rsidRPr="00E9527E">
              <w:rPr>
                <w:rFonts w:ascii="Times New Roman" w:hAnsi="Times New Roman"/>
                <w:b/>
                <w:sz w:val="20"/>
              </w:rPr>
              <w:t>COURSE INTRODUCTION:  Syllabus, assignments, and class introduction</w:t>
            </w:r>
          </w:p>
        </w:tc>
        <w:tc>
          <w:tcPr>
            <w:tcW w:w="3011" w:type="dxa"/>
            <w:shd w:val="clear" w:color="D9D9D9" w:fill="auto"/>
          </w:tcPr>
          <w:p w:rsidR="00D75BE4" w:rsidRPr="00E9527E" w:rsidRDefault="00D75BE4" w:rsidP="00CA2148">
            <w:pPr>
              <w:rPr>
                <w:rFonts w:ascii="Times New Roman" w:hAnsi="Times New Roman"/>
                <w:sz w:val="20"/>
              </w:rPr>
            </w:pPr>
          </w:p>
        </w:tc>
        <w:tc>
          <w:tcPr>
            <w:tcW w:w="1297" w:type="dxa"/>
            <w:shd w:val="clear" w:color="D9D9D9" w:fill="auto"/>
          </w:tcPr>
          <w:p w:rsidR="00D75BE4" w:rsidRPr="00E9527E" w:rsidRDefault="00D75BE4" w:rsidP="00CA2148">
            <w:pPr>
              <w:rPr>
                <w:rFonts w:ascii="Times New Roman" w:hAnsi="Times New Roman"/>
                <w:sz w:val="20"/>
              </w:rPr>
            </w:pPr>
          </w:p>
        </w:tc>
      </w:tr>
      <w:tr w:rsidR="00D75BE4" w:rsidRPr="00963590" w:rsidTr="00CA2148">
        <w:trPr>
          <w:trHeight w:val="141"/>
        </w:trPr>
        <w:tc>
          <w:tcPr>
            <w:tcW w:w="3149" w:type="dxa"/>
            <w:shd w:val="solid" w:color="D9D9D9" w:fill="F3F3F3"/>
          </w:tcPr>
          <w:p w:rsidR="00D75BE4" w:rsidRPr="00E9527E" w:rsidRDefault="00D75BE4" w:rsidP="00CA2148">
            <w:pPr>
              <w:rPr>
                <w:rFonts w:ascii="Times New Roman" w:hAnsi="Times New Roman"/>
                <w:b/>
                <w:sz w:val="20"/>
              </w:rPr>
            </w:pPr>
          </w:p>
        </w:tc>
        <w:tc>
          <w:tcPr>
            <w:tcW w:w="2328" w:type="dxa"/>
            <w:shd w:val="solid" w:color="D9D9D9" w:fill="F3F3F3"/>
          </w:tcPr>
          <w:p w:rsidR="00D75BE4" w:rsidRPr="00E9527E" w:rsidRDefault="00D75BE4" w:rsidP="00CA2148">
            <w:pPr>
              <w:rPr>
                <w:rFonts w:ascii="Times New Roman" w:hAnsi="Times New Roman"/>
                <w:b/>
                <w:sz w:val="20"/>
              </w:rPr>
            </w:pPr>
          </w:p>
        </w:tc>
        <w:tc>
          <w:tcPr>
            <w:tcW w:w="3011" w:type="dxa"/>
            <w:shd w:val="solid" w:color="D9D9D9" w:fill="F3F3F3"/>
          </w:tcPr>
          <w:p w:rsidR="00D75BE4" w:rsidRPr="00E9527E" w:rsidRDefault="00D75BE4" w:rsidP="00CA2148">
            <w:pPr>
              <w:rPr>
                <w:rFonts w:ascii="Times New Roman" w:hAnsi="Times New Roman"/>
                <w:sz w:val="20"/>
              </w:rPr>
            </w:pPr>
          </w:p>
        </w:tc>
        <w:tc>
          <w:tcPr>
            <w:tcW w:w="1297" w:type="dxa"/>
            <w:shd w:val="solid" w:color="D9D9D9" w:fill="F3F3F3"/>
          </w:tcPr>
          <w:p w:rsidR="00D75BE4" w:rsidRPr="00E9527E" w:rsidRDefault="00D75BE4" w:rsidP="00CA2148">
            <w:pPr>
              <w:rPr>
                <w:rFonts w:ascii="Times New Roman" w:hAnsi="Times New Roman"/>
                <w:sz w:val="20"/>
              </w:rPr>
            </w:pPr>
          </w:p>
        </w:tc>
      </w:tr>
      <w:tr w:rsidR="00D75BE4" w:rsidRPr="00963590" w:rsidTr="00CA2148">
        <w:trPr>
          <w:trHeight w:val="141"/>
        </w:trPr>
        <w:tc>
          <w:tcPr>
            <w:tcW w:w="3149" w:type="dxa"/>
            <w:shd w:val="clear" w:color="auto" w:fill="auto"/>
          </w:tcPr>
          <w:p w:rsidR="00D75BE4" w:rsidRPr="00E9527E" w:rsidRDefault="00D75BE4" w:rsidP="00CA2148">
            <w:pPr>
              <w:rPr>
                <w:rFonts w:ascii="Times New Roman" w:hAnsi="Times New Roman"/>
                <w:b/>
                <w:sz w:val="20"/>
              </w:rPr>
            </w:pPr>
          </w:p>
        </w:tc>
        <w:tc>
          <w:tcPr>
            <w:tcW w:w="2328" w:type="dxa"/>
            <w:shd w:val="clear" w:color="auto" w:fill="auto"/>
          </w:tcPr>
          <w:p w:rsidR="00D75BE4" w:rsidRPr="00E9527E" w:rsidRDefault="00D75BE4" w:rsidP="00CA2148">
            <w:pPr>
              <w:rPr>
                <w:rFonts w:ascii="Times New Roman" w:hAnsi="Times New Roman"/>
                <w:b/>
                <w:sz w:val="20"/>
              </w:rPr>
            </w:pPr>
            <w:r>
              <w:rPr>
                <w:rFonts w:ascii="Times New Roman" w:hAnsi="Times New Roman"/>
                <w:b/>
                <w:sz w:val="20"/>
              </w:rPr>
              <w:t>What is Ministry?</w:t>
            </w:r>
          </w:p>
        </w:tc>
        <w:tc>
          <w:tcPr>
            <w:tcW w:w="3011" w:type="dxa"/>
            <w:shd w:val="clear" w:color="auto" w:fill="auto"/>
          </w:tcPr>
          <w:p w:rsidR="00D75BE4" w:rsidRDefault="00D75BE4" w:rsidP="00CA2148">
            <w:pPr>
              <w:rPr>
                <w:rFonts w:ascii="Times New Roman" w:hAnsi="Times New Roman"/>
                <w:i/>
                <w:sz w:val="20"/>
              </w:rPr>
            </w:pPr>
          </w:p>
          <w:p w:rsidR="00D75BE4" w:rsidRDefault="00D75BE4" w:rsidP="00CA2148">
            <w:pPr>
              <w:rPr>
                <w:rFonts w:ascii="Times New Roman" w:hAnsi="Times New Roman"/>
                <w:i/>
                <w:sz w:val="20"/>
              </w:rPr>
            </w:pPr>
          </w:p>
          <w:p w:rsidR="00D75BE4" w:rsidRPr="00E9527E" w:rsidRDefault="00D75BE4" w:rsidP="00CA2148">
            <w:pPr>
              <w:rPr>
                <w:rFonts w:ascii="Times New Roman" w:hAnsi="Times New Roman"/>
                <w:b/>
                <w:i/>
                <w:sz w:val="20"/>
              </w:rPr>
            </w:pPr>
            <w:proofErr w:type="spellStart"/>
            <w:r>
              <w:rPr>
                <w:rFonts w:ascii="Times New Roman" w:hAnsi="Times New Roman"/>
                <w:i/>
                <w:sz w:val="20"/>
              </w:rPr>
              <w:t>Wiersbe</w:t>
            </w:r>
            <w:proofErr w:type="spellEnd"/>
            <w:r>
              <w:rPr>
                <w:rFonts w:ascii="Times New Roman" w:hAnsi="Times New Roman"/>
                <w:i/>
                <w:sz w:val="20"/>
              </w:rPr>
              <w:t>, Chapters 1-2</w:t>
            </w:r>
          </w:p>
        </w:tc>
        <w:tc>
          <w:tcPr>
            <w:tcW w:w="1297" w:type="dxa"/>
            <w:shd w:val="clear" w:color="auto" w:fill="auto"/>
          </w:tcPr>
          <w:p w:rsidR="00D75BE4" w:rsidRPr="00E9527E" w:rsidRDefault="00D75BE4" w:rsidP="00CA2148">
            <w:pPr>
              <w:rPr>
                <w:rFonts w:ascii="Times New Roman" w:hAnsi="Times New Roman"/>
                <w:i/>
                <w:sz w:val="20"/>
              </w:rPr>
            </w:pPr>
          </w:p>
        </w:tc>
      </w:tr>
      <w:tr w:rsidR="00D75BE4" w:rsidRPr="00963590" w:rsidTr="00CA2148">
        <w:trPr>
          <w:trHeight w:val="141"/>
        </w:trPr>
        <w:tc>
          <w:tcPr>
            <w:tcW w:w="3149" w:type="dxa"/>
            <w:shd w:val="clear" w:color="auto" w:fill="auto"/>
          </w:tcPr>
          <w:p w:rsidR="00D75BE4" w:rsidRPr="00E9527E" w:rsidRDefault="00D75BE4" w:rsidP="00CA2148">
            <w:pPr>
              <w:rPr>
                <w:rFonts w:ascii="Times New Roman" w:hAnsi="Times New Roman"/>
                <w:b/>
                <w:sz w:val="20"/>
              </w:rPr>
            </w:pPr>
          </w:p>
        </w:tc>
        <w:tc>
          <w:tcPr>
            <w:tcW w:w="2328" w:type="dxa"/>
            <w:shd w:val="clear" w:color="auto" w:fill="auto"/>
          </w:tcPr>
          <w:p w:rsidR="00D75BE4" w:rsidRPr="00E9527E" w:rsidRDefault="00D75BE4" w:rsidP="00CA2148">
            <w:pPr>
              <w:rPr>
                <w:rFonts w:ascii="Times New Roman" w:hAnsi="Times New Roman"/>
                <w:b/>
                <w:sz w:val="20"/>
              </w:rPr>
            </w:pPr>
            <w:r>
              <w:rPr>
                <w:rFonts w:ascii="Times New Roman" w:hAnsi="Times New Roman"/>
                <w:b/>
                <w:i/>
                <w:sz w:val="20"/>
              </w:rPr>
              <w:t>Foundations for Ministry</w:t>
            </w:r>
          </w:p>
        </w:tc>
        <w:tc>
          <w:tcPr>
            <w:tcW w:w="3011" w:type="dxa"/>
            <w:shd w:val="clear" w:color="auto" w:fill="auto"/>
          </w:tcPr>
          <w:p w:rsidR="00D75BE4" w:rsidRPr="00E9527E" w:rsidRDefault="008010A2" w:rsidP="00CA2148">
            <w:pPr>
              <w:rPr>
                <w:rFonts w:ascii="Times New Roman" w:hAnsi="Times New Roman"/>
                <w:b/>
                <w:i/>
                <w:sz w:val="20"/>
              </w:rPr>
            </w:pPr>
            <w:hyperlink r:id="rId8" w:history="1">
              <w:r w:rsidR="00D75BE4">
                <w:rPr>
                  <w:rStyle w:val="Hyperlink"/>
                  <w:rFonts w:ascii="Times New Roman" w:hAnsi="Times New Roman"/>
                  <w:b/>
                  <w:i/>
                  <w:sz w:val="20"/>
                </w:rPr>
                <w:t>trinity study center</w:t>
              </w:r>
            </w:hyperlink>
          </w:p>
        </w:tc>
        <w:tc>
          <w:tcPr>
            <w:tcW w:w="1297" w:type="dxa"/>
            <w:shd w:val="clear" w:color="auto" w:fill="auto"/>
          </w:tcPr>
          <w:p w:rsidR="00D75BE4" w:rsidRPr="00E9527E" w:rsidRDefault="00D75BE4" w:rsidP="00CA2148">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3</w:t>
            </w:r>
          </w:p>
        </w:tc>
      </w:tr>
      <w:tr w:rsidR="00D75BE4" w:rsidRPr="00963590" w:rsidTr="00CA2148">
        <w:trPr>
          <w:trHeight w:val="141"/>
        </w:trPr>
        <w:tc>
          <w:tcPr>
            <w:tcW w:w="9785" w:type="dxa"/>
            <w:gridSpan w:val="4"/>
            <w:shd w:val="clear" w:color="auto" w:fill="548DD4"/>
          </w:tcPr>
          <w:p w:rsidR="00D75BE4" w:rsidRPr="00E9527E" w:rsidRDefault="00D75BE4" w:rsidP="00CA2148">
            <w:pPr>
              <w:rPr>
                <w:rFonts w:ascii="Times New Roman" w:hAnsi="Times New Roman"/>
                <w:sz w:val="20"/>
              </w:rPr>
            </w:pPr>
            <w:r>
              <w:rPr>
                <w:rFonts w:ascii="Times New Roman" w:hAnsi="Times New Roman"/>
                <w:b/>
                <w:sz w:val="20"/>
              </w:rPr>
              <w:t xml:space="preserve">Week #2 </w:t>
            </w:r>
            <w:r w:rsidRPr="00E9527E">
              <w:rPr>
                <w:rFonts w:ascii="Times New Roman" w:hAnsi="Times New Roman"/>
                <w:sz w:val="20"/>
              </w:rPr>
              <w:t xml:space="preserve">                    </w:t>
            </w:r>
            <w:r w:rsidRPr="00E9527E">
              <w:rPr>
                <w:rFonts w:ascii="Times New Roman" w:hAnsi="Times New Roman"/>
                <w:b/>
                <w:i/>
                <w:sz w:val="20"/>
              </w:rPr>
              <w:t xml:space="preserve">MODULE ONE:  CALLING </w:t>
            </w:r>
            <w:r w:rsidRPr="00E9527E">
              <w:rPr>
                <w:rFonts w:ascii="Times New Roman" w:hAnsi="Times New Roman"/>
                <w:b/>
                <w:sz w:val="20"/>
              </w:rPr>
              <w:t xml:space="preserve">and </w:t>
            </w:r>
            <w:r w:rsidRPr="00E9527E">
              <w:rPr>
                <w:rFonts w:ascii="Times New Roman" w:hAnsi="Times New Roman"/>
                <w:b/>
                <w:i/>
                <w:sz w:val="20"/>
              </w:rPr>
              <w:t>Formation</w:t>
            </w:r>
            <w:r w:rsidRPr="00E9527E">
              <w:rPr>
                <w:rFonts w:ascii="Times New Roman" w:hAnsi="Times New Roman"/>
                <w:i/>
                <w:sz w:val="20"/>
              </w:rPr>
              <w:t xml:space="preserve"> </w:t>
            </w:r>
            <w:r w:rsidRPr="00E9527E">
              <w:rPr>
                <w:rFonts w:ascii="Times New Roman" w:hAnsi="Times New Roman"/>
                <w:i/>
                <w:sz w:val="20"/>
              </w:rPr>
              <w:tab/>
            </w: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Pr>
                <w:rFonts w:ascii="Times New Roman" w:hAnsi="Times New Roman"/>
                <w:b/>
                <w:i/>
                <w:sz w:val="20"/>
              </w:rPr>
              <w:t>Motives in Ministry</w:t>
            </w:r>
          </w:p>
        </w:tc>
        <w:tc>
          <w:tcPr>
            <w:tcW w:w="3011" w:type="dxa"/>
          </w:tcPr>
          <w:p w:rsidR="00D75BE4" w:rsidRPr="00E9527E" w:rsidRDefault="00D75BE4" w:rsidP="00CA2148">
            <w:pPr>
              <w:rPr>
                <w:rFonts w:ascii="Times New Roman" w:hAnsi="Times New Roman"/>
                <w:sz w:val="20"/>
              </w:rPr>
            </w:pPr>
            <w:proofErr w:type="spellStart"/>
            <w:r w:rsidRPr="00E9527E">
              <w:rPr>
                <w:rFonts w:ascii="Times New Roman" w:hAnsi="Times New Roman"/>
                <w:sz w:val="20"/>
              </w:rPr>
              <w:t>Cullinan</w:t>
            </w:r>
            <w:proofErr w:type="spellEnd"/>
            <w:r w:rsidRPr="00E9527E">
              <w:rPr>
                <w:rFonts w:ascii="Times New Roman" w:hAnsi="Times New Roman"/>
                <w:sz w:val="20"/>
              </w:rPr>
              <w:t xml:space="preserve"> pp. ix – 28</w:t>
            </w:r>
          </w:p>
          <w:p w:rsidR="00D75BE4" w:rsidRPr="00E9527E" w:rsidRDefault="00D75BE4" w:rsidP="00CA2148">
            <w:pPr>
              <w:rPr>
                <w:rFonts w:ascii="Times New Roman" w:hAnsi="Times New Roman"/>
                <w:i/>
                <w:sz w:val="20"/>
              </w:rPr>
            </w:pPr>
            <w:r w:rsidRPr="00E9527E">
              <w:rPr>
                <w:rFonts w:ascii="Times New Roman" w:hAnsi="Times New Roman"/>
                <w:i/>
                <w:sz w:val="20"/>
              </w:rPr>
              <w:lastRenderedPageBreak/>
              <w:t>Gen. 12:1-5</w:t>
            </w:r>
          </w:p>
          <w:p w:rsidR="00D75BE4" w:rsidRPr="00E9527E" w:rsidRDefault="00D75BE4" w:rsidP="00CA2148">
            <w:pPr>
              <w:rPr>
                <w:rFonts w:ascii="Times New Roman" w:hAnsi="Times New Roman"/>
                <w:sz w:val="20"/>
              </w:rPr>
            </w:pPr>
          </w:p>
        </w:tc>
        <w:tc>
          <w:tcPr>
            <w:tcW w:w="1297" w:type="dxa"/>
          </w:tcPr>
          <w:p w:rsidR="00D75BE4" w:rsidRPr="00E9527E" w:rsidRDefault="00D75BE4" w:rsidP="00CA2148">
            <w:pPr>
              <w:rPr>
                <w:rFonts w:ascii="Times New Roman" w:hAnsi="Times New Roman"/>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Biblical Examples of Calling:</w:t>
            </w:r>
          </w:p>
          <w:p w:rsidR="00D75BE4" w:rsidRPr="00E9527E" w:rsidRDefault="00D75BE4" w:rsidP="00CA2148">
            <w:pPr>
              <w:rPr>
                <w:rFonts w:ascii="Times New Roman" w:hAnsi="Times New Roman"/>
                <w:b/>
                <w:i/>
                <w:sz w:val="20"/>
              </w:rPr>
            </w:pPr>
            <w:r w:rsidRPr="00E9527E">
              <w:rPr>
                <w:rFonts w:ascii="Times New Roman" w:hAnsi="Times New Roman"/>
                <w:i/>
                <w:sz w:val="20"/>
              </w:rPr>
              <w:t>God’s desire to work “in” to work “through”</w:t>
            </w:r>
          </w:p>
        </w:tc>
        <w:tc>
          <w:tcPr>
            <w:tcW w:w="3011" w:type="dxa"/>
          </w:tcPr>
          <w:p w:rsidR="00D75BE4" w:rsidRPr="00E9527E" w:rsidRDefault="00D75BE4" w:rsidP="00CA2148">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29-44</w:t>
            </w:r>
          </w:p>
          <w:p w:rsidR="00D75BE4" w:rsidRPr="00E9527E" w:rsidRDefault="00D75BE4" w:rsidP="00CA2148">
            <w:pPr>
              <w:rPr>
                <w:rFonts w:ascii="Times New Roman" w:hAnsi="Times New Roman"/>
                <w:i/>
                <w:sz w:val="20"/>
              </w:rPr>
            </w:pPr>
            <w:r w:rsidRPr="00E9527E">
              <w:rPr>
                <w:rFonts w:ascii="Times New Roman" w:hAnsi="Times New Roman"/>
                <w:i/>
                <w:sz w:val="20"/>
              </w:rPr>
              <w:t>Abraham; Moses; Hebrews; Paul; Disciples</w:t>
            </w:r>
          </w:p>
          <w:p w:rsidR="00D75BE4" w:rsidRPr="00E9527E" w:rsidRDefault="00D75BE4" w:rsidP="00CA2148">
            <w:pPr>
              <w:rPr>
                <w:rFonts w:ascii="Times New Roman" w:hAnsi="Times New Roman"/>
                <w:sz w:val="20"/>
              </w:rPr>
            </w:pPr>
          </w:p>
        </w:tc>
        <w:tc>
          <w:tcPr>
            <w:tcW w:w="1297" w:type="dxa"/>
          </w:tcPr>
          <w:p w:rsidR="00D75BE4" w:rsidRPr="00E9527E" w:rsidRDefault="00D75BE4" w:rsidP="00CA2148">
            <w:pPr>
              <w:rPr>
                <w:rFonts w:ascii="Times New Roman" w:hAnsi="Times New Roman"/>
                <w:b/>
                <w:sz w:val="20"/>
              </w:rPr>
            </w:pPr>
            <w:r>
              <w:rPr>
                <w:rFonts w:ascii="Times New Roman" w:hAnsi="Times New Roman"/>
                <w:b/>
                <w:sz w:val="20"/>
              </w:rPr>
              <w:t>CR Essay 1 Due</w:t>
            </w:r>
          </w:p>
        </w:tc>
      </w:tr>
      <w:tr w:rsidR="00D75BE4" w:rsidRPr="00963590" w:rsidTr="00CA2148">
        <w:trPr>
          <w:trHeight w:val="141"/>
        </w:trPr>
        <w:tc>
          <w:tcPr>
            <w:tcW w:w="3149" w:type="dxa"/>
            <w:shd w:val="clear" w:color="auto" w:fill="BFBFBF"/>
          </w:tcPr>
          <w:p w:rsidR="00D75BE4" w:rsidRPr="00E9527E" w:rsidRDefault="00D75BE4" w:rsidP="00CA2148">
            <w:pPr>
              <w:rPr>
                <w:rFonts w:ascii="Times New Roman" w:hAnsi="Times New Roman"/>
                <w:sz w:val="20"/>
              </w:rPr>
            </w:pPr>
          </w:p>
        </w:tc>
        <w:tc>
          <w:tcPr>
            <w:tcW w:w="2328" w:type="dxa"/>
            <w:shd w:val="clear" w:color="auto" w:fill="BFBFBF"/>
          </w:tcPr>
          <w:p w:rsidR="00D75BE4" w:rsidRPr="00E9527E" w:rsidRDefault="00D75BE4" w:rsidP="00CA2148">
            <w:pPr>
              <w:rPr>
                <w:rFonts w:ascii="Times New Roman" w:hAnsi="Times New Roman"/>
                <w:b/>
                <w:i/>
                <w:sz w:val="20"/>
              </w:rPr>
            </w:pPr>
            <w:r w:rsidRPr="00E9527E">
              <w:rPr>
                <w:rFonts w:ascii="Times New Roman" w:hAnsi="Times New Roman"/>
                <w:b/>
                <w:i/>
                <w:sz w:val="20"/>
              </w:rPr>
              <w:t>CALLING</w:t>
            </w:r>
          </w:p>
        </w:tc>
        <w:tc>
          <w:tcPr>
            <w:tcW w:w="3011" w:type="dxa"/>
            <w:shd w:val="clear" w:color="auto" w:fill="BFBFBF"/>
          </w:tcPr>
          <w:p w:rsidR="00D75BE4" w:rsidRPr="00E9527E" w:rsidRDefault="00D75BE4" w:rsidP="00CA2148">
            <w:pPr>
              <w:rPr>
                <w:rFonts w:ascii="Times New Roman" w:hAnsi="Times New Roman"/>
                <w:sz w:val="20"/>
              </w:rPr>
            </w:pPr>
          </w:p>
        </w:tc>
        <w:tc>
          <w:tcPr>
            <w:tcW w:w="1297" w:type="dxa"/>
            <w:shd w:val="clear" w:color="auto" w:fill="BFBFBF"/>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shd w:val="clear" w:color="auto" w:fill="auto"/>
          </w:tcPr>
          <w:p w:rsidR="00D75BE4" w:rsidRPr="00E9527E" w:rsidRDefault="00D75BE4" w:rsidP="00CA2148">
            <w:pPr>
              <w:rPr>
                <w:rFonts w:ascii="Times New Roman" w:hAnsi="Times New Roman"/>
                <w:b/>
                <w:sz w:val="20"/>
              </w:rPr>
            </w:pPr>
          </w:p>
        </w:tc>
        <w:tc>
          <w:tcPr>
            <w:tcW w:w="2328" w:type="dxa"/>
            <w:shd w:val="clear" w:color="auto" w:fill="auto"/>
          </w:tcPr>
          <w:p w:rsidR="00D75BE4" w:rsidRPr="00E9527E" w:rsidRDefault="00D75BE4" w:rsidP="00CA2148">
            <w:pPr>
              <w:rPr>
                <w:rFonts w:ascii="Times New Roman" w:hAnsi="Times New Roman"/>
                <w:i/>
                <w:sz w:val="20"/>
              </w:rPr>
            </w:pPr>
            <w:r w:rsidRPr="00E9527E">
              <w:rPr>
                <w:rFonts w:ascii="Times New Roman" w:hAnsi="Times New Roman"/>
                <w:b/>
                <w:i/>
                <w:sz w:val="20"/>
              </w:rPr>
              <w:t>Discerning His Call in your Life</w:t>
            </w:r>
          </w:p>
        </w:tc>
        <w:tc>
          <w:tcPr>
            <w:tcW w:w="3011" w:type="dxa"/>
            <w:shd w:val="clear" w:color="auto" w:fill="auto"/>
          </w:tcPr>
          <w:p w:rsidR="00D75BE4" w:rsidRPr="00E9527E" w:rsidRDefault="00D75BE4" w:rsidP="00CA2148">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44-69</w:t>
            </w:r>
          </w:p>
        </w:tc>
        <w:tc>
          <w:tcPr>
            <w:tcW w:w="1297" w:type="dxa"/>
            <w:shd w:val="clear" w:color="auto" w:fill="auto"/>
          </w:tcPr>
          <w:p w:rsidR="00D75BE4" w:rsidRPr="00E9527E" w:rsidRDefault="00D75BE4" w:rsidP="00CA2148">
            <w:pPr>
              <w:rPr>
                <w:rFonts w:ascii="Times New Roman" w:hAnsi="Times New Roman"/>
                <w:b/>
                <w:sz w:val="20"/>
              </w:rPr>
            </w:pPr>
          </w:p>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p>
        </w:tc>
        <w:tc>
          <w:tcPr>
            <w:tcW w:w="3011" w:type="dxa"/>
          </w:tcPr>
          <w:p w:rsidR="00D75BE4" w:rsidRPr="00E9527E" w:rsidRDefault="00D75BE4" w:rsidP="00CA2148">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70-82</w:t>
            </w:r>
          </w:p>
          <w:p w:rsidR="00D75BE4" w:rsidRPr="00E9527E" w:rsidRDefault="00D75BE4" w:rsidP="00CA2148">
            <w:pPr>
              <w:rPr>
                <w:rFonts w:ascii="Times New Roman" w:hAnsi="Times New Roman"/>
                <w:i/>
                <w:sz w:val="20"/>
              </w:rPr>
            </w:pPr>
            <w:r w:rsidRPr="00E9527E">
              <w:rPr>
                <w:rFonts w:ascii="Times New Roman" w:hAnsi="Times New Roman"/>
                <w:i/>
                <w:sz w:val="20"/>
              </w:rPr>
              <w:t>Jonah 1-3</w:t>
            </w:r>
          </w:p>
          <w:p w:rsidR="00D75BE4" w:rsidRPr="00E9527E" w:rsidRDefault="00D75BE4" w:rsidP="00CA2148">
            <w:pPr>
              <w:rPr>
                <w:rFonts w:ascii="Times New Roman" w:hAnsi="Times New Roman"/>
                <w:i/>
                <w:sz w:val="20"/>
              </w:rPr>
            </w:pPr>
            <w:proofErr w:type="spellStart"/>
            <w:r w:rsidRPr="00E9527E">
              <w:rPr>
                <w:rFonts w:ascii="Times New Roman" w:hAnsi="Times New Roman"/>
                <w:i/>
                <w:sz w:val="20"/>
              </w:rPr>
              <w:t>Blackaby</w:t>
            </w:r>
            <w:proofErr w:type="spellEnd"/>
            <w:r w:rsidRPr="00E9527E">
              <w:rPr>
                <w:rFonts w:ascii="Times New Roman" w:hAnsi="Times New Roman"/>
                <w:i/>
                <w:sz w:val="20"/>
              </w:rPr>
              <w:t xml:space="preserve"> --Experience God Chart</w:t>
            </w:r>
          </w:p>
        </w:tc>
        <w:tc>
          <w:tcPr>
            <w:tcW w:w="1297" w:type="dxa"/>
          </w:tcPr>
          <w:p w:rsidR="00D75BE4" w:rsidRPr="00984351" w:rsidRDefault="00D75BE4" w:rsidP="00CA2148">
            <w:pPr>
              <w:rPr>
                <w:rFonts w:ascii="Times New Roman" w:hAnsi="Times New Roman"/>
                <w:b/>
                <w:sz w:val="20"/>
              </w:rPr>
            </w:pPr>
          </w:p>
        </w:tc>
      </w:tr>
      <w:tr w:rsidR="00D75BE4" w:rsidRPr="00963590" w:rsidTr="00CA2148">
        <w:trPr>
          <w:trHeight w:val="141"/>
        </w:trPr>
        <w:tc>
          <w:tcPr>
            <w:tcW w:w="3149" w:type="dxa"/>
            <w:shd w:val="clear" w:color="auto" w:fill="BFBFBF"/>
          </w:tcPr>
          <w:p w:rsidR="00D75BE4" w:rsidRPr="00E9527E" w:rsidRDefault="00D75BE4" w:rsidP="00CA2148">
            <w:pPr>
              <w:rPr>
                <w:rFonts w:ascii="Times New Roman" w:hAnsi="Times New Roman"/>
                <w:sz w:val="20"/>
              </w:rPr>
            </w:pPr>
            <w:r>
              <w:rPr>
                <w:rFonts w:ascii="Times New Roman" w:hAnsi="Times New Roman"/>
                <w:b/>
                <w:sz w:val="20"/>
              </w:rPr>
              <w:t>Week #3</w:t>
            </w:r>
          </w:p>
        </w:tc>
        <w:tc>
          <w:tcPr>
            <w:tcW w:w="2328" w:type="dxa"/>
            <w:shd w:val="clear" w:color="auto" w:fill="BFBFBF"/>
          </w:tcPr>
          <w:p w:rsidR="00D75BE4" w:rsidRPr="00E9527E" w:rsidRDefault="00D75BE4" w:rsidP="00CA2148">
            <w:pPr>
              <w:rPr>
                <w:rFonts w:ascii="Times New Roman" w:hAnsi="Times New Roman"/>
                <w:b/>
                <w:i/>
                <w:sz w:val="20"/>
              </w:rPr>
            </w:pPr>
            <w:r w:rsidRPr="00E9527E">
              <w:rPr>
                <w:rFonts w:ascii="Times New Roman" w:hAnsi="Times New Roman"/>
                <w:b/>
                <w:i/>
                <w:sz w:val="20"/>
              </w:rPr>
              <w:t>CALLING</w:t>
            </w:r>
          </w:p>
        </w:tc>
        <w:tc>
          <w:tcPr>
            <w:tcW w:w="3011" w:type="dxa"/>
            <w:shd w:val="clear" w:color="auto" w:fill="BFBFBF"/>
          </w:tcPr>
          <w:p w:rsidR="00D75BE4" w:rsidRPr="00E9527E" w:rsidRDefault="00D75BE4" w:rsidP="00CA2148">
            <w:pPr>
              <w:rPr>
                <w:rFonts w:ascii="Times New Roman" w:hAnsi="Times New Roman"/>
                <w:b/>
                <w:i/>
                <w:sz w:val="20"/>
              </w:rPr>
            </w:pPr>
          </w:p>
        </w:tc>
        <w:tc>
          <w:tcPr>
            <w:tcW w:w="1297" w:type="dxa"/>
            <w:shd w:val="clear" w:color="auto" w:fill="BFBFBF"/>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Acknowledging and Accepting His Call:  Jonah 4-5</w:t>
            </w:r>
          </w:p>
        </w:tc>
        <w:tc>
          <w:tcPr>
            <w:tcW w:w="3011" w:type="dxa"/>
          </w:tcPr>
          <w:p w:rsidR="00D75BE4" w:rsidRPr="00E9527E" w:rsidRDefault="00D75BE4" w:rsidP="00CA2148">
            <w:pPr>
              <w:rPr>
                <w:rFonts w:ascii="Times New Roman" w:hAnsi="Times New Roman"/>
                <w:b/>
                <w:i/>
                <w:sz w:val="20"/>
              </w:rPr>
            </w:pPr>
            <w:r w:rsidRPr="00E9527E">
              <w:rPr>
                <w:rFonts w:ascii="Times New Roman" w:hAnsi="Times New Roman"/>
                <w:i/>
                <w:sz w:val="20"/>
              </w:rPr>
              <w:t>Jonah 4-5</w:t>
            </w:r>
          </w:p>
        </w:tc>
        <w:tc>
          <w:tcPr>
            <w:tcW w:w="1297" w:type="dxa"/>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 xml:space="preserve">Ministry Opportunities:  Church / Para church / </w:t>
            </w:r>
            <w:proofErr w:type="spellStart"/>
            <w:r w:rsidRPr="00E9527E">
              <w:rPr>
                <w:rFonts w:ascii="Times New Roman" w:hAnsi="Times New Roman"/>
                <w:b/>
                <w:i/>
                <w:sz w:val="20"/>
              </w:rPr>
              <w:t>Bivocational</w:t>
            </w:r>
            <w:proofErr w:type="spellEnd"/>
          </w:p>
        </w:tc>
        <w:tc>
          <w:tcPr>
            <w:tcW w:w="3011" w:type="dxa"/>
          </w:tcPr>
          <w:p w:rsidR="00D75BE4" w:rsidRPr="00E9527E" w:rsidRDefault="00D75BE4" w:rsidP="00CA2148">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83-117</w:t>
            </w:r>
          </w:p>
          <w:p w:rsidR="00D75BE4" w:rsidRDefault="00D75BE4" w:rsidP="00CA2148">
            <w:pPr>
              <w:rPr>
                <w:rFonts w:ascii="Times New Roman" w:hAnsi="Times New Roman"/>
                <w:i/>
                <w:sz w:val="20"/>
              </w:rPr>
            </w:pPr>
            <w:r w:rsidRPr="00E9527E">
              <w:rPr>
                <w:rFonts w:ascii="Times New Roman" w:hAnsi="Times New Roman"/>
                <w:i/>
                <w:sz w:val="20"/>
              </w:rPr>
              <w:t xml:space="preserve">(give </w:t>
            </w:r>
            <w:proofErr w:type="spellStart"/>
            <w:r w:rsidRPr="00E9527E">
              <w:rPr>
                <w:rFonts w:ascii="Times New Roman" w:hAnsi="Times New Roman"/>
                <w:i/>
                <w:sz w:val="20"/>
              </w:rPr>
              <w:t>BiVo</w:t>
            </w:r>
            <w:proofErr w:type="spellEnd"/>
            <w:r w:rsidRPr="00E9527E">
              <w:rPr>
                <w:rFonts w:ascii="Times New Roman" w:hAnsi="Times New Roman"/>
                <w:i/>
                <w:sz w:val="20"/>
              </w:rPr>
              <w:t xml:space="preserve"> book)</w:t>
            </w:r>
          </w:p>
          <w:p w:rsidR="00D75BE4" w:rsidRDefault="00D75BE4" w:rsidP="00CA2148">
            <w:pPr>
              <w:rPr>
                <w:rFonts w:ascii="Times New Roman" w:hAnsi="Times New Roman"/>
                <w:i/>
                <w:sz w:val="20"/>
              </w:rPr>
            </w:pPr>
          </w:p>
          <w:p w:rsidR="00D75BE4" w:rsidRDefault="00D75BE4" w:rsidP="00CA2148">
            <w:pPr>
              <w:rPr>
                <w:rFonts w:ascii="Times New Roman" w:hAnsi="Times New Roman"/>
                <w:i/>
                <w:sz w:val="20"/>
              </w:rPr>
            </w:pPr>
          </w:p>
          <w:p w:rsidR="00D75BE4" w:rsidRDefault="00D75BE4" w:rsidP="00CA2148">
            <w:pPr>
              <w:rPr>
                <w:rFonts w:ascii="Times New Roman" w:hAnsi="Times New Roman"/>
                <w:i/>
                <w:sz w:val="20"/>
              </w:rPr>
            </w:pPr>
          </w:p>
          <w:p w:rsidR="00D75BE4" w:rsidRPr="00E9527E" w:rsidRDefault="00D75BE4" w:rsidP="00CA2148">
            <w:pPr>
              <w:rPr>
                <w:rFonts w:ascii="Times New Roman" w:hAnsi="Times New Roman"/>
                <w:i/>
                <w:sz w:val="20"/>
              </w:rPr>
            </w:pPr>
          </w:p>
        </w:tc>
        <w:tc>
          <w:tcPr>
            <w:tcW w:w="1297" w:type="dxa"/>
          </w:tcPr>
          <w:p w:rsidR="00D75BE4" w:rsidRDefault="00D75BE4" w:rsidP="00CA2148">
            <w:pPr>
              <w:rPr>
                <w:rFonts w:ascii="Times New Roman" w:hAnsi="Times New Roman"/>
                <w:b/>
                <w:sz w:val="20"/>
              </w:rPr>
            </w:pPr>
            <w:r w:rsidRPr="00984351">
              <w:rPr>
                <w:rFonts w:ascii="Times New Roman" w:hAnsi="Times New Roman"/>
                <w:b/>
                <w:sz w:val="20"/>
              </w:rPr>
              <w:t>CR Essay 2 Due</w:t>
            </w:r>
          </w:p>
          <w:p w:rsidR="00D75BE4" w:rsidRPr="00E9527E" w:rsidRDefault="00D75BE4" w:rsidP="00CA2148">
            <w:pPr>
              <w:rPr>
                <w:rFonts w:ascii="Times New Roman" w:hAnsi="Times New Roman"/>
                <w:b/>
                <w:sz w:val="20"/>
              </w:rPr>
            </w:pPr>
          </w:p>
          <w:p w:rsidR="00D75BE4" w:rsidRPr="00E9527E" w:rsidRDefault="00D75BE4" w:rsidP="00CA2148">
            <w:pPr>
              <w:rPr>
                <w:rFonts w:ascii="Times New Roman" w:hAnsi="Times New Roman"/>
                <w:b/>
                <w:sz w:val="20"/>
              </w:rPr>
            </w:pPr>
            <w:r w:rsidRPr="00E9527E">
              <w:rPr>
                <w:rFonts w:ascii="Times New Roman" w:hAnsi="Times New Roman"/>
                <w:b/>
                <w:sz w:val="20"/>
              </w:rPr>
              <w:t>Take UNIQUELY YOU</w:t>
            </w:r>
          </w:p>
        </w:tc>
      </w:tr>
      <w:tr w:rsidR="00D75BE4" w:rsidRPr="00963590" w:rsidTr="00CA2148">
        <w:trPr>
          <w:trHeight w:val="141"/>
        </w:trPr>
        <w:tc>
          <w:tcPr>
            <w:tcW w:w="9785" w:type="dxa"/>
            <w:gridSpan w:val="4"/>
            <w:shd w:val="clear" w:color="auto" w:fill="C0504D"/>
          </w:tcPr>
          <w:p w:rsidR="00D75BE4" w:rsidRPr="00E9527E" w:rsidRDefault="00D75BE4" w:rsidP="00CA2148">
            <w:pPr>
              <w:rPr>
                <w:rFonts w:ascii="Times New Roman" w:hAnsi="Times New Roman"/>
                <w:b/>
                <w:sz w:val="20"/>
              </w:rPr>
            </w:pPr>
            <w:r w:rsidRPr="00E9527E">
              <w:rPr>
                <w:rFonts w:ascii="Times New Roman" w:hAnsi="Times New Roman"/>
                <w:b/>
                <w:sz w:val="20"/>
              </w:rPr>
              <w:t xml:space="preserve">                   </w:t>
            </w:r>
            <w:r w:rsidRPr="00E9527E">
              <w:rPr>
                <w:rFonts w:ascii="Times New Roman" w:hAnsi="Times New Roman"/>
                <w:b/>
                <w:i/>
                <w:sz w:val="20"/>
              </w:rPr>
              <w:t>MODULE TWO:  BEING</w:t>
            </w:r>
          </w:p>
          <w:p w:rsidR="00D75BE4" w:rsidRPr="00E9527E" w:rsidRDefault="00D75BE4" w:rsidP="00CA2148">
            <w:pPr>
              <w:jc w:val="center"/>
              <w:rPr>
                <w:rFonts w:ascii="Times New Roman" w:hAnsi="Times New Roman"/>
                <w:sz w:val="20"/>
              </w:rPr>
            </w:pPr>
            <w:r w:rsidRPr="00E9527E">
              <w:rPr>
                <w:rFonts w:ascii="Times New Roman" w:hAnsi="Times New Roman"/>
                <w:i/>
                <w:sz w:val="20"/>
              </w:rPr>
              <w:t>Formation (Personal/Spiritual Growth for Leadership)</w:t>
            </w:r>
          </w:p>
        </w:tc>
      </w:tr>
      <w:tr w:rsidR="00D75BE4" w:rsidRPr="00963590" w:rsidTr="00CA2148">
        <w:trPr>
          <w:trHeight w:val="620"/>
        </w:trPr>
        <w:tc>
          <w:tcPr>
            <w:tcW w:w="3149" w:type="dxa"/>
            <w:shd w:val="clear" w:color="auto" w:fill="auto"/>
          </w:tcPr>
          <w:p w:rsidR="00D75BE4" w:rsidRPr="00E9527E" w:rsidRDefault="00D75BE4" w:rsidP="00CA2148">
            <w:pPr>
              <w:rPr>
                <w:rFonts w:ascii="Times New Roman" w:hAnsi="Times New Roman"/>
                <w:sz w:val="20"/>
              </w:rPr>
            </w:pPr>
          </w:p>
        </w:tc>
        <w:tc>
          <w:tcPr>
            <w:tcW w:w="2328" w:type="dxa"/>
            <w:shd w:val="clear" w:color="auto" w:fill="auto"/>
          </w:tcPr>
          <w:p w:rsidR="00D75BE4" w:rsidRPr="00E9527E" w:rsidRDefault="00D75BE4" w:rsidP="00CA2148">
            <w:pPr>
              <w:rPr>
                <w:rFonts w:ascii="Times New Roman" w:hAnsi="Times New Roman"/>
                <w:b/>
                <w:i/>
                <w:sz w:val="20"/>
              </w:rPr>
            </w:pPr>
            <w:r w:rsidRPr="00E9527E">
              <w:rPr>
                <w:rFonts w:ascii="Times New Roman" w:hAnsi="Times New Roman"/>
                <w:b/>
                <w:i/>
                <w:sz w:val="20"/>
              </w:rPr>
              <w:t>DISC:  Uniquely You</w:t>
            </w:r>
          </w:p>
          <w:p w:rsidR="00D75BE4" w:rsidRPr="00E9527E" w:rsidRDefault="00D75BE4" w:rsidP="00CA2148">
            <w:pPr>
              <w:rPr>
                <w:rFonts w:ascii="Times New Roman" w:hAnsi="Times New Roman"/>
                <w:i/>
                <w:sz w:val="20"/>
              </w:rPr>
            </w:pPr>
            <w:r w:rsidRPr="00E9527E">
              <w:rPr>
                <w:rFonts w:ascii="Times New Roman" w:hAnsi="Times New Roman"/>
                <w:i/>
                <w:sz w:val="20"/>
              </w:rPr>
              <w:t>The Way God Equipped You</w:t>
            </w:r>
          </w:p>
          <w:p w:rsidR="00D75BE4" w:rsidRPr="00E9527E" w:rsidRDefault="00D75BE4" w:rsidP="00CA2148">
            <w:pPr>
              <w:rPr>
                <w:rFonts w:ascii="Times New Roman" w:hAnsi="Times New Roman"/>
                <w:b/>
                <w:i/>
                <w:sz w:val="20"/>
              </w:rPr>
            </w:pPr>
          </w:p>
          <w:p w:rsidR="00D75BE4" w:rsidRPr="002C4623" w:rsidRDefault="00D75BE4" w:rsidP="00CA2148">
            <w:pPr>
              <w:rPr>
                <w:rFonts w:ascii="Times New Roman" w:hAnsi="Times New Roman"/>
                <w:i/>
                <w:sz w:val="20"/>
              </w:rPr>
            </w:pPr>
            <w:r w:rsidRPr="00E9527E">
              <w:rPr>
                <w:rFonts w:ascii="Times New Roman" w:hAnsi="Times New Roman"/>
                <w:b/>
                <w:i/>
                <w:sz w:val="20"/>
              </w:rPr>
              <w:t>Passion, Pain, and Production</w:t>
            </w:r>
            <w:r w:rsidRPr="00E9527E">
              <w:rPr>
                <w:rFonts w:ascii="Times New Roman" w:hAnsi="Times New Roman"/>
                <w:i/>
                <w:sz w:val="20"/>
              </w:rPr>
              <w:t>:  Stewardship of Gifts</w:t>
            </w:r>
          </w:p>
        </w:tc>
        <w:tc>
          <w:tcPr>
            <w:tcW w:w="3011" w:type="dxa"/>
            <w:shd w:val="clear" w:color="auto" w:fill="auto"/>
          </w:tcPr>
          <w:p w:rsidR="00D75BE4" w:rsidRPr="00E9527E" w:rsidRDefault="00D75BE4" w:rsidP="00CA2148">
            <w:pPr>
              <w:rPr>
                <w:rFonts w:ascii="Times New Roman" w:hAnsi="Times New Roman"/>
                <w:i/>
                <w:sz w:val="20"/>
              </w:rPr>
            </w:pPr>
            <w:r w:rsidRPr="00E9527E">
              <w:rPr>
                <w:rFonts w:ascii="Times New Roman" w:hAnsi="Times New Roman"/>
                <w:b/>
                <w:i/>
                <w:sz w:val="20"/>
              </w:rPr>
              <w:t>DISC</w:t>
            </w:r>
          </w:p>
        </w:tc>
        <w:tc>
          <w:tcPr>
            <w:tcW w:w="1297" w:type="dxa"/>
            <w:shd w:val="clear" w:color="auto" w:fill="auto"/>
          </w:tcPr>
          <w:p w:rsidR="00D75BE4" w:rsidRPr="00E9527E" w:rsidRDefault="00D75BE4" w:rsidP="00CA2148">
            <w:pPr>
              <w:rPr>
                <w:rFonts w:ascii="Times New Roman" w:hAnsi="Times New Roman"/>
                <w:b/>
                <w:sz w:val="20"/>
              </w:rPr>
            </w:pPr>
            <w:r>
              <w:rPr>
                <w:rFonts w:ascii="Times New Roman" w:hAnsi="Times New Roman"/>
                <w:b/>
                <w:sz w:val="20"/>
              </w:rPr>
              <w:t>Bring UNIQUELY YOU to Discussion on Discussion Board</w:t>
            </w:r>
          </w:p>
        </w:tc>
      </w:tr>
      <w:tr w:rsidR="00D75BE4" w:rsidRPr="00963590" w:rsidTr="00CA2148">
        <w:trPr>
          <w:trHeight w:val="141"/>
        </w:trPr>
        <w:tc>
          <w:tcPr>
            <w:tcW w:w="3149" w:type="dxa"/>
            <w:shd w:val="solid" w:color="FFFFFF" w:fill="F3F3F3"/>
          </w:tcPr>
          <w:p w:rsidR="00D75BE4" w:rsidRPr="00E9527E" w:rsidRDefault="00D75BE4" w:rsidP="00CA2148">
            <w:pPr>
              <w:rPr>
                <w:rFonts w:ascii="Times New Roman" w:hAnsi="Times New Roman"/>
                <w:sz w:val="20"/>
              </w:rPr>
            </w:pPr>
          </w:p>
        </w:tc>
        <w:tc>
          <w:tcPr>
            <w:tcW w:w="2328" w:type="dxa"/>
            <w:shd w:val="solid" w:color="FFFFFF" w:fill="F3F3F3"/>
          </w:tcPr>
          <w:p w:rsidR="00D75BE4" w:rsidRPr="00E9527E" w:rsidRDefault="00D75BE4" w:rsidP="00CA2148">
            <w:pPr>
              <w:rPr>
                <w:rFonts w:ascii="Times New Roman" w:hAnsi="Times New Roman"/>
                <w:b/>
                <w:i/>
                <w:sz w:val="20"/>
              </w:rPr>
            </w:pPr>
            <w:r w:rsidRPr="00E9527E">
              <w:rPr>
                <w:rFonts w:ascii="Times New Roman" w:hAnsi="Times New Roman"/>
                <w:b/>
                <w:i/>
                <w:sz w:val="20"/>
              </w:rPr>
              <w:t>DISC:  Uniquely You</w:t>
            </w:r>
          </w:p>
          <w:p w:rsidR="00D75BE4" w:rsidRPr="00E9527E" w:rsidRDefault="00D75BE4" w:rsidP="00CA2148">
            <w:pPr>
              <w:rPr>
                <w:rFonts w:ascii="Times New Roman" w:hAnsi="Times New Roman"/>
                <w:i/>
                <w:sz w:val="20"/>
              </w:rPr>
            </w:pPr>
            <w:r w:rsidRPr="00E9527E">
              <w:rPr>
                <w:rFonts w:ascii="Times New Roman" w:hAnsi="Times New Roman"/>
                <w:i/>
                <w:sz w:val="20"/>
              </w:rPr>
              <w:t>The Way God Equipped You</w:t>
            </w:r>
          </w:p>
          <w:p w:rsidR="00D75BE4" w:rsidRPr="00E9527E" w:rsidRDefault="00D75BE4" w:rsidP="00CA2148">
            <w:pPr>
              <w:rPr>
                <w:rFonts w:ascii="Times New Roman" w:hAnsi="Times New Roman"/>
                <w:i/>
                <w:sz w:val="18"/>
              </w:rPr>
            </w:pPr>
            <w:r w:rsidRPr="00E9527E">
              <w:rPr>
                <w:rFonts w:ascii="Times New Roman" w:hAnsi="Times New Roman"/>
                <w:b/>
                <w:i/>
                <w:sz w:val="18"/>
              </w:rPr>
              <w:t>Formation of a People:</w:t>
            </w:r>
            <w:r w:rsidRPr="00E9527E">
              <w:rPr>
                <w:rFonts w:ascii="Times New Roman" w:hAnsi="Times New Roman"/>
                <w:i/>
                <w:sz w:val="18"/>
              </w:rPr>
              <w:t xml:space="preserve">  Exodus</w:t>
            </w:r>
          </w:p>
          <w:p w:rsidR="00D75BE4" w:rsidRPr="00E9527E" w:rsidRDefault="00D75BE4" w:rsidP="00CA2148">
            <w:pPr>
              <w:rPr>
                <w:rFonts w:ascii="Times New Roman" w:hAnsi="Times New Roman"/>
                <w:i/>
                <w:sz w:val="20"/>
              </w:rPr>
            </w:pPr>
            <w:r w:rsidRPr="00E9527E">
              <w:rPr>
                <w:rFonts w:ascii="Times New Roman" w:hAnsi="Times New Roman"/>
                <w:i/>
                <w:sz w:val="18"/>
              </w:rPr>
              <w:t xml:space="preserve">God’s Display People of the Kingdom </w:t>
            </w:r>
          </w:p>
        </w:tc>
        <w:tc>
          <w:tcPr>
            <w:tcW w:w="3011" w:type="dxa"/>
            <w:shd w:val="solid" w:color="FFFFFF" w:fill="F3F3F3"/>
          </w:tcPr>
          <w:p w:rsidR="00D75BE4" w:rsidRPr="00E9527E" w:rsidRDefault="00D75BE4" w:rsidP="00CA2148">
            <w:pPr>
              <w:rPr>
                <w:rFonts w:ascii="Times New Roman" w:hAnsi="Times New Roman"/>
                <w:b/>
                <w:i/>
                <w:sz w:val="20"/>
              </w:rPr>
            </w:pPr>
            <w:r w:rsidRPr="00E9527E">
              <w:rPr>
                <w:rFonts w:ascii="Times New Roman" w:hAnsi="Times New Roman"/>
                <w:b/>
                <w:i/>
                <w:sz w:val="20"/>
              </w:rPr>
              <w:t xml:space="preserve"> DISC</w:t>
            </w:r>
          </w:p>
          <w:p w:rsidR="00D75BE4" w:rsidRPr="00E9527E" w:rsidRDefault="00D75BE4" w:rsidP="00CA2148">
            <w:pPr>
              <w:rPr>
                <w:rFonts w:ascii="Times New Roman" w:hAnsi="Times New Roman"/>
                <w:b/>
                <w:i/>
                <w:sz w:val="20"/>
              </w:rPr>
            </w:pPr>
          </w:p>
          <w:p w:rsidR="00D75BE4" w:rsidRPr="00E9527E" w:rsidRDefault="00D75BE4" w:rsidP="00CA2148">
            <w:pPr>
              <w:rPr>
                <w:rFonts w:ascii="Times New Roman" w:hAnsi="Times New Roman"/>
                <w:b/>
                <w:i/>
                <w:sz w:val="20"/>
              </w:rPr>
            </w:pPr>
          </w:p>
          <w:p w:rsidR="00D75BE4" w:rsidRPr="00E9527E" w:rsidRDefault="00D75BE4" w:rsidP="00CA2148">
            <w:pPr>
              <w:rPr>
                <w:rFonts w:ascii="Times New Roman" w:hAnsi="Times New Roman"/>
                <w:i/>
                <w:sz w:val="20"/>
              </w:rPr>
            </w:pPr>
            <w:r w:rsidRPr="00E9527E">
              <w:rPr>
                <w:rFonts w:ascii="Times New Roman" w:hAnsi="Times New Roman"/>
                <w:i/>
                <w:sz w:val="20"/>
              </w:rPr>
              <w:t>Ex. 1-4; 7-14; 19:4-6</w:t>
            </w:r>
          </w:p>
        </w:tc>
        <w:tc>
          <w:tcPr>
            <w:tcW w:w="1297" w:type="dxa"/>
            <w:shd w:val="clear" w:color="auto" w:fill="auto"/>
          </w:tcPr>
          <w:p w:rsidR="00D75BE4" w:rsidRDefault="00D75BE4" w:rsidP="00CA2148">
            <w:pPr>
              <w:rPr>
                <w:rFonts w:ascii="Times New Roman" w:hAnsi="Times New Roman"/>
                <w:b/>
                <w:sz w:val="20"/>
              </w:rPr>
            </w:pPr>
            <w:r w:rsidRPr="00E9527E">
              <w:rPr>
                <w:rFonts w:ascii="Times New Roman" w:hAnsi="Times New Roman"/>
                <w:b/>
                <w:sz w:val="20"/>
              </w:rPr>
              <w:t>Testimony and Calling Paper Due</w:t>
            </w:r>
          </w:p>
          <w:p w:rsidR="00D75BE4" w:rsidRPr="00E9527E" w:rsidRDefault="00D75BE4" w:rsidP="00CA2148">
            <w:pPr>
              <w:rPr>
                <w:rFonts w:ascii="Times New Roman" w:hAnsi="Times New Roman"/>
                <w:sz w:val="20"/>
              </w:rPr>
            </w:pPr>
          </w:p>
        </w:tc>
      </w:tr>
      <w:tr w:rsidR="00D75BE4" w:rsidRPr="00963590" w:rsidTr="00CA2148">
        <w:trPr>
          <w:trHeight w:val="141"/>
        </w:trPr>
        <w:tc>
          <w:tcPr>
            <w:tcW w:w="3149" w:type="dxa"/>
            <w:shd w:val="clear" w:color="D9D9D9" w:fill="BFBFBF"/>
          </w:tcPr>
          <w:p w:rsidR="00D75BE4" w:rsidRPr="00E9527E" w:rsidRDefault="00D75BE4" w:rsidP="00CA2148">
            <w:pPr>
              <w:rPr>
                <w:rFonts w:ascii="Times New Roman" w:hAnsi="Times New Roman"/>
                <w:b/>
                <w:sz w:val="20"/>
              </w:rPr>
            </w:pPr>
            <w:r>
              <w:rPr>
                <w:rFonts w:ascii="Times New Roman" w:hAnsi="Times New Roman"/>
                <w:b/>
                <w:sz w:val="20"/>
              </w:rPr>
              <w:t>Week #4</w:t>
            </w:r>
          </w:p>
        </w:tc>
        <w:tc>
          <w:tcPr>
            <w:tcW w:w="2328" w:type="dxa"/>
            <w:shd w:val="clear" w:color="D9D9D9" w:fill="BFBFBF"/>
          </w:tcPr>
          <w:p w:rsidR="00D75BE4" w:rsidRPr="00E9527E" w:rsidRDefault="00D75BE4" w:rsidP="00CA2148">
            <w:pPr>
              <w:jc w:val="center"/>
              <w:rPr>
                <w:rFonts w:ascii="Times New Roman" w:hAnsi="Times New Roman"/>
                <w:b/>
                <w:i/>
                <w:sz w:val="20"/>
              </w:rPr>
            </w:pPr>
          </w:p>
        </w:tc>
        <w:tc>
          <w:tcPr>
            <w:tcW w:w="3011" w:type="dxa"/>
            <w:shd w:val="clear" w:color="D9D9D9" w:fill="BFBFBF"/>
          </w:tcPr>
          <w:p w:rsidR="00D75BE4" w:rsidRPr="008232F6" w:rsidRDefault="00D75BE4" w:rsidP="00CA2148">
            <w:pPr>
              <w:rPr>
                <w:rFonts w:ascii="Times New Roman" w:hAnsi="Times New Roman"/>
                <w:color w:val="FFFFFF"/>
                <w:sz w:val="20"/>
              </w:rPr>
            </w:pPr>
          </w:p>
        </w:tc>
        <w:tc>
          <w:tcPr>
            <w:tcW w:w="1297" w:type="dxa"/>
            <w:shd w:val="clear" w:color="D9D9D9" w:fill="BFBFBF"/>
          </w:tcPr>
          <w:p w:rsidR="00D75BE4" w:rsidRPr="00E9527E" w:rsidRDefault="00D75BE4" w:rsidP="00CA2148">
            <w:pPr>
              <w:rPr>
                <w:rFonts w:ascii="Times New Roman" w:hAnsi="Times New Roman"/>
                <w:sz w:val="20"/>
              </w:rPr>
            </w:pPr>
          </w:p>
        </w:tc>
      </w:tr>
      <w:tr w:rsidR="00D75BE4" w:rsidRPr="00963590" w:rsidTr="00CA2148">
        <w:trPr>
          <w:trHeight w:val="485"/>
        </w:trPr>
        <w:tc>
          <w:tcPr>
            <w:tcW w:w="3149" w:type="dxa"/>
            <w:shd w:val="clear" w:color="auto" w:fill="auto"/>
          </w:tcPr>
          <w:p w:rsidR="00D75BE4" w:rsidRPr="00E9527E" w:rsidRDefault="00D75BE4" w:rsidP="00CA2148">
            <w:pPr>
              <w:rPr>
                <w:rFonts w:ascii="Times New Roman" w:hAnsi="Times New Roman"/>
                <w:sz w:val="20"/>
              </w:rPr>
            </w:pPr>
          </w:p>
        </w:tc>
        <w:tc>
          <w:tcPr>
            <w:tcW w:w="2328" w:type="dxa"/>
            <w:shd w:val="clear" w:color="auto" w:fill="auto"/>
          </w:tcPr>
          <w:p w:rsidR="00D75BE4" w:rsidRPr="00E9527E" w:rsidRDefault="00D75BE4" w:rsidP="00CA2148">
            <w:pPr>
              <w:rPr>
                <w:rFonts w:ascii="Times New Roman" w:hAnsi="Times New Roman"/>
                <w:i/>
                <w:sz w:val="20"/>
              </w:rPr>
            </w:pPr>
            <w:r w:rsidRPr="00E9527E">
              <w:rPr>
                <w:rFonts w:ascii="Times New Roman" w:hAnsi="Times New Roman"/>
                <w:b/>
                <w:i/>
                <w:sz w:val="20"/>
              </w:rPr>
              <w:t>Sharing Calling Papers and Presentations</w:t>
            </w:r>
          </w:p>
        </w:tc>
        <w:tc>
          <w:tcPr>
            <w:tcW w:w="3011" w:type="dxa"/>
            <w:shd w:val="clear" w:color="auto" w:fill="auto"/>
          </w:tcPr>
          <w:p w:rsidR="00D75BE4" w:rsidRPr="00E9527E" w:rsidRDefault="00D75BE4" w:rsidP="00CA2148">
            <w:pPr>
              <w:rPr>
                <w:rFonts w:ascii="Times New Roman" w:hAnsi="Times New Roman"/>
                <w:i/>
                <w:sz w:val="20"/>
              </w:rPr>
            </w:pPr>
          </w:p>
          <w:p w:rsidR="00D75BE4" w:rsidRPr="00E9527E" w:rsidRDefault="00D75BE4" w:rsidP="00CA2148">
            <w:pPr>
              <w:rPr>
                <w:rFonts w:ascii="Times New Roman" w:hAnsi="Times New Roman"/>
                <w:b/>
                <w:sz w:val="20"/>
              </w:rPr>
            </w:pP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i/>
                <w:sz w:val="20"/>
              </w:rPr>
            </w:pPr>
            <w:r w:rsidRPr="00E9527E">
              <w:rPr>
                <w:rFonts w:ascii="Times New Roman" w:hAnsi="Times New Roman"/>
                <w:b/>
                <w:i/>
                <w:sz w:val="20"/>
              </w:rPr>
              <w:t>Sharing Calling Papers and Presentations</w:t>
            </w:r>
          </w:p>
        </w:tc>
        <w:tc>
          <w:tcPr>
            <w:tcW w:w="3011" w:type="dxa"/>
          </w:tcPr>
          <w:p w:rsidR="00D75BE4" w:rsidRPr="00E9527E" w:rsidRDefault="00D75BE4" w:rsidP="00CA2148">
            <w:pPr>
              <w:rPr>
                <w:rFonts w:ascii="Times New Roman" w:hAnsi="Times New Roman"/>
                <w:b/>
                <w:sz w:val="20"/>
              </w:rPr>
            </w:pPr>
          </w:p>
        </w:tc>
        <w:tc>
          <w:tcPr>
            <w:tcW w:w="1297" w:type="dxa"/>
            <w:shd w:val="clear" w:color="auto" w:fill="auto"/>
          </w:tcPr>
          <w:p w:rsidR="00D75BE4" w:rsidRPr="00E9527E" w:rsidRDefault="00D75BE4" w:rsidP="00CA2148">
            <w:pPr>
              <w:rPr>
                <w:rFonts w:ascii="Times New Roman" w:hAnsi="Times New Roman"/>
                <w:i/>
                <w:sz w:val="20"/>
              </w:rPr>
            </w:pPr>
          </w:p>
        </w:tc>
      </w:tr>
      <w:tr w:rsidR="00D75BE4" w:rsidRPr="00963590" w:rsidTr="00CA2148">
        <w:trPr>
          <w:trHeight w:val="141"/>
        </w:trPr>
        <w:tc>
          <w:tcPr>
            <w:tcW w:w="3149" w:type="dxa"/>
            <w:shd w:val="solid" w:color="D9D9D9" w:fill="auto"/>
          </w:tcPr>
          <w:p w:rsidR="00D75BE4" w:rsidRPr="00E9527E" w:rsidRDefault="00D75BE4" w:rsidP="00CA2148">
            <w:pPr>
              <w:rPr>
                <w:rFonts w:ascii="Times New Roman" w:hAnsi="Times New Roman"/>
                <w:b/>
                <w:sz w:val="20"/>
              </w:rPr>
            </w:pPr>
          </w:p>
        </w:tc>
        <w:tc>
          <w:tcPr>
            <w:tcW w:w="2328" w:type="dxa"/>
            <w:shd w:val="solid" w:color="D9D9D9" w:fill="auto"/>
          </w:tcPr>
          <w:p w:rsidR="00D75BE4" w:rsidRPr="00E9527E" w:rsidRDefault="00D75BE4" w:rsidP="00CA2148">
            <w:pPr>
              <w:jc w:val="center"/>
              <w:rPr>
                <w:rFonts w:ascii="Times New Roman" w:hAnsi="Times New Roman"/>
                <w:b/>
                <w:i/>
                <w:sz w:val="20"/>
              </w:rPr>
            </w:pPr>
          </w:p>
        </w:tc>
        <w:tc>
          <w:tcPr>
            <w:tcW w:w="3011" w:type="dxa"/>
            <w:shd w:val="solid" w:color="D9D9D9" w:fill="auto"/>
          </w:tcPr>
          <w:p w:rsidR="00D75BE4" w:rsidRPr="00E9527E" w:rsidRDefault="00D75BE4" w:rsidP="00CA2148">
            <w:pPr>
              <w:rPr>
                <w:rFonts w:ascii="Times New Roman" w:hAnsi="Times New Roman"/>
                <w:i/>
                <w:sz w:val="20"/>
              </w:rPr>
            </w:pPr>
          </w:p>
        </w:tc>
        <w:tc>
          <w:tcPr>
            <w:tcW w:w="1297" w:type="dxa"/>
            <w:shd w:val="solid" w:color="D9D9D9" w:fill="auto"/>
          </w:tcPr>
          <w:p w:rsidR="00D75BE4" w:rsidRPr="00E9527E" w:rsidRDefault="00D75BE4" w:rsidP="00CA2148">
            <w:pPr>
              <w:rPr>
                <w:rFonts w:ascii="Times New Roman" w:hAnsi="Times New Roman"/>
                <w:sz w:val="20"/>
              </w:rPr>
            </w:pPr>
          </w:p>
        </w:tc>
      </w:tr>
      <w:tr w:rsidR="00D75BE4" w:rsidRPr="00963590" w:rsidTr="00CA2148">
        <w:trPr>
          <w:trHeight w:val="141"/>
        </w:trPr>
        <w:tc>
          <w:tcPr>
            <w:tcW w:w="3149" w:type="dxa"/>
            <w:shd w:val="clear" w:color="auto" w:fill="auto"/>
          </w:tcPr>
          <w:p w:rsidR="00D75BE4" w:rsidRPr="00E9527E" w:rsidRDefault="00D75BE4" w:rsidP="00CA2148">
            <w:pPr>
              <w:rPr>
                <w:rFonts w:ascii="Times New Roman" w:hAnsi="Times New Roman"/>
                <w:sz w:val="20"/>
              </w:rPr>
            </w:pPr>
          </w:p>
        </w:tc>
        <w:tc>
          <w:tcPr>
            <w:tcW w:w="2328" w:type="dxa"/>
            <w:shd w:val="clear" w:color="auto" w:fill="auto"/>
          </w:tcPr>
          <w:p w:rsidR="00D75BE4" w:rsidRPr="00E9527E" w:rsidRDefault="00D75BE4" w:rsidP="00CA2148">
            <w:pPr>
              <w:rPr>
                <w:rFonts w:ascii="Times New Roman" w:hAnsi="Times New Roman"/>
                <w:b/>
                <w:i/>
                <w:sz w:val="20"/>
              </w:rPr>
            </w:pPr>
            <w:r w:rsidRPr="00E9527E">
              <w:rPr>
                <w:rFonts w:ascii="Times New Roman" w:hAnsi="Times New Roman"/>
                <w:b/>
                <w:i/>
                <w:sz w:val="20"/>
              </w:rPr>
              <w:t>Sharing T&amp;C Papers and Presentations</w:t>
            </w:r>
          </w:p>
        </w:tc>
        <w:tc>
          <w:tcPr>
            <w:tcW w:w="3011" w:type="dxa"/>
            <w:shd w:val="clear" w:color="auto" w:fill="auto"/>
          </w:tcPr>
          <w:p w:rsidR="00D75BE4" w:rsidRPr="00E9527E" w:rsidRDefault="00D75BE4" w:rsidP="00CA2148">
            <w:pPr>
              <w:rPr>
                <w:rFonts w:ascii="Times New Roman" w:hAnsi="Times New Roman"/>
                <w:b/>
                <w:i/>
                <w:sz w:val="20"/>
              </w:rPr>
            </w:pP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i/>
                <w:sz w:val="20"/>
              </w:rPr>
            </w:pPr>
            <w:r w:rsidRPr="00E9527E">
              <w:rPr>
                <w:rFonts w:ascii="Times New Roman" w:hAnsi="Times New Roman"/>
                <w:b/>
                <w:i/>
                <w:sz w:val="20"/>
              </w:rPr>
              <w:t xml:space="preserve">  Sharing T&amp;C Papers and Presentations</w:t>
            </w:r>
          </w:p>
        </w:tc>
        <w:tc>
          <w:tcPr>
            <w:tcW w:w="3011" w:type="dxa"/>
          </w:tcPr>
          <w:p w:rsidR="00D75BE4" w:rsidRPr="00E9527E" w:rsidRDefault="00D75BE4" w:rsidP="00CA2148">
            <w:pPr>
              <w:rPr>
                <w:rFonts w:ascii="Times New Roman" w:hAnsi="Times New Roman"/>
                <w:b/>
                <w:i/>
                <w:sz w:val="20"/>
              </w:rPr>
            </w:pPr>
          </w:p>
        </w:tc>
        <w:tc>
          <w:tcPr>
            <w:tcW w:w="1297" w:type="dxa"/>
            <w:shd w:val="clear" w:color="auto" w:fill="auto"/>
          </w:tcPr>
          <w:p w:rsidR="00D75BE4" w:rsidRPr="00E9527E" w:rsidRDefault="00D75BE4" w:rsidP="00CA2148">
            <w:pPr>
              <w:rPr>
                <w:rFonts w:ascii="Times New Roman" w:hAnsi="Times New Roman"/>
                <w:i/>
                <w:sz w:val="20"/>
              </w:rPr>
            </w:pPr>
          </w:p>
        </w:tc>
      </w:tr>
      <w:tr w:rsidR="00D75BE4" w:rsidRPr="00963590" w:rsidTr="00CA2148">
        <w:trPr>
          <w:trHeight w:val="141"/>
        </w:trPr>
        <w:tc>
          <w:tcPr>
            <w:tcW w:w="9785" w:type="dxa"/>
            <w:gridSpan w:val="4"/>
            <w:shd w:val="clear" w:color="auto" w:fill="F79646"/>
          </w:tcPr>
          <w:p w:rsidR="00D75BE4" w:rsidRPr="00E9527E" w:rsidRDefault="00D75BE4" w:rsidP="00CA2148">
            <w:pPr>
              <w:rPr>
                <w:rFonts w:ascii="Times New Roman" w:hAnsi="Times New Roman"/>
                <w:b/>
                <w:i/>
                <w:sz w:val="20"/>
              </w:rPr>
            </w:pPr>
            <w:r>
              <w:rPr>
                <w:rFonts w:ascii="Times New Roman" w:hAnsi="Times New Roman"/>
                <w:b/>
                <w:sz w:val="20"/>
              </w:rPr>
              <w:t>Week #5</w:t>
            </w:r>
            <w:r w:rsidRPr="00E9527E">
              <w:rPr>
                <w:rFonts w:ascii="Times New Roman" w:hAnsi="Times New Roman"/>
                <w:b/>
                <w:sz w:val="20"/>
              </w:rPr>
              <w:t xml:space="preserve">          </w:t>
            </w:r>
            <w:r w:rsidRPr="00E9527E">
              <w:rPr>
                <w:rFonts w:ascii="Times New Roman" w:hAnsi="Times New Roman"/>
                <w:b/>
                <w:i/>
                <w:sz w:val="20"/>
              </w:rPr>
              <w:t xml:space="preserve">MODULE THREE: </w:t>
            </w:r>
          </w:p>
          <w:p w:rsidR="00D75BE4" w:rsidRPr="00E9527E" w:rsidRDefault="00D75BE4" w:rsidP="00CA2148">
            <w:pPr>
              <w:rPr>
                <w:rFonts w:ascii="Times New Roman" w:hAnsi="Times New Roman"/>
                <w:b/>
                <w:i/>
                <w:sz w:val="20"/>
              </w:rPr>
            </w:pPr>
            <w:r w:rsidRPr="00E9527E">
              <w:rPr>
                <w:rFonts w:ascii="Times New Roman" w:hAnsi="Times New Roman"/>
                <w:b/>
                <w:i/>
                <w:sz w:val="20"/>
              </w:rPr>
              <w:t xml:space="preserve">                                   Story of Baptists</w:t>
            </w: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Default="00D75BE4" w:rsidP="00CA2148">
            <w:pPr>
              <w:rPr>
                <w:rFonts w:ascii="Times New Roman" w:hAnsi="Times New Roman"/>
                <w:b/>
                <w:i/>
                <w:sz w:val="20"/>
              </w:rPr>
            </w:pPr>
            <w:r w:rsidRPr="00E9527E">
              <w:rPr>
                <w:rFonts w:ascii="Times New Roman" w:hAnsi="Times New Roman"/>
                <w:b/>
                <w:i/>
                <w:sz w:val="20"/>
              </w:rPr>
              <w:t xml:space="preserve"> </w:t>
            </w:r>
          </w:p>
          <w:p w:rsidR="00D75BE4" w:rsidRPr="00E9527E" w:rsidRDefault="00D75BE4" w:rsidP="00CA2148">
            <w:pPr>
              <w:rPr>
                <w:rFonts w:ascii="Times New Roman" w:hAnsi="Times New Roman"/>
                <w:i/>
                <w:sz w:val="20"/>
              </w:rPr>
            </w:pPr>
            <w:r>
              <w:rPr>
                <w:rFonts w:ascii="Times New Roman" w:hAnsi="Times New Roman"/>
                <w:b/>
                <w:i/>
                <w:sz w:val="20"/>
              </w:rPr>
              <w:t xml:space="preserve"> Baptist Overview</w:t>
            </w:r>
          </w:p>
          <w:p w:rsidR="00D75BE4" w:rsidRPr="00E9527E" w:rsidRDefault="00D75BE4" w:rsidP="00CA2148">
            <w:pPr>
              <w:rPr>
                <w:rFonts w:ascii="Times New Roman" w:hAnsi="Times New Roman"/>
                <w:i/>
                <w:sz w:val="20"/>
              </w:rPr>
            </w:pPr>
          </w:p>
        </w:tc>
        <w:tc>
          <w:tcPr>
            <w:tcW w:w="3011" w:type="dxa"/>
          </w:tcPr>
          <w:p w:rsidR="00D75BE4" w:rsidRPr="00E9527E" w:rsidRDefault="00D75BE4" w:rsidP="00CA2148">
            <w:pPr>
              <w:jc w:val="center"/>
              <w:rPr>
                <w:rFonts w:ascii="Times New Roman" w:hAnsi="Times New Roman"/>
                <w:i/>
                <w:sz w:val="20"/>
              </w:rPr>
            </w:pPr>
          </w:p>
        </w:tc>
        <w:tc>
          <w:tcPr>
            <w:tcW w:w="1297" w:type="dxa"/>
            <w:shd w:val="clear" w:color="auto" w:fill="auto"/>
          </w:tcPr>
          <w:p w:rsidR="00D75BE4" w:rsidRPr="00E9527E" w:rsidRDefault="00D75BE4" w:rsidP="00CA2148">
            <w:pPr>
              <w:rPr>
                <w:rFonts w:ascii="Times New Roman" w:hAnsi="Times New Roman"/>
                <w:i/>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Default="00D75BE4" w:rsidP="00CA2148">
            <w:pPr>
              <w:rPr>
                <w:rFonts w:ascii="Times New Roman" w:hAnsi="Times New Roman"/>
                <w:b/>
                <w:i/>
                <w:sz w:val="20"/>
              </w:rPr>
            </w:pPr>
            <w:r>
              <w:rPr>
                <w:rFonts w:ascii="Times New Roman" w:hAnsi="Times New Roman"/>
                <w:b/>
                <w:i/>
                <w:sz w:val="20"/>
              </w:rPr>
              <w:t>In Class-</w:t>
            </w:r>
          </w:p>
          <w:p w:rsidR="00D75BE4" w:rsidRDefault="00D75BE4" w:rsidP="00CA2148">
            <w:pPr>
              <w:rPr>
                <w:rFonts w:ascii="Times New Roman" w:hAnsi="Times New Roman"/>
                <w:b/>
                <w:i/>
                <w:sz w:val="20"/>
              </w:rPr>
            </w:pPr>
            <w:r w:rsidRPr="00E9527E">
              <w:rPr>
                <w:rFonts w:ascii="Times New Roman" w:hAnsi="Times New Roman"/>
                <w:b/>
                <w:i/>
                <w:sz w:val="20"/>
              </w:rPr>
              <w:t xml:space="preserve">Forged by Faith: </w:t>
            </w:r>
          </w:p>
          <w:p w:rsidR="00D75BE4" w:rsidRPr="00E9527E" w:rsidRDefault="00D75BE4" w:rsidP="00CA2148">
            <w:pPr>
              <w:rPr>
                <w:rFonts w:ascii="Times New Roman" w:hAnsi="Times New Roman"/>
                <w:b/>
                <w:i/>
                <w:sz w:val="20"/>
              </w:rPr>
            </w:pPr>
            <w:r w:rsidRPr="00E9527E">
              <w:rPr>
                <w:rFonts w:ascii="Times New Roman" w:hAnsi="Times New Roman"/>
                <w:b/>
                <w:i/>
                <w:sz w:val="20"/>
              </w:rPr>
              <w:lastRenderedPageBreak/>
              <w:t xml:space="preserve">The Early Years  </w:t>
            </w:r>
          </w:p>
        </w:tc>
        <w:tc>
          <w:tcPr>
            <w:tcW w:w="3011" w:type="dxa"/>
          </w:tcPr>
          <w:p w:rsidR="00D75BE4" w:rsidRPr="00524C24" w:rsidRDefault="00D75BE4" w:rsidP="00CA2148">
            <w:pPr>
              <w:jc w:val="center"/>
              <w:rPr>
                <w:rFonts w:ascii="Times New Roman" w:hAnsi="Times New Roman"/>
                <w:b/>
                <w:i/>
                <w:sz w:val="20"/>
              </w:rPr>
            </w:pPr>
          </w:p>
        </w:tc>
        <w:tc>
          <w:tcPr>
            <w:tcW w:w="1297" w:type="dxa"/>
            <w:shd w:val="clear" w:color="auto" w:fill="auto"/>
          </w:tcPr>
          <w:p w:rsidR="00D75BE4" w:rsidRPr="00E9527E" w:rsidRDefault="00D75BE4" w:rsidP="00CA2148">
            <w:pPr>
              <w:rPr>
                <w:rFonts w:ascii="Times New Roman" w:hAnsi="Times New Roman"/>
                <w:i/>
                <w:sz w:val="20"/>
              </w:rPr>
            </w:pPr>
            <w:r w:rsidRPr="00E9527E">
              <w:rPr>
                <w:rFonts w:ascii="Times New Roman" w:hAnsi="Times New Roman"/>
                <w:i/>
                <w:sz w:val="20"/>
              </w:rPr>
              <w:t xml:space="preserve">Turn in observation </w:t>
            </w:r>
            <w:r w:rsidRPr="00E9527E">
              <w:rPr>
                <w:rFonts w:ascii="Times New Roman" w:hAnsi="Times New Roman"/>
                <w:i/>
                <w:sz w:val="20"/>
              </w:rPr>
              <w:lastRenderedPageBreak/>
              <w:t>notes at end of session</w:t>
            </w:r>
          </w:p>
        </w:tc>
      </w:tr>
      <w:tr w:rsidR="00D75BE4" w:rsidRPr="00963590" w:rsidTr="00CA2148">
        <w:trPr>
          <w:trHeight w:val="242"/>
        </w:trPr>
        <w:tc>
          <w:tcPr>
            <w:tcW w:w="3149" w:type="dxa"/>
            <w:shd w:val="clear" w:color="auto" w:fill="BFBFBF"/>
          </w:tcPr>
          <w:p w:rsidR="00D75BE4" w:rsidRPr="00E9527E" w:rsidRDefault="00D75BE4" w:rsidP="00CA2148">
            <w:pPr>
              <w:tabs>
                <w:tab w:val="left" w:pos="3733"/>
              </w:tabs>
              <w:rPr>
                <w:rFonts w:ascii="Times New Roman" w:hAnsi="Times New Roman"/>
                <w:b/>
                <w:i/>
                <w:sz w:val="20"/>
              </w:rPr>
            </w:pPr>
            <w:r w:rsidRPr="00E9527E">
              <w:rPr>
                <w:rFonts w:ascii="Times New Roman" w:hAnsi="Times New Roman"/>
                <w:b/>
                <w:i/>
                <w:sz w:val="20"/>
              </w:rPr>
              <w:lastRenderedPageBreak/>
              <w:t xml:space="preserve">                </w:t>
            </w:r>
            <w:r w:rsidRPr="00E9527E">
              <w:rPr>
                <w:rFonts w:ascii="Times New Roman" w:hAnsi="Times New Roman"/>
                <w:b/>
                <w:i/>
                <w:sz w:val="20"/>
              </w:rPr>
              <w:tab/>
            </w:r>
          </w:p>
        </w:tc>
        <w:tc>
          <w:tcPr>
            <w:tcW w:w="2328" w:type="dxa"/>
            <w:shd w:val="clear" w:color="auto" w:fill="BFBFBF"/>
          </w:tcPr>
          <w:p w:rsidR="00D75BE4" w:rsidRPr="00E9527E" w:rsidRDefault="00D75BE4" w:rsidP="00CA2148">
            <w:pPr>
              <w:tabs>
                <w:tab w:val="left" w:pos="3733"/>
              </w:tabs>
              <w:rPr>
                <w:rFonts w:ascii="Times New Roman" w:hAnsi="Times New Roman"/>
                <w:i/>
                <w:sz w:val="20"/>
              </w:rPr>
            </w:pPr>
          </w:p>
        </w:tc>
        <w:tc>
          <w:tcPr>
            <w:tcW w:w="3011" w:type="dxa"/>
            <w:shd w:val="clear" w:color="auto" w:fill="BFBFBF"/>
          </w:tcPr>
          <w:p w:rsidR="00D75BE4" w:rsidRPr="00E9527E" w:rsidRDefault="00D75BE4" w:rsidP="00CA2148">
            <w:pPr>
              <w:tabs>
                <w:tab w:val="left" w:pos="3733"/>
              </w:tabs>
              <w:rPr>
                <w:rFonts w:ascii="Times New Roman" w:hAnsi="Times New Roman"/>
                <w:i/>
                <w:sz w:val="20"/>
              </w:rPr>
            </w:pPr>
          </w:p>
        </w:tc>
        <w:tc>
          <w:tcPr>
            <w:tcW w:w="1297" w:type="dxa"/>
            <w:shd w:val="clear" w:color="auto" w:fill="BFBFBF"/>
          </w:tcPr>
          <w:p w:rsidR="00D75BE4" w:rsidRPr="00E9527E" w:rsidRDefault="00D75BE4" w:rsidP="00CA2148">
            <w:pPr>
              <w:tabs>
                <w:tab w:val="left" w:pos="3733"/>
              </w:tabs>
              <w:rPr>
                <w:rFonts w:ascii="Times New Roman" w:hAnsi="Times New Roman"/>
                <w:i/>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Default="00D75BE4" w:rsidP="00CA2148">
            <w:pPr>
              <w:rPr>
                <w:rFonts w:ascii="Times New Roman" w:hAnsi="Times New Roman"/>
                <w:b/>
                <w:i/>
                <w:sz w:val="20"/>
              </w:rPr>
            </w:pPr>
            <w:r>
              <w:rPr>
                <w:rFonts w:ascii="Times New Roman" w:hAnsi="Times New Roman"/>
                <w:b/>
                <w:i/>
                <w:sz w:val="20"/>
              </w:rPr>
              <w:t>Forged by Faith:</w:t>
            </w:r>
          </w:p>
          <w:p w:rsidR="00D75BE4" w:rsidRDefault="00D75BE4" w:rsidP="00CA2148">
            <w:pPr>
              <w:rPr>
                <w:rFonts w:ascii="Times New Roman" w:hAnsi="Times New Roman"/>
                <w:b/>
                <w:i/>
                <w:sz w:val="20"/>
              </w:rPr>
            </w:pPr>
            <w:r w:rsidRPr="00E9527E">
              <w:rPr>
                <w:rFonts w:ascii="Times New Roman" w:hAnsi="Times New Roman"/>
                <w:b/>
                <w:i/>
                <w:sz w:val="20"/>
              </w:rPr>
              <w:t>One Sacred Effort</w:t>
            </w:r>
          </w:p>
          <w:p w:rsidR="00D75BE4" w:rsidRDefault="00D75BE4" w:rsidP="00CA2148">
            <w:pPr>
              <w:rPr>
                <w:rFonts w:ascii="Times New Roman" w:hAnsi="Times New Roman"/>
                <w:b/>
                <w:i/>
                <w:sz w:val="20"/>
              </w:rPr>
            </w:pPr>
          </w:p>
          <w:p w:rsidR="00D75BE4" w:rsidRPr="00E9527E" w:rsidRDefault="00D75BE4" w:rsidP="00CA2148">
            <w:pPr>
              <w:rPr>
                <w:rFonts w:ascii="Times New Roman" w:hAnsi="Times New Roman"/>
                <w:b/>
                <w:i/>
                <w:sz w:val="20"/>
              </w:rPr>
            </w:pPr>
            <w:r w:rsidRPr="00E9527E">
              <w:rPr>
                <w:rFonts w:ascii="Times New Roman" w:hAnsi="Times New Roman"/>
                <w:b/>
                <w:i/>
                <w:sz w:val="20"/>
              </w:rPr>
              <w:t>Forged by Faith:  A Character of Commitment</w:t>
            </w:r>
          </w:p>
        </w:tc>
        <w:tc>
          <w:tcPr>
            <w:tcW w:w="3011" w:type="dxa"/>
          </w:tcPr>
          <w:p w:rsidR="00D75BE4" w:rsidRPr="00E9527E" w:rsidRDefault="00D75BE4" w:rsidP="00CA2148">
            <w:pPr>
              <w:rPr>
                <w:rFonts w:ascii="Times New Roman" w:hAnsi="Times New Roman"/>
                <w:i/>
                <w:sz w:val="20"/>
              </w:rPr>
            </w:pPr>
          </w:p>
        </w:tc>
        <w:tc>
          <w:tcPr>
            <w:tcW w:w="1297" w:type="dxa"/>
            <w:shd w:val="clear" w:color="auto" w:fill="auto"/>
          </w:tcPr>
          <w:p w:rsidR="00D75BE4" w:rsidRPr="00E9527E" w:rsidRDefault="00D75BE4" w:rsidP="00CA2148">
            <w:pPr>
              <w:rPr>
                <w:rFonts w:ascii="Times New Roman" w:hAnsi="Times New Roman"/>
                <w:i/>
                <w:sz w:val="20"/>
              </w:rPr>
            </w:pPr>
            <w:r w:rsidRPr="00E9527E">
              <w:rPr>
                <w:rFonts w:ascii="Times New Roman" w:hAnsi="Times New Roman"/>
                <w:i/>
                <w:sz w:val="20"/>
              </w:rPr>
              <w:t>Turn in observation notes at end of session</w:t>
            </w:r>
          </w:p>
        </w:tc>
      </w:tr>
      <w:tr w:rsidR="00D75BE4" w:rsidRPr="00963590" w:rsidTr="00CA2148">
        <w:trPr>
          <w:trHeight w:val="141"/>
        </w:trPr>
        <w:tc>
          <w:tcPr>
            <w:tcW w:w="3149" w:type="dxa"/>
          </w:tcPr>
          <w:p w:rsidR="00D75BE4" w:rsidRDefault="00D75BE4" w:rsidP="00CA2148">
            <w:pPr>
              <w:rPr>
                <w:rFonts w:ascii="Times New Roman" w:hAnsi="Times New Roman"/>
                <w:sz w:val="20"/>
              </w:rPr>
            </w:pPr>
          </w:p>
          <w:p w:rsidR="00D75BE4" w:rsidRPr="00E9527E" w:rsidRDefault="00D75BE4" w:rsidP="00CA2148">
            <w:pPr>
              <w:rPr>
                <w:rFonts w:ascii="Times New Roman" w:hAnsi="Times New Roman"/>
                <w:sz w:val="20"/>
              </w:rPr>
            </w:pPr>
          </w:p>
        </w:tc>
        <w:tc>
          <w:tcPr>
            <w:tcW w:w="2328" w:type="dxa"/>
          </w:tcPr>
          <w:p w:rsidR="00D75BE4" w:rsidRDefault="00D75BE4" w:rsidP="00CA2148">
            <w:pPr>
              <w:rPr>
                <w:rFonts w:ascii="Times New Roman" w:hAnsi="Times New Roman"/>
                <w:b/>
                <w:i/>
                <w:sz w:val="20"/>
              </w:rPr>
            </w:pPr>
          </w:p>
          <w:p w:rsidR="00D75BE4" w:rsidRPr="00E9527E" w:rsidRDefault="00D75BE4" w:rsidP="00CA2148">
            <w:pPr>
              <w:rPr>
                <w:rFonts w:ascii="Times New Roman" w:hAnsi="Times New Roman"/>
                <w:b/>
                <w:i/>
                <w:sz w:val="20"/>
              </w:rPr>
            </w:pPr>
            <w:r w:rsidRPr="00E9527E">
              <w:rPr>
                <w:rFonts w:ascii="Times New Roman" w:hAnsi="Times New Roman"/>
                <w:b/>
                <w:i/>
                <w:sz w:val="20"/>
              </w:rPr>
              <w:t xml:space="preserve">Forged by Faith:  On Creeds and Confessions </w:t>
            </w:r>
          </w:p>
        </w:tc>
        <w:tc>
          <w:tcPr>
            <w:tcW w:w="3011" w:type="dxa"/>
          </w:tcPr>
          <w:p w:rsidR="00D75BE4" w:rsidRPr="00E9527E" w:rsidRDefault="00D75BE4" w:rsidP="00CA2148">
            <w:pPr>
              <w:rPr>
                <w:rFonts w:ascii="Times New Roman" w:hAnsi="Times New Roman"/>
                <w:i/>
                <w:sz w:val="16"/>
              </w:rPr>
            </w:pP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shd w:val="clear" w:color="auto" w:fill="BFBFBF"/>
          </w:tcPr>
          <w:p w:rsidR="00D75BE4" w:rsidRPr="00E9527E" w:rsidRDefault="00D75BE4" w:rsidP="00CA2148">
            <w:pPr>
              <w:rPr>
                <w:rFonts w:ascii="Times New Roman" w:hAnsi="Times New Roman"/>
                <w:sz w:val="20"/>
              </w:rPr>
            </w:pPr>
            <w:r>
              <w:rPr>
                <w:rFonts w:ascii="Times New Roman" w:hAnsi="Times New Roman"/>
                <w:b/>
                <w:sz w:val="20"/>
              </w:rPr>
              <w:t>Week #6</w:t>
            </w:r>
          </w:p>
        </w:tc>
        <w:tc>
          <w:tcPr>
            <w:tcW w:w="2328" w:type="dxa"/>
            <w:shd w:val="clear" w:color="auto" w:fill="BFBFBF"/>
          </w:tcPr>
          <w:p w:rsidR="00D75BE4" w:rsidRPr="00E9527E" w:rsidRDefault="00D75BE4" w:rsidP="00CA2148">
            <w:pPr>
              <w:jc w:val="center"/>
              <w:rPr>
                <w:rFonts w:ascii="Times New Roman" w:hAnsi="Times New Roman"/>
                <w:b/>
                <w:i/>
                <w:sz w:val="20"/>
              </w:rPr>
            </w:pPr>
            <w:r w:rsidRPr="00E9527E">
              <w:rPr>
                <w:rFonts w:ascii="Times New Roman" w:hAnsi="Times New Roman"/>
                <w:b/>
                <w:i/>
                <w:sz w:val="20"/>
              </w:rPr>
              <w:t xml:space="preserve"> </w:t>
            </w:r>
          </w:p>
        </w:tc>
        <w:tc>
          <w:tcPr>
            <w:tcW w:w="3011" w:type="dxa"/>
            <w:shd w:val="clear" w:color="auto" w:fill="BFBFBF"/>
          </w:tcPr>
          <w:p w:rsidR="00D75BE4" w:rsidRPr="00E9527E" w:rsidRDefault="00D75BE4" w:rsidP="00CA2148">
            <w:pPr>
              <w:rPr>
                <w:rFonts w:ascii="Times New Roman" w:hAnsi="Times New Roman"/>
                <w:i/>
                <w:sz w:val="20"/>
              </w:rPr>
            </w:pPr>
          </w:p>
        </w:tc>
        <w:tc>
          <w:tcPr>
            <w:tcW w:w="1297" w:type="dxa"/>
            <w:shd w:val="clear" w:color="auto" w:fill="BFBFBF"/>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shd w:val="clear" w:color="auto" w:fill="auto"/>
          </w:tcPr>
          <w:p w:rsidR="00D75BE4" w:rsidRPr="00E9527E" w:rsidRDefault="00D75BE4" w:rsidP="00CA2148">
            <w:pPr>
              <w:rPr>
                <w:rFonts w:ascii="Times New Roman" w:hAnsi="Times New Roman"/>
                <w:sz w:val="20"/>
              </w:rPr>
            </w:pPr>
          </w:p>
        </w:tc>
        <w:tc>
          <w:tcPr>
            <w:tcW w:w="2328" w:type="dxa"/>
            <w:shd w:val="clear" w:color="auto" w:fill="auto"/>
          </w:tcPr>
          <w:p w:rsidR="00D75BE4" w:rsidRPr="00E9527E" w:rsidRDefault="00D75BE4" w:rsidP="00CA2148">
            <w:pPr>
              <w:rPr>
                <w:rFonts w:ascii="Times New Roman" w:hAnsi="Times New Roman"/>
                <w:b/>
                <w:i/>
                <w:sz w:val="20"/>
              </w:rPr>
            </w:pPr>
            <w:r w:rsidRPr="00E9527E">
              <w:rPr>
                <w:rFonts w:ascii="Times New Roman" w:hAnsi="Times New Roman"/>
                <w:b/>
                <w:i/>
                <w:sz w:val="20"/>
              </w:rPr>
              <w:t>Baptist Historical Overview</w:t>
            </w:r>
          </w:p>
        </w:tc>
        <w:tc>
          <w:tcPr>
            <w:tcW w:w="3011" w:type="dxa"/>
            <w:shd w:val="clear" w:color="auto" w:fill="auto"/>
          </w:tcPr>
          <w:p w:rsidR="00D75BE4" w:rsidRPr="00E9527E" w:rsidRDefault="00D75BE4" w:rsidP="00CA2148">
            <w:pPr>
              <w:rPr>
                <w:rFonts w:ascii="Times New Roman" w:hAnsi="Times New Roman"/>
                <w:i/>
                <w:sz w:val="20"/>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7-27</w:t>
            </w: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Baptist Historical Overview</w:t>
            </w:r>
          </w:p>
        </w:tc>
        <w:tc>
          <w:tcPr>
            <w:tcW w:w="3011" w:type="dxa"/>
          </w:tcPr>
          <w:p w:rsidR="00D75BE4" w:rsidRPr="00E9527E" w:rsidRDefault="00D75BE4" w:rsidP="00CA2148">
            <w:pPr>
              <w:rPr>
                <w:rFonts w:ascii="Times New Roman" w:hAnsi="Times New Roman"/>
                <w:i/>
                <w:sz w:val="20"/>
              </w:rPr>
            </w:pPr>
          </w:p>
        </w:tc>
        <w:tc>
          <w:tcPr>
            <w:tcW w:w="1297" w:type="dxa"/>
            <w:shd w:val="clear" w:color="auto" w:fill="auto"/>
          </w:tcPr>
          <w:p w:rsidR="00D75BE4" w:rsidRPr="000D4007" w:rsidRDefault="00D75BE4" w:rsidP="00CA2148">
            <w:pPr>
              <w:rPr>
                <w:rFonts w:ascii="Times New Roman" w:hAnsi="Times New Roman"/>
                <w:i/>
                <w:sz w:val="20"/>
              </w:rPr>
            </w:pPr>
            <w:r w:rsidRPr="00E9527E">
              <w:rPr>
                <w:rFonts w:ascii="Times New Roman" w:hAnsi="Times New Roman"/>
                <w:i/>
                <w:sz w:val="20"/>
              </w:rPr>
              <w:t>Turn in observation notes at end of session</w:t>
            </w:r>
          </w:p>
        </w:tc>
      </w:tr>
      <w:tr w:rsidR="00D75BE4" w:rsidRPr="00963590" w:rsidTr="00CA2148">
        <w:trPr>
          <w:trHeight w:val="141"/>
        </w:trPr>
        <w:tc>
          <w:tcPr>
            <w:tcW w:w="3149" w:type="dxa"/>
            <w:shd w:val="clear" w:color="auto" w:fill="BFBFBF"/>
          </w:tcPr>
          <w:p w:rsidR="00D75BE4" w:rsidRPr="00E9527E" w:rsidRDefault="00D75BE4" w:rsidP="00CA2148">
            <w:pPr>
              <w:rPr>
                <w:rFonts w:ascii="Times New Roman" w:hAnsi="Times New Roman"/>
                <w:sz w:val="20"/>
              </w:rPr>
            </w:pPr>
          </w:p>
        </w:tc>
        <w:tc>
          <w:tcPr>
            <w:tcW w:w="2328" w:type="dxa"/>
            <w:shd w:val="clear" w:color="auto" w:fill="BFBFBF"/>
          </w:tcPr>
          <w:p w:rsidR="00D75BE4" w:rsidRPr="00E9527E" w:rsidRDefault="00D75BE4" w:rsidP="00CA2148">
            <w:pPr>
              <w:jc w:val="center"/>
              <w:rPr>
                <w:rFonts w:ascii="Times New Roman" w:hAnsi="Times New Roman"/>
                <w:b/>
                <w:i/>
                <w:sz w:val="20"/>
              </w:rPr>
            </w:pPr>
          </w:p>
        </w:tc>
        <w:tc>
          <w:tcPr>
            <w:tcW w:w="3011" w:type="dxa"/>
            <w:shd w:val="clear" w:color="auto" w:fill="BFBFBF"/>
          </w:tcPr>
          <w:p w:rsidR="00D75BE4" w:rsidRPr="00E9527E" w:rsidRDefault="00D75BE4" w:rsidP="00CA2148">
            <w:pPr>
              <w:rPr>
                <w:rFonts w:ascii="Times New Roman" w:hAnsi="Times New Roman"/>
                <w:i/>
                <w:sz w:val="20"/>
              </w:rPr>
            </w:pPr>
          </w:p>
        </w:tc>
        <w:tc>
          <w:tcPr>
            <w:tcW w:w="1297" w:type="dxa"/>
            <w:shd w:val="clear" w:color="auto" w:fill="BFBFBF"/>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 xml:space="preserve">Baptist </w:t>
            </w:r>
            <w:proofErr w:type="spellStart"/>
            <w:r w:rsidRPr="00E9527E">
              <w:rPr>
                <w:rFonts w:ascii="Times New Roman" w:hAnsi="Times New Roman"/>
                <w:b/>
                <w:i/>
                <w:sz w:val="20"/>
              </w:rPr>
              <w:t>Distinctives</w:t>
            </w:r>
            <w:proofErr w:type="spellEnd"/>
            <w:r w:rsidRPr="00E9527E">
              <w:rPr>
                <w:rFonts w:ascii="Times New Roman" w:hAnsi="Times New Roman"/>
                <w:b/>
                <w:i/>
                <w:sz w:val="20"/>
              </w:rPr>
              <w:t>:  Doctrines</w:t>
            </w:r>
          </w:p>
        </w:tc>
        <w:tc>
          <w:tcPr>
            <w:tcW w:w="3011" w:type="dxa"/>
          </w:tcPr>
          <w:p w:rsidR="00D75BE4" w:rsidRPr="00E9527E" w:rsidRDefault="00D75BE4" w:rsidP="00CA2148">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37-44</w:t>
            </w:r>
          </w:p>
          <w:p w:rsidR="00D75BE4" w:rsidRPr="00E9527E" w:rsidRDefault="00D75BE4" w:rsidP="00CA2148">
            <w:pPr>
              <w:rPr>
                <w:rFonts w:ascii="Times New Roman" w:hAnsi="Times New Roman"/>
                <w:i/>
                <w:sz w:val="16"/>
              </w:rPr>
            </w:pPr>
          </w:p>
          <w:p w:rsidR="00D75BE4" w:rsidRPr="00E9527E" w:rsidRDefault="00D75BE4" w:rsidP="00CA2148">
            <w:pPr>
              <w:rPr>
                <w:rFonts w:ascii="Times New Roman" w:hAnsi="Times New Roman"/>
                <w:i/>
                <w:sz w:val="20"/>
              </w:rPr>
            </w:pPr>
            <w:r w:rsidRPr="00E9527E">
              <w:rPr>
                <w:rFonts w:ascii="Times New Roman" w:hAnsi="Times New Roman"/>
                <w:i/>
                <w:sz w:val="16"/>
              </w:rPr>
              <w:t>What Makes a Baptist (handout found on Blackboard)</w:t>
            </w: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The Local Church, Polity, Christian Life</w:t>
            </w:r>
          </w:p>
        </w:tc>
        <w:tc>
          <w:tcPr>
            <w:tcW w:w="3011" w:type="dxa"/>
          </w:tcPr>
          <w:p w:rsidR="00D75BE4" w:rsidRPr="00E9527E" w:rsidRDefault="00D75BE4" w:rsidP="00CA2148">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45-74</w:t>
            </w:r>
          </w:p>
          <w:p w:rsidR="00D75BE4" w:rsidRPr="00E9527E" w:rsidRDefault="00D75BE4" w:rsidP="00CA2148">
            <w:pPr>
              <w:rPr>
                <w:rFonts w:ascii="Times New Roman" w:hAnsi="Times New Roman"/>
                <w:i/>
                <w:sz w:val="20"/>
              </w:rPr>
            </w:pPr>
          </w:p>
        </w:tc>
        <w:tc>
          <w:tcPr>
            <w:tcW w:w="1297" w:type="dxa"/>
            <w:shd w:val="clear" w:color="auto" w:fill="auto"/>
          </w:tcPr>
          <w:p w:rsidR="00D75BE4" w:rsidRPr="00E9527E" w:rsidRDefault="00D75BE4" w:rsidP="00CA2148">
            <w:pPr>
              <w:rPr>
                <w:rFonts w:ascii="Times New Roman" w:hAnsi="Times New Roman"/>
                <w:b/>
                <w:sz w:val="20"/>
              </w:rPr>
            </w:pPr>
            <w:r>
              <w:rPr>
                <w:rFonts w:ascii="Times New Roman" w:hAnsi="Times New Roman"/>
                <w:b/>
                <w:sz w:val="20"/>
              </w:rPr>
              <w:t>CR Essay 3 Due</w:t>
            </w:r>
          </w:p>
        </w:tc>
      </w:tr>
      <w:tr w:rsidR="00D75BE4" w:rsidRPr="00963590" w:rsidTr="00CA2148">
        <w:trPr>
          <w:trHeight w:val="141"/>
        </w:trPr>
        <w:tc>
          <w:tcPr>
            <w:tcW w:w="3149" w:type="dxa"/>
            <w:shd w:val="clear" w:color="auto" w:fill="BFBFBF"/>
          </w:tcPr>
          <w:p w:rsidR="00D75BE4" w:rsidRPr="00E9527E" w:rsidRDefault="00D75BE4" w:rsidP="00CA2148">
            <w:pPr>
              <w:rPr>
                <w:rFonts w:ascii="Times New Roman" w:hAnsi="Times New Roman"/>
                <w:sz w:val="20"/>
              </w:rPr>
            </w:pPr>
            <w:r>
              <w:rPr>
                <w:rFonts w:ascii="Times New Roman" w:hAnsi="Times New Roman"/>
                <w:b/>
                <w:sz w:val="20"/>
              </w:rPr>
              <w:t>Week #7</w:t>
            </w:r>
          </w:p>
        </w:tc>
        <w:tc>
          <w:tcPr>
            <w:tcW w:w="2328" w:type="dxa"/>
            <w:shd w:val="clear" w:color="auto" w:fill="BFBFBF"/>
          </w:tcPr>
          <w:p w:rsidR="00D75BE4" w:rsidRPr="00E9527E" w:rsidRDefault="00D75BE4" w:rsidP="00CA2148">
            <w:pPr>
              <w:rPr>
                <w:rFonts w:ascii="Times New Roman" w:hAnsi="Times New Roman"/>
                <w:b/>
                <w:i/>
                <w:sz w:val="20"/>
              </w:rPr>
            </w:pPr>
          </w:p>
        </w:tc>
        <w:tc>
          <w:tcPr>
            <w:tcW w:w="3011" w:type="dxa"/>
            <w:shd w:val="clear" w:color="auto" w:fill="BFBFBF"/>
          </w:tcPr>
          <w:p w:rsidR="00D75BE4" w:rsidRPr="00E9527E" w:rsidRDefault="00D75BE4" w:rsidP="00CA2148">
            <w:pPr>
              <w:rPr>
                <w:rFonts w:ascii="Times New Roman" w:hAnsi="Times New Roman"/>
                <w:i/>
                <w:sz w:val="20"/>
              </w:rPr>
            </w:pPr>
          </w:p>
        </w:tc>
        <w:tc>
          <w:tcPr>
            <w:tcW w:w="1297" w:type="dxa"/>
            <w:shd w:val="clear" w:color="auto" w:fill="BFBFBF"/>
          </w:tcPr>
          <w:p w:rsidR="00D75BE4" w:rsidRPr="00E9527E" w:rsidRDefault="00D75BE4" w:rsidP="00CA2148">
            <w:pPr>
              <w:rPr>
                <w:rFonts w:ascii="Times New Roman" w:hAnsi="Times New Roman"/>
                <w:sz w:val="20"/>
              </w:rPr>
            </w:pPr>
          </w:p>
        </w:tc>
      </w:tr>
      <w:tr w:rsidR="00D75BE4" w:rsidRPr="00963590" w:rsidTr="00CA2148">
        <w:trPr>
          <w:trHeight w:val="773"/>
        </w:trPr>
        <w:tc>
          <w:tcPr>
            <w:tcW w:w="3149" w:type="dxa"/>
            <w:shd w:val="clear" w:color="auto" w:fill="auto"/>
          </w:tcPr>
          <w:p w:rsidR="00D75BE4" w:rsidRPr="00E9527E" w:rsidRDefault="00D75BE4" w:rsidP="00CA2148">
            <w:pPr>
              <w:rPr>
                <w:rFonts w:ascii="Times New Roman" w:hAnsi="Times New Roman"/>
                <w:b/>
                <w:sz w:val="20"/>
              </w:rPr>
            </w:pPr>
          </w:p>
        </w:tc>
        <w:tc>
          <w:tcPr>
            <w:tcW w:w="2328" w:type="dxa"/>
            <w:shd w:val="clear" w:color="auto" w:fill="auto"/>
          </w:tcPr>
          <w:p w:rsidR="00D75BE4" w:rsidRPr="00E9527E" w:rsidRDefault="00D75BE4" w:rsidP="00CA2148">
            <w:pPr>
              <w:rPr>
                <w:rFonts w:ascii="Times New Roman" w:hAnsi="Times New Roman"/>
                <w:b/>
                <w:i/>
                <w:sz w:val="20"/>
              </w:rPr>
            </w:pPr>
            <w:r w:rsidRPr="00E9527E">
              <w:rPr>
                <w:rFonts w:ascii="Times New Roman" w:hAnsi="Times New Roman"/>
                <w:b/>
                <w:i/>
                <w:sz w:val="20"/>
              </w:rPr>
              <w:t>Cooperative Program</w:t>
            </w:r>
          </w:p>
          <w:p w:rsidR="00D75BE4" w:rsidRPr="00E9527E" w:rsidRDefault="00D75BE4" w:rsidP="00CA2148">
            <w:pPr>
              <w:rPr>
                <w:rFonts w:ascii="Times New Roman" w:hAnsi="Times New Roman"/>
                <w:b/>
                <w:i/>
                <w:sz w:val="20"/>
              </w:rPr>
            </w:pPr>
            <w:r w:rsidRPr="00E9527E">
              <w:rPr>
                <w:rFonts w:ascii="Times New Roman" w:hAnsi="Times New Roman"/>
                <w:b/>
                <w:i/>
                <w:sz w:val="20"/>
              </w:rPr>
              <w:t>And Baptist Ministry</w:t>
            </w:r>
          </w:p>
        </w:tc>
        <w:tc>
          <w:tcPr>
            <w:tcW w:w="3011" w:type="dxa"/>
            <w:shd w:val="clear" w:color="auto" w:fill="auto"/>
          </w:tcPr>
          <w:p w:rsidR="00D75BE4" w:rsidRPr="00E9527E" w:rsidRDefault="00D75BE4" w:rsidP="00CA2148">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75-82</w:t>
            </w:r>
          </w:p>
          <w:p w:rsidR="00D75BE4" w:rsidRPr="00E9527E" w:rsidRDefault="00D75BE4" w:rsidP="00CA2148">
            <w:pPr>
              <w:rPr>
                <w:rFonts w:ascii="Times New Roman" w:hAnsi="Times New Roman"/>
                <w:i/>
                <w:sz w:val="20"/>
              </w:rPr>
            </w:pP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494"/>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Baptist Relationships Locally, State, Nationally, and Internationally</w:t>
            </w:r>
          </w:p>
        </w:tc>
        <w:tc>
          <w:tcPr>
            <w:tcW w:w="3011" w:type="dxa"/>
          </w:tcPr>
          <w:p w:rsidR="00D75BE4" w:rsidRPr="00E9527E" w:rsidRDefault="00D75BE4" w:rsidP="00CA2148">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83-124</w:t>
            </w:r>
          </w:p>
          <w:p w:rsidR="00D75BE4" w:rsidRPr="00E9527E" w:rsidRDefault="00D75BE4" w:rsidP="00CA2148">
            <w:pPr>
              <w:rPr>
                <w:rFonts w:ascii="Times New Roman" w:hAnsi="Times New Roman"/>
                <w:i/>
                <w:sz w:val="20"/>
              </w:rPr>
            </w:pP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260"/>
        </w:trPr>
        <w:tc>
          <w:tcPr>
            <w:tcW w:w="9785" w:type="dxa"/>
            <w:gridSpan w:val="4"/>
            <w:shd w:val="clear" w:color="auto" w:fill="F79646"/>
          </w:tcPr>
          <w:p w:rsidR="00D75BE4" w:rsidRPr="00E9527E" w:rsidRDefault="00D75BE4" w:rsidP="00CA2148">
            <w:pPr>
              <w:rPr>
                <w:rFonts w:ascii="Times New Roman" w:hAnsi="Times New Roman"/>
                <w:sz w:val="20"/>
              </w:rPr>
            </w:pPr>
            <w:r w:rsidRPr="00E9527E">
              <w:rPr>
                <w:rFonts w:ascii="Times New Roman" w:hAnsi="Times New Roman"/>
                <w:sz w:val="20"/>
              </w:rPr>
              <w:t xml:space="preserve">              </w:t>
            </w:r>
          </w:p>
        </w:tc>
      </w:tr>
      <w:tr w:rsidR="00D75BE4" w:rsidRPr="00963590" w:rsidTr="00CA2148">
        <w:trPr>
          <w:trHeight w:val="503"/>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Exam</w:t>
            </w:r>
          </w:p>
        </w:tc>
        <w:tc>
          <w:tcPr>
            <w:tcW w:w="3011" w:type="dxa"/>
          </w:tcPr>
          <w:p w:rsidR="00D75BE4" w:rsidRPr="008232F6" w:rsidRDefault="00D75BE4" w:rsidP="00CA2148">
            <w:pPr>
              <w:rPr>
                <w:rFonts w:ascii="Times New Roman" w:eastAsia="Cambria" w:hAnsi="Times New Roman"/>
                <w:i/>
                <w:sz w:val="20"/>
                <w:szCs w:val="20"/>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xml:space="preserve">, Relationships </w:t>
            </w:r>
          </w:p>
        </w:tc>
        <w:tc>
          <w:tcPr>
            <w:tcW w:w="1297" w:type="dxa"/>
            <w:shd w:val="clear" w:color="auto" w:fill="auto"/>
          </w:tcPr>
          <w:p w:rsidR="00D75BE4" w:rsidRPr="00E9527E" w:rsidRDefault="00D75BE4" w:rsidP="00CA2148">
            <w:pPr>
              <w:rPr>
                <w:rFonts w:ascii="Times New Roman" w:hAnsi="Times New Roman"/>
                <w:b/>
                <w:i/>
                <w:sz w:val="20"/>
              </w:rPr>
            </w:pPr>
          </w:p>
        </w:tc>
      </w:tr>
      <w:tr w:rsidR="00D75BE4" w:rsidRPr="00963590" w:rsidTr="00CA2148">
        <w:trPr>
          <w:trHeight w:val="359"/>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i/>
                <w:sz w:val="20"/>
              </w:rPr>
            </w:pPr>
            <w:r>
              <w:rPr>
                <w:rFonts w:ascii="Times New Roman" w:hAnsi="Times New Roman"/>
                <w:i/>
                <w:sz w:val="20"/>
              </w:rPr>
              <w:t>Measure, Authority, and Purpose of Ministry</w:t>
            </w:r>
          </w:p>
        </w:tc>
        <w:tc>
          <w:tcPr>
            <w:tcW w:w="3011" w:type="dxa"/>
          </w:tcPr>
          <w:p w:rsidR="00D75BE4" w:rsidRPr="00E9527E" w:rsidRDefault="00D75BE4" w:rsidP="00CA2148">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4-6</w:t>
            </w:r>
          </w:p>
        </w:tc>
        <w:tc>
          <w:tcPr>
            <w:tcW w:w="1297" w:type="dxa"/>
            <w:shd w:val="clear" w:color="auto" w:fill="auto"/>
          </w:tcPr>
          <w:p w:rsidR="00D75BE4" w:rsidRPr="00E9527E" w:rsidRDefault="00D75BE4" w:rsidP="00CA2148">
            <w:pPr>
              <w:rPr>
                <w:rFonts w:ascii="Times New Roman" w:hAnsi="Times New Roman"/>
                <w:b/>
                <w:sz w:val="20"/>
              </w:rPr>
            </w:pPr>
            <w:r>
              <w:rPr>
                <w:rFonts w:ascii="Times New Roman" w:hAnsi="Times New Roman"/>
                <w:b/>
                <w:sz w:val="20"/>
              </w:rPr>
              <w:t>CR Essay 4 Due</w:t>
            </w:r>
          </w:p>
        </w:tc>
      </w:tr>
      <w:tr w:rsidR="00D75BE4" w:rsidRPr="00963590" w:rsidTr="00CA2148">
        <w:trPr>
          <w:trHeight w:val="141"/>
        </w:trPr>
        <w:tc>
          <w:tcPr>
            <w:tcW w:w="9785" w:type="dxa"/>
            <w:gridSpan w:val="4"/>
            <w:shd w:val="clear" w:color="FFFFFF" w:fill="8DB3E2"/>
          </w:tcPr>
          <w:p w:rsidR="00D75BE4" w:rsidRDefault="00D75BE4" w:rsidP="00CA2148">
            <w:pPr>
              <w:rPr>
                <w:rFonts w:ascii="Times New Roman" w:hAnsi="Times New Roman"/>
                <w:b/>
                <w:sz w:val="20"/>
              </w:rPr>
            </w:pPr>
          </w:p>
          <w:p w:rsidR="00D75BE4" w:rsidRPr="00E9527E" w:rsidRDefault="00D75BE4" w:rsidP="00CA2148">
            <w:pPr>
              <w:rPr>
                <w:rFonts w:ascii="Times New Roman" w:hAnsi="Times New Roman"/>
                <w:b/>
                <w:i/>
                <w:sz w:val="20"/>
              </w:rPr>
            </w:pPr>
            <w:r>
              <w:rPr>
                <w:rFonts w:ascii="Times New Roman" w:hAnsi="Times New Roman"/>
                <w:b/>
                <w:sz w:val="20"/>
              </w:rPr>
              <w:t>Week #8</w:t>
            </w:r>
            <w:r w:rsidRPr="00E9527E">
              <w:rPr>
                <w:rFonts w:ascii="Times New Roman" w:hAnsi="Times New Roman"/>
                <w:b/>
                <w:sz w:val="20"/>
              </w:rPr>
              <w:t xml:space="preserve">                 </w:t>
            </w:r>
            <w:r w:rsidRPr="00E9527E">
              <w:rPr>
                <w:rFonts w:ascii="Times New Roman" w:hAnsi="Times New Roman"/>
                <w:b/>
                <w:i/>
                <w:sz w:val="20"/>
              </w:rPr>
              <w:t xml:space="preserve">Module Four:  </w:t>
            </w:r>
          </w:p>
          <w:p w:rsidR="00D75BE4" w:rsidRPr="00E9527E" w:rsidRDefault="00D75BE4" w:rsidP="00CA2148">
            <w:pPr>
              <w:rPr>
                <w:rFonts w:ascii="Times New Roman" w:hAnsi="Times New Roman"/>
                <w:b/>
                <w:sz w:val="20"/>
              </w:rPr>
            </w:pPr>
            <w:r w:rsidRPr="00E9527E">
              <w:rPr>
                <w:rFonts w:ascii="Times New Roman" w:hAnsi="Times New Roman"/>
                <w:b/>
                <w:i/>
                <w:sz w:val="20"/>
              </w:rPr>
              <w:t xml:space="preserve">                                      Leadership and Ministry</w:t>
            </w:r>
          </w:p>
        </w:tc>
      </w:tr>
      <w:tr w:rsidR="00D75BE4" w:rsidRPr="00963590" w:rsidTr="00CA2148">
        <w:trPr>
          <w:trHeight w:val="141"/>
        </w:trPr>
        <w:tc>
          <w:tcPr>
            <w:tcW w:w="3149" w:type="dxa"/>
            <w:shd w:val="clear" w:color="FFFFFF" w:fill="auto"/>
          </w:tcPr>
          <w:p w:rsidR="00D75BE4" w:rsidRPr="00E9527E" w:rsidRDefault="00D75BE4" w:rsidP="00CA2148">
            <w:pPr>
              <w:rPr>
                <w:rFonts w:ascii="Times New Roman" w:hAnsi="Times New Roman"/>
                <w:sz w:val="20"/>
              </w:rPr>
            </w:pPr>
          </w:p>
        </w:tc>
        <w:tc>
          <w:tcPr>
            <w:tcW w:w="2328" w:type="dxa"/>
            <w:shd w:val="clear" w:color="FFFFFF" w:fill="auto"/>
          </w:tcPr>
          <w:p w:rsidR="00D75BE4" w:rsidRPr="00E9527E" w:rsidRDefault="00D75BE4" w:rsidP="00CA2148">
            <w:pPr>
              <w:rPr>
                <w:rFonts w:ascii="Times New Roman" w:hAnsi="Times New Roman"/>
                <w:i/>
                <w:sz w:val="20"/>
              </w:rPr>
            </w:pPr>
            <w:r>
              <w:rPr>
                <w:rFonts w:ascii="Times New Roman" w:hAnsi="Times New Roman"/>
                <w:i/>
                <w:sz w:val="20"/>
              </w:rPr>
              <w:t>Tools and Power of Ministry</w:t>
            </w:r>
          </w:p>
        </w:tc>
        <w:tc>
          <w:tcPr>
            <w:tcW w:w="3011" w:type="dxa"/>
            <w:shd w:val="clear" w:color="FFFFFF" w:fill="auto"/>
          </w:tcPr>
          <w:p w:rsidR="00D75BE4" w:rsidRDefault="00D75BE4" w:rsidP="00CA2148">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7-8</w:t>
            </w:r>
          </w:p>
          <w:p w:rsidR="00D75BE4" w:rsidRPr="00E67F1C" w:rsidRDefault="00D75BE4" w:rsidP="00CA2148">
            <w:pPr>
              <w:rPr>
                <w:rFonts w:ascii="Times New Roman" w:hAnsi="Times New Roman"/>
                <w:b/>
                <w:i/>
                <w:sz w:val="20"/>
              </w:rPr>
            </w:pPr>
          </w:p>
        </w:tc>
        <w:tc>
          <w:tcPr>
            <w:tcW w:w="1297" w:type="dxa"/>
            <w:shd w:val="clear" w:color="FFFFFF" w:fill="auto"/>
          </w:tcPr>
          <w:p w:rsidR="00D75BE4" w:rsidRPr="008232F6" w:rsidRDefault="00D75BE4" w:rsidP="00CA2148">
            <w:pPr>
              <w:rPr>
                <w:rFonts w:ascii="Times New Roman" w:hAnsi="Times New Roman"/>
                <w:color w:val="FFFFFF"/>
                <w:sz w:val="20"/>
              </w:rPr>
            </w:pPr>
            <w:r w:rsidRPr="00E9527E">
              <w:rPr>
                <w:rFonts w:ascii="Times New Roman" w:hAnsi="Times New Roman"/>
                <w:b/>
                <w:sz w:val="20"/>
              </w:rPr>
              <w:t>Ministry Interview Due</w:t>
            </w:r>
          </w:p>
        </w:tc>
      </w:tr>
      <w:tr w:rsidR="00D75BE4" w:rsidRPr="00963590" w:rsidTr="00CA2148">
        <w:trPr>
          <w:trHeight w:val="395"/>
        </w:trPr>
        <w:tc>
          <w:tcPr>
            <w:tcW w:w="3149" w:type="dxa"/>
            <w:shd w:val="solid" w:color="FFFFFF" w:fill="F3F3F3"/>
          </w:tcPr>
          <w:p w:rsidR="00D75BE4" w:rsidRPr="00E9527E" w:rsidRDefault="00D75BE4" w:rsidP="00CA2148">
            <w:pPr>
              <w:rPr>
                <w:rFonts w:ascii="Times New Roman" w:hAnsi="Times New Roman"/>
                <w:sz w:val="20"/>
              </w:rPr>
            </w:pPr>
          </w:p>
        </w:tc>
        <w:tc>
          <w:tcPr>
            <w:tcW w:w="2328" w:type="dxa"/>
            <w:shd w:val="solid" w:color="FFFFFF" w:fill="F3F3F3"/>
          </w:tcPr>
          <w:p w:rsidR="00D75BE4" w:rsidRPr="00E9527E" w:rsidRDefault="00D75BE4" w:rsidP="00CA2148">
            <w:pPr>
              <w:rPr>
                <w:rFonts w:ascii="Times New Roman" w:hAnsi="Times New Roman"/>
                <w:b/>
                <w:i/>
                <w:sz w:val="20"/>
              </w:rPr>
            </w:pPr>
            <w:r>
              <w:rPr>
                <w:rFonts w:ascii="Times New Roman" w:hAnsi="Times New Roman"/>
                <w:b/>
                <w:i/>
                <w:sz w:val="20"/>
              </w:rPr>
              <w:t>Model of Ministry</w:t>
            </w:r>
          </w:p>
        </w:tc>
        <w:tc>
          <w:tcPr>
            <w:tcW w:w="3011" w:type="dxa"/>
            <w:shd w:val="solid" w:color="FFFFFF" w:fill="F3F3F3"/>
          </w:tcPr>
          <w:p w:rsidR="00D75BE4" w:rsidRPr="00E9527E" w:rsidRDefault="00D75BE4" w:rsidP="00CA2148">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9-10</w:t>
            </w:r>
          </w:p>
          <w:p w:rsidR="00D75BE4" w:rsidRPr="00E9527E" w:rsidRDefault="00D75BE4" w:rsidP="00CA2148">
            <w:pPr>
              <w:rPr>
                <w:rFonts w:ascii="Times New Roman" w:hAnsi="Times New Roman"/>
                <w:b/>
                <w:i/>
                <w:sz w:val="20"/>
              </w:rPr>
            </w:pP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shd w:val="clear" w:color="auto" w:fill="BFBFBF"/>
          </w:tcPr>
          <w:p w:rsidR="00D75BE4" w:rsidRPr="00E9527E" w:rsidRDefault="00D75BE4" w:rsidP="00CA2148">
            <w:pPr>
              <w:rPr>
                <w:rFonts w:ascii="Times New Roman" w:hAnsi="Times New Roman"/>
                <w:sz w:val="20"/>
              </w:rPr>
            </w:pPr>
          </w:p>
        </w:tc>
        <w:tc>
          <w:tcPr>
            <w:tcW w:w="2328" w:type="dxa"/>
            <w:shd w:val="clear" w:color="auto" w:fill="BFBFBF"/>
          </w:tcPr>
          <w:p w:rsidR="00D75BE4" w:rsidRPr="00E9527E" w:rsidRDefault="00D75BE4" w:rsidP="00CA2148">
            <w:pPr>
              <w:rPr>
                <w:rFonts w:ascii="Times New Roman" w:hAnsi="Times New Roman"/>
                <w:b/>
                <w:i/>
                <w:sz w:val="20"/>
              </w:rPr>
            </w:pPr>
          </w:p>
        </w:tc>
        <w:tc>
          <w:tcPr>
            <w:tcW w:w="3011" w:type="dxa"/>
            <w:shd w:val="clear" w:color="auto" w:fill="BFBFBF"/>
          </w:tcPr>
          <w:p w:rsidR="00D75BE4" w:rsidRPr="00E9527E" w:rsidRDefault="00D75BE4" w:rsidP="00CA2148">
            <w:pPr>
              <w:rPr>
                <w:rFonts w:ascii="Times New Roman" w:hAnsi="Times New Roman"/>
                <w:i/>
                <w:sz w:val="20"/>
              </w:rPr>
            </w:pPr>
          </w:p>
        </w:tc>
        <w:tc>
          <w:tcPr>
            <w:tcW w:w="1297" w:type="dxa"/>
            <w:shd w:val="clear" w:color="auto" w:fill="BFBFBF"/>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i/>
                <w:sz w:val="20"/>
              </w:rPr>
            </w:pPr>
          </w:p>
        </w:tc>
        <w:tc>
          <w:tcPr>
            <w:tcW w:w="3011" w:type="dxa"/>
          </w:tcPr>
          <w:p w:rsidR="00D75BE4" w:rsidRPr="00E9527E" w:rsidRDefault="00D75BE4" w:rsidP="00CA2148">
            <w:pPr>
              <w:rPr>
                <w:rFonts w:ascii="Times New Roman" w:hAnsi="Times New Roman"/>
                <w:i/>
                <w:sz w:val="20"/>
              </w:rPr>
            </w:pPr>
            <w:r>
              <w:rPr>
                <w:rFonts w:ascii="Times New Roman" w:hAnsi="Times New Roman"/>
                <w:i/>
                <w:sz w:val="20"/>
              </w:rPr>
              <w:t>WRITING DAY</w:t>
            </w:r>
          </w:p>
        </w:tc>
        <w:tc>
          <w:tcPr>
            <w:tcW w:w="1297" w:type="dxa"/>
            <w:shd w:val="clear" w:color="auto" w:fill="auto"/>
          </w:tcPr>
          <w:p w:rsidR="00D75BE4" w:rsidRPr="00E9527E" w:rsidRDefault="00D75BE4" w:rsidP="00CA2148">
            <w:pPr>
              <w:rPr>
                <w:rFonts w:ascii="Times New Roman" w:hAnsi="Times New Roman"/>
                <w:b/>
                <w:sz w:val="20"/>
              </w:rPr>
            </w:pPr>
            <w:r>
              <w:rPr>
                <w:rFonts w:ascii="Times New Roman" w:hAnsi="Times New Roman"/>
                <w:b/>
                <w:sz w:val="20"/>
              </w:rPr>
              <w:t>Book Analysis Due</w:t>
            </w: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p>
        </w:tc>
        <w:tc>
          <w:tcPr>
            <w:tcW w:w="3011" w:type="dxa"/>
          </w:tcPr>
          <w:p w:rsidR="00D75BE4" w:rsidRPr="00E9527E" w:rsidRDefault="00D75BE4" w:rsidP="00CA2148">
            <w:pPr>
              <w:rPr>
                <w:rFonts w:ascii="Times New Roman" w:hAnsi="Times New Roman"/>
                <w:b/>
                <w:i/>
                <w:sz w:val="20"/>
              </w:rPr>
            </w:pPr>
          </w:p>
        </w:tc>
        <w:tc>
          <w:tcPr>
            <w:tcW w:w="1297" w:type="dxa"/>
            <w:shd w:val="clear" w:color="auto" w:fill="auto"/>
          </w:tcPr>
          <w:p w:rsidR="00D75BE4" w:rsidRPr="00E9527E" w:rsidRDefault="00D75BE4" w:rsidP="00CA2148">
            <w:pPr>
              <w:rPr>
                <w:rFonts w:ascii="Times New Roman" w:hAnsi="Times New Roman"/>
                <w:b/>
                <w:sz w:val="20"/>
              </w:rPr>
            </w:pPr>
            <w:r>
              <w:rPr>
                <w:rFonts w:ascii="Times New Roman" w:hAnsi="Times New Roman"/>
                <w:b/>
                <w:sz w:val="20"/>
              </w:rPr>
              <w:t>CR Essay 5 Due</w:t>
            </w:r>
          </w:p>
        </w:tc>
      </w:tr>
    </w:tbl>
    <w:p w:rsidR="00D75BE4" w:rsidRPr="0007368F" w:rsidRDefault="00D75BE4" w:rsidP="00D75BE4">
      <w:pPr>
        <w:pStyle w:val="NormalWeb"/>
        <w:spacing w:before="0" w:beforeAutospacing="0" w:after="0" w:afterAutospacing="0"/>
        <w:ind w:left="720" w:right="1008" w:hanging="720"/>
        <w:rPr>
          <w:b/>
          <w:sz w:val="22"/>
          <w:szCs w:val="22"/>
        </w:rPr>
      </w:pPr>
      <w:r w:rsidRPr="00B71FB9">
        <w:rPr>
          <w:spacing w:val="-3"/>
        </w:rPr>
        <w:lastRenderedPageBreak/>
        <w:tab/>
      </w:r>
    </w:p>
    <w:p w:rsidR="00D75BE4" w:rsidRDefault="00D75BE4" w:rsidP="00D75BE4"/>
    <w:p w:rsidR="00D75BE4" w:rsidRDefault="00D75BE4" w:rsidP="00D75BE4">
      <w:pPr>
        <w:pStyle w:val="NormalWeb"/>
        <w:tabs>
          <w:tab w:val="left" w:pos="9540"/>
        </w:tabs>
        <w:spacing w:before="0" w:beforeAutospacing="0" w:after="0" w:afterAutospacing="0"/>
        <w:ind w:left="720" w:right="1008" w:hanging="720"/>
        <w:jc w:val="center"/>
        <w:rPr>
          <w:szCs w:val="22"/>
        </w:rPr>
      </w:pPr>
    </w:p>
    <w:p w:rsidR="00071C35" w:rsidRDefault="00071C35"/>
    <w:sectPr w:rsidR="00071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4FAF"/>
    <w:multiLevelType w:val="hybridMultilevel"/>
    <w:tmpl w:val="1ABE4B0C"/>
    <w:lvl w:ilvl="0" w:tplc="CD54A10E">
      <w:start w:val="1"/>
      <w:numFmt w:val="decimal"/>
      <w:lvlText w:val="%1."/>
      <w:lvlJc w:val="left"/>
      <w:pPr>
        <w:ind w:left="720" w:hanging="360"/>
      </w:pPr>
      <w:rPr>
        <w:rFonts w:asciiTheme="minorHAnsi" w:hAnsiTheme="minorHAnsi"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F547C"/>
    <w:multiLevelType w:val="hybridMultilevel"/>
    <w:tmpl w:val="73969BC8"/>
    <w:lvl w:ilvl="0" w:tplc="0172BCFA">
      <w:start w:val="1"/>
      <w:numFmt w:val="decimal"/>
      <w:lvlText w:val="%1."/>
      <w:lvlJc w:val="left"/>
      <w:pPr>
        <w:ind w:left="360" w:hanging="360"/>
      </w:pPr>
      <w:rPr>
        <w:rFonts w:ascii="Arial" w:hAnsi="Arial" w:cs="Arial" w:hint="default"/>
        <w:color w:val="00000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04"/>
    <w:rsid w:val="00024259"/>
    <w:rsid w:val="00071C35"/>
    <w:rsid w:val="003752DF"/>
    <w:rsid w:val="008010A2"/>
    <w:rsid w:val="00812A9A"/>
    <w:rsid w:val="00A865D5"/>
    <w:rsid w:val="00B35808"/>
    <w:rsid w:val="00D5246F"/>
    <w:rsid w:val="00D75BE4"/>
    <w:rsid w:val="00DD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C4B4"/>
  <w15:chartTrackingRefBased/>
  <w15:docId w15:val="{6ABCC195-824D-4A12-A203-88D7709B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04"/>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DD0104"/>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DD0104"/>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DD0104"/>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DD0104"/>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DD0104"/>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DD0104"/>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104"/>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DD0104"/>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DD0104"/>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DD0104"/>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DD0104"/>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DD0104"/>
    <w:rPr>
      <w:rFonts w:ascii="Times New Roman" w:eastAsia="Times New Roman" w:hAnsi="Times New Roman" w:cs="Times New Roman"/>
      <w:b/>
      <w:spacing w:val="-3"/>
      <w:szCs w:val="24"/>
    </w:rPr>
  </w:style>
  <w:style w:type="paragraph" w:styleId="BodyTextIndent">
    <w:name w:val="Body Text Indent"/>
    <w:basedOn w:val="Normal"/>
    <w:link w:val="BodyTextIndentChar"/>
    <w:rsid w:val="00DD0104"/>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DD0104"/>
    <w:rPr>
      <w:rFonts w:ascii="Times New Roman" w:eastAsia="Times New Roman" w:hAnsi="Times New Roman" w:cs="Times New Roman"/>
      <w:spacing w:val="-3"/>
      <w:szCs w:val="24"/>
    </w:rPr>
  </w:style>
  <w:style w:type="paragraph" w:styleId="BodyTextIndent3">
    <w:name w:val="Body Text Indent 3"/>
    <w:basedOn w:val="Normal"/>
    <w:link w:val="BodyTextIndent3Char"/>
    <w:rsid w:val="00DD0104"/>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DD0104"/>
    <w:rPr>
      <w:rFonts w:ascii="Times New Roman" w:eastAsia="Times New Roman" w:hAnsi="Times New Roman" w:cs="Times New Roman"/>
      <w:spacing w:val="-3"/>
      <w:sz w:val="20"/>
      <w:szCs w:val="24"/>
    </w:rPr>
  </w:style>
  <w:style w:type="paragraph" w:styleId="NormalWeb">
    <w:name w:val="Normal (Web)"/>
    <w:basedOn w:val="Normal"/>
    <w:uiPriority w:val="99"/>
    <w:rsid w:val="00DD0104"/>
    <w:pPr>
      <w:spacing w:before="100" w:beforeAutospacing="1" w:after="100" w:afterAutospacing="1"/>
    </w:pPr>
    <w:rPr>
      <w:rFonts w:ascii="Times New Roman" w:hAnsi="Times New Roman"/>
    </w:rPr>
  </w:style>
  <w:style w:type="paragraph" w:styleId="ListParagraph">
    <w:name w:val="List Paragraph"/>
    <w:basedOn w:val="Normal"/>
    <w:uiPriority w:val="34"/>
    <w:qFormat/>
    <w:rsid w:val="00DD0104"/>
    <w:pPr>
      <w:ind w:left="720"/>
      <w:contextualSpacing/>
    </w:pPr>
    <w:rPr>
      <w:rFonts w:ascii="Cambria" w:eastAsia="MS Mincho" w:hAnsi="Cambria"/>
    </w:rPr>
  </w:style>
  <w:style w:type="table" w:styleId="GridTable1Light">
    <w:name w:val="Grid Table 1 Light"/>
    <w:basedOn w:val="TableNormal"/>
    <w:uiPriority w:val="46"/>
    <w:rsid w:val="00DD0104"/>
    <w:pPr>
      <w:spacing w:after="0" w:line="240" w:lineRule="auto"/>
    </w:pPr>
    <w:rPr>
      <w:rFonts w:ascii="Calibri" w:hAnsi="Calibri" w:cstheme="majorBidi"/>
      <w:sz w:val="24"/>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D0104"/>
    <w:rPr>
      <w:color w:val="0563C1" w:themeColor="hyperlink"/>
      <w:u w:val="single"/>
    </w:rPr>
  </w:style>
  <w:style w:type="paragraph" w:styleId="NoSpacing">
    <w:name w:val="No Spacing"/>
    <w:uiPriority w:val="1"/>
    <w:qFormat/>
    <w:rsid w:val="000242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studycenter.com/topicalcathy/theo-of-ministry.php" TargetMode="External"/><Relationship Id="rId3" Type="http://schemas.openxmlformats.org/officeDocument/2006/relationships/settings" Target="settings.xml"/><Relationship Id="rId7" Type="http://schemas.openxmlformats.org/officeDocument/2006/relationships/hyperlink" Target="http://catalog.wbu.edu/content.php?catoid=7&amp;navoid=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texasbaptists/church+ministry+resources/2011-Baptist-Distinctives-Book.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7</cp:revision>
  <dcterms:created xsi:type="dcterms:W3CDTF">2021-03-16T13:56:00Z</dcterms:created>
  <dcterms:modified xsi:type="dcterms:W3CDTF">2021-10-27T15:25:00Z</dcterms:modified>
</cp:coreProperties>
</file>