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1D8D" w:rsidRPr="00DA7CA0" w:rsidRDefault="00C61D8D" w:rsidP="00DA7CA0">
      <w:pPr>
        <w:pStyle w:val="Heading1"/>
        <w:jc w:val="center"/>
        <w:rPr>
          <w:rFonts w:ascii="Times New Roman" w:hAnsi="Times New Roman" w:cs="Times New Roman"/>
          <w:color w:val="auto"/>
          <w:sz w:val="24"/>
          <w:szCs w:val="24"/>
        </w:rPr>
      </w:pPr>
      <w:r w:rsidRPr="00DA7CA0">
        <w:rPr>
          <w:rStyle w:val="Strong"/>
          <w:rFonts w:ascii="Times New Roman" w:hAnsi="Times New Roman" w:cs="Times New Roman"/>
          <w:color w:val="auto"/>
          <w:sz w:val="24"/>
          <w:szCs w:val="24"/>
        </w:rPr>
        <w:t>WAYLAND BAPTIST UNIVERSITY</w:t>
      </w:r>
    </w:p>
    <w:p w:rsidR="00C61D8D" w:rsidRPr="00DA7CA0" w:rsidRDefault="00DA7CA0" w:rsidP="00DA7CA0">
      <w:pPr>
        <w:jc w:val="center"/>
        <w:rPr>
          <w:rStyle w:val="Strong"/>
          <w:sz w:val="20"/>
          <w:szCs w:val="20"/>
        </w:rPr>
      </w:pPr>
      <w:r w:rsidRPr="00DA7CA0">
        <w:rPr>
          <w:rStyle w:val="Strong"/>
          <w:sz w:val="20"/>
          <w:szCs w:val="20"/>
        </w:rPr>
        <w:t>Virtual Campus</w:t>
      </w:r>
    </w:p>
    <w:p w:rsidR="00C61D8D" w:rsidRPr="00DA7CA0" w:rsidRDefault="002C3F2B" w:rsidP="00DA7CA0">
      <w:pPr>
        <w:jc w:val="center"/>
      </w:pPr>
      <w:r w:rsidRPr="00DA7CA0">
        <w:rPr>
          <w:rStyle w:val="Strong"/>
          <w:sz w:val="20"/>
          <w:szCs w:val="20"/>
        </w:rPr>
        <w:t>School</w:t>
      </w:r>
      <w:r w:rsidR="00C61D8D" w:rsidRPr="00DA7CA0">
        <w:rPr>
          <w:rStyle w:val="Strong"/>
          <w:sz w:val="20"/>
          <w:szCs w:val="20"/>
        </w:rPr>
        <w:t xml:space="preserve"> of Languages and Literature</w:t>
      </w:r>
    </w:p>
    <w:p w:rsidR="00C61D8D" w:rsidRPr="00DA7CA0" w:rsidRDefault="00C61D8D" w:rsidP="00C61D8D">
      <w:pPr>
        <w:pStyle w:val="NormalWeb"/>
        <w:spacing w:before="0" w:beforeAutospacing="0" w:after="0" w:afterAutospacing="0"/>
        <w:rPr>
          <w:rStyle w:val="Strong"/>
          <w:sz w:val="20"/>
          <w:szCs w:val="20"/>
        </w:rPr>
      </w:pPr>
    </w:p>
    <w:p w:rsidR="00C61D8D" w:rsidRPr="00DA7CA0" w:rsidRDefault="00C61D8D" w:rsidP="00C61D8D">
      <w:pPr>
        <w:pStyle w:val="NormalWeb"/>
        <w:spacing w:before="0" w:beforeAutospacing="0" w:after="0" w:afterAutospacing="0"/>
        <w:rPr>
          <w:sz w:val="20"/>
          <w:szCs w:val="20"/>
          <w:lang w:val="en"/>
        </w:rPr>
      </w:pPr>
      <w:r w:rsidRPr="00DA7CA0">
        <w:rPr>
          <w:b/>
        </w:rPr>
        <w:t>Wayland Baptist University Mission Statement:</w:t>
      </w:r>
      <w:r w:rsidRPr="00DA7CA0">
        <w:rPr>
          <w:rStyle w:val="Strong"/>
          <w:sz w:val="20"/>
          <w:szCs w:val="20"/>
        </w:rPr>
        <w:t xml:space="preserve">  </w:t>
      </w:r>
      <w:smartTag w:uri="urn:schemas-microsoft-com:office:smarttags" w:element="place">
        <w:smartTag w:uri="urn:schemas-microsoft-com:office:smarttags" w:element="PlaceName">
          <w:r w:rsidRPr="00DA7CA0">
            <w:rPr>
              <w:sz w:val="20"/>
              <w:szCs w:val="20"/>
              <w:lang w:val="en"/>
            </w:rPr>
            <w:t>Wayland</w:t>
          </w:r>
        </w:smartTag>
        <w:r w:rsidRPr="00DA7CA0">
          <w:rPr>
            <w:sz w:val="20"/>
            <w:szCs w:val="20"/>
            <w:lang w:val="en"/>
          </w:rPr>
          <w:t xml:space="preserve"> </w:t>
        </w:r>
        <w:smartTag w:uri="urn:schemas-microsoft-com:office:smarttags" w:element="PlaceName">
          <w:r w:rsidRPr="00DA7CA0">
            <w:rPr>
              <w:sz w:val="20"/>
              <w:szCs w:val="20"/>
              <w:lang w:val="en"/>
            </w:rPr>
            <w:t>Baptist</w:t>
          </w:r>
        </w:smartTag>
        <w:r w:rsidRPr="00DA7CA0">
          <w:rPr>
            <w:sz w:val="20"/>
            <w:szCs w:val="20"/>
            <w:lang w:val="en"/>
          </w:rPr>
          <w:t xml:space="preserve"> </w:t>
        </w:r>
        <w:smartTag w:uri="urn:schemas-microsoft-com:office:smarttags" w:element="PlaceType">
          <w:r w:rsidRPr="00DA7CA0">
            <w:rPr>
              <w:sz w:val="20"/>
              <w:szCs w:val="20"/>
              <w:lang w:val="en"/>
            </w:rPr>
            <w:t>University</w:t>
          </w:r>
        </w:smartTag>
      </w:smartTag>
      <w:r w:rsidRPr="00DA7CA0">
        <w:rPr>
          <w:sz w:val="20"/>
          <w:szCs w:val="20"/>
          <w:lang w:val="en"/>
        </w:rPr>
        <w:t xml:space="preserve"> exists to educate students in an academically challenging, learning-focused and distinctively Christian environment for professional success, and service to God and humankind.</w:t>
      </w:r>
    </w:p>
    <w:p w:rsidR="00C61D8D" w:rsidRPr="00DA7CA0" w:rsidRDefault="00C61D8D" w:rsidP="00C61D8D">
      <w:pPr>
        <w:pStyle w:val="NormalWeb"/>
        <w:spacing w:before="0" w:beforeAutospacing="0" w:after="0" w:afterAutospacing="0"/>
        <w:rPr>
          <w:sz w:val="20"/>
          <w:szCs w:val="20"/>
          <w:lang w:val="en"/>
        </w:rPr>
      </w:pPr>
    </w:p>
    <w:p w:rsidR="00C61D8D" w:rsidRPr="00DA7CA0" w:rsidRDefault="00C61D8D" w:rsidP="00C61D8D">
      <w:pPr>
        <w:pStyle w:val="NormalWeb"/>
        <w:spacing w:before="0" w:beforeAutospacing="0" w:after="0" w:afterAutospacing="0"/>
        <w:rPr>
          <w:rStyle w:val="Strong"/>
          <w:b w:val="0"/>
          <w:bCs w:val="0"/>
          <w:sz w:val="20"/>
          <w:szCs w:val="20"/>
        </w:rPr>
      </w:pPr>
      <w:r w:rsidRPr="00DA7CA0">
        <w:rPr>
          <w:b/>
        </w:rPr>
        <w:t>Course Name:</w:t>
      </w:r>
      <w:r w:rsidRPr="00DA7CA0">
        <w:rPr>
          <w:rStyle w:val="Strong"/>
          <w:sz w:val="20"/>
          <w:szCs w:val="20"/>
        </w:rPr>
        <w:t xml:space="preserve"> </w:t>
      </w:r>
      <w:r w:rsidRPr="00DA7CA0">
        <w:rPr>
          <w:rStyle w:val="Strong"/>
          <w:b w:val="0"/>
          <w:sz w:val="20"/>
          <w:szCs w:val="20"/>
        </w:rPr>
        <w:t xml:space="preserve"> </w:t>
      </w:r>
      <w:r w:rsidRPr="00DA7CA0">
        <w:rPr>
          <w:sz w:val="20"/>
          <w:szCs w:val="20"/>
        </w:rPr>
        <w:t xml:space="preserve">ENGL 3303 Studies in </w:t>
      </w:r>
      <w:r w:rsidR="001956D4" w:rsidRPr="00DA7CA0">
        <w:rPr>
          <w:sz w:val="20"/>
          <w:szCs w:val="20"/>
        </w:rPr>
        <w:t>English</w:t>
      </w:r>
      <w:r w:rsidR="00DA7CA0" w:rsidRPr="00DA7CA0">
        <w:rPr>
          <w:sz w:val="20"/>
          <w:szCs w:val="20"/>
        </w:rPr>
        <w:t>: Children’s Literature</w:t>
      </w:r>
    </w:p>
    <w:p w:rsidR="0032457D" w:rsidRPr="00DA7CA0" w:rsidRDefault="0032457D" w:rsidP="00C61D8D">
      <w:pPr>
        <w:pStyle w:val="NormalWeb"/>
        <w:spacing w:before="0" w:beforeAutospacing="0" w:after="0" w:afterAutospacing="0"/>
        <w:rPr>
          <w:rStyle w:val="Strong"/>
          <w:sz w:val="20"/>
          <w:szCs w:val="20"/>
        </w:rPr>
      </w:pPr>
    </w:p>
    <w:p w:rsidR="00C61D8D" w:rsidRPr="00DA7CA0" w:rsidRDefault="00C61D8D" w:rsidP="00C61D8D">
      <w:pPr>
        <w:pStyle w:val="NormalWeb"/>
        <w:spacing w:before="0" w:beforeAutospacing="0" w:after="0" w:afterAutospacing="0"/>
        <w:rPr>
          <w:rStyle w:val="Strong"/>
          <w:sz w:val="20"/>
          <w:szCs w:val="20"/>
        </w:rPr>
      </w:pPr>
      <w:r w:rsidRPr="00DA7CA0">
        <w:rPr>
          <w:b/>
        </w:rPr>
        <w:t>Term and Year:</w:t>
      </w:r>
      <w:r w:rsidRPr="00DA7CA0">
        <w:rPr>
          <w:rStyle w:val="Strong"/>
          <w:sz w:val="20"/>
          <w:szCs w:val="20"/>
        </w:rPr>
        <w:t xml:space="preserve"> </w:t>
      </w:r>
      <w:r w:rsidR="009C5EDC">
        <w:rPr>
          <w:rStyle w:val="Strong"/>
          <w:b w:val="0"/>
          <w:sz w:val="20"/>
          <w:szCs w:val="20"/>
        </w:rPr>
        <w:t>Summer</w:t>
      </w:r>
      <w:r w:rsidR="00DA7CA0" w:rsidRPr="00DA7CA0">
        <w:rPr>
          <w:rStyle w:val="Strong"/>
          <w:b w:val="0"/>
          <w:sz w:val="20"/>
          <w:szCs w:val="20"/>
        </w:rPr>
        <w:t xml:space="preserve"> 2020</w:t>
      </w:r>
    </w:p>
    <w:p w:rsidR="00C61D8D" w:rsidRPr="00DA7CA0" w:rsidRDefault="00C61D8D" w:rsidP="00C61D8D">
      <w:pPr>
        <w:pStyle w:val="NormalWeb"/>
        <w:spacing w:before="0" w:beforeAutospacing="0" w:after="0" w:afterAutospacing="0"/>
        <w:rPr>
          <w:rStyle w:val="Strong"/>
          <w:sz w:val="20"/>
          <w:szCs w:val="20"/>
        </w:rPr>
      </w:pPr>
    </w:p>
    <w:p w:rsidR="00C61D8D" w:rsidRPr="00DA7CA0" w:rsidRDefault="00C61D8D" w:rsidP="00C61D8D">
      <w:pPr>
        <w:pStyle w:val="NormalWeb"/>
        <w:spacing w:before="0" w:beforeAutospacing="0" w:after="0" w:afterAutospacing="0"/>
        <w:rPr>
          <w:rStyle w:val="Strong"/>
          <w:sz w:val="20"/>
          <w:szCs w:val="20"/>
        </w:rPr>
      </w:pPr>
      <w:r w:rsidRPr="00DA7CA0">
        <w:rPr>
          <w:b/>
        </w:rPr>
        <w:t>Full Name of Instructor:</w:t>
      </w:r>
      <w:r w:rsidR="00DA7CA0" w:rsidRPr="00DA7CA0">
        <w:rPr>
          <w:rStyle w:val="Strong"/>
          <w:sz w:val="20"/>
          <w:szCs w:val="20"/>
        </w:rPr>
        <w:t xml:space="preserve"> </w:t>
      </w:r>
      <w:r w:rsidR="00DA7CA0" w:rsidRPr="00DA7CA0">
        <w:rPr>
          <w:rStyle w:val="Strong"/>
          <w:b w:val="0"/>
          <w:sz w:val="20"/>
          <w:szCs w:val="20"/>
        </w:rPr>
        <w:t>Dr. Kimberlee Mendoza</w:t>
      </w:r>
    </w:p>
    <w:p w:rsidR="00C61D8D" w:rsidRPr="00DA7CA0" w:rsidRDefault="00C61D8D" w:rsidP="00DA7CA0">
      <w:pPr>
        <w:rPr>
          <w:rStyle w:val="Strong"/>
          <w:sz w:val="20"/>
          <w:szCs w:val="20"/>
        </w:rPr>
      </w:pPr>
    </w:p>
    <w:p w:rsidR="007D00B1" w:rsidRPr="00DA7CA0" w:rsidRDefault="007D00B1" w:rsidP="00DA7CA0">
      <w:pPr>
        <w:rPr>
          <w:rStyle w:val="Strong"/>
          <w:b w:val="0"/>
          <w:sz w:val="20"/>
          <w:szCs w:val="20"/>
        </w:rPr>
      </w:pPr>
      <w:r w:rsidRPr="00DA7CA0">
        <w:rPr>
          <w:rStyle w:val="Strong"/>
          <w:sz w:val="20"/>
          <w:szCs w:val="20"/>
        </w:rPr>
        <w:t xml:space="preserve">Office Phone and </w:t>
      </w:r>
      <w:r w:rsidRPr="00DA7CA0">
        <w:rPr>
          <w:rStyle w:val="Strong"/>
          <w:sz w:val="20"/>
          <w:szCs w:val="20"/>
          <w:u w:val="single"/>
        </w:rPr>
        <w:t>WBU</w:t>
      </w:r>
      <w:r w:rsidRPr="00DA7CA0">
        <w:rPr>
          <w:rStyle w:val="Strong"/>
          <w:sz w:val="20"/>
          <w:szCs w:val="20"/>
        </w:rPr>
        <w:t xml:space="preserve"> Email Address: </w:t>
      </w:r>
      <w:r w:rsidRPr="00DA7CA0">
        <w:rPr>
          <w:rStyle w:val="Strong"/>
          <w:b w:val="0"/>
          <w:sz w:val="20"/>
          <w:szCs w:val="20"/>
        </w:rPr>
        <w:t>(</w:t>
      </w:r>
      <w:r w:rsidR="00DA7CA0" w:rsidRPr="00DA7CA0">
        <w:rPr>
          <w:rStyle w:val="Strong"/>
          <w:b w:val="0"/>
          <w:sz w:val="20"/>
          <w:szCs w:val="20"/>
        </w:rPr>
        <w:t>806) 291-1106; mendozak@wbu.edu</w:t>
      </w:r>
    </w:p>
    <w:p w:rsidR="00C61D8D" w:rsidRPr="00DA7CA0" w:rsidRDefault="00C61D8D" w:rsidP="00C61D8D">
      <w:pPr>
        <w:pStyle w:val="NormalWeb"/>
        <w:spacing w:before="0" w:beforeAutospacing="0" w:after="0" w:afterAutospacing="0"/>
        <w:rPr>
          <w:sz w:val="20"/>
          <w:szCs w:val="20"/>
        </w:rPr>
      </w:pPr>
    </w:p>
    <w:p w:rsidR="00C61D8D" w:rsidRPr="00DA7CA0" w:rsidRDefault="00C61D8D" w:rsidP="00C61D8D">
      <w:pPr>
        <w:pStyle w:val="NormalWeb"/>
        <w:spacing w:before="0" w:beforeAutospacing="0" w:after="0" w:afterAutospacing="0"/>
        <w:rPr>
          <w:sz w:val="20"/>
          <w:szCs w:val="20"/>
        </w:rPr>
      </w:pPr>
      <w:r w:rsidRPr="00DA7CA0">
        <w:rPr>
          <w:b/>
        </w:rPr>
        <w:t>Office Hours, Building, and Location:</w:t>
      </w:r>
      <w:r w:rsidRPr="00DA7CA0">
        <w:rPr>
          <w:b/>
          <w:sz w:val="20"/>
          <w:szCs w:val="20"/>
        </w:rPr>
        <w:t xml:space="preserve"> </w:t>
      </w:r>
      <w:r w:rsidR="00DA7CA0" w:rsidRPr="00DA7CA0">
        <w:rPr>
          <w:sz w:val="20"/>
          <w:szCs w:val="20"/>
        </w:rPr>
        <w:t>M-F, 8:00-4:00, GH 200</w:t>
      </w:r>
    </w:p>
    <w:p w:rsidR="00C61D8D" w:rsidRPr="00DA7CA0" w:rsidRDefault="00C61D8D" w:rsidP="00C61D8D">
      <w:pPr>
        <w:pStyle w:val="NormalWeb"/>
        <w:spacing w:before="0" w:beforeAutospacing="0" w:after="0" w:afterAutospacing="0"/>
        <w:rPr>
          <w:sz w:val="20"/>
          <w:szCs w:val="20"/>
        </w:rPr>
      </w:pPr>
    </w:p>
    <w:p w:rsidR="00C61D8D" w:rsidRPr="00DA7CA0" w:rsidRDefault="00C61D8D" w:rsidP="00C61D8D">
      <w:pPr>
        <w:pStyle w:val="NormalWeb"/>
        <w:spacing w:before="0" w:beforeAutospacing="0" w:after="0" w:afterAutospacing="0"/>
        <w:rPr>
          <w:sz w:val="20"/>
          <w:szCs w:val="20"/>
        </w:rPr>
      </w:pPr>
      <w:r w:rsidRPr="00DA7CA0">
        <w:rPr>
          <w:b/>
        </w:rPr>
        <w:t>Class Meeting Time and Location:</w:t>
      </w:r>
      <w:r w:rsidR="00B7371C" w:rsidRPr="00DA7CA0">
        <w:rPr>
          <w:sz w:val="20"/>
          <w:szCs w:val="20"/>
        </w:rPr>
        <w:t xml:space="preserve"> </w:t>
      </w:r>
      <w:r w:rsidR="00DA7CA0" w:rsidRPr="00DA7CA0">
        <w:rPr>
          <w:sz w:val="20"/>
          <w:szCs w:val="20"/>
        </w:rPr>
        <w:t>Online</w:t>
      </w:r>
    </w:p>
    <w:p w:rsidR="00C61D8D" w:rsidRPr="00DA7CA0" w:rsidRDefault="00C61D8D" w:rsidP="00C61D8D">
      <w:pPr>
        <w:pStyle w:val="NormalWeb"/>
        <w:spacing w:before="0" w:beforeAutospacing="0" w:after="0" w:afterAutospacing="0"/>
        <w:rPr>
          <w:sz w:val="20"/>
          <w:szCs w:val="20"/>
        </w:rPr>
      </w:pPr>
    </w:p>
    <w:p w:rsidR="00C61D8D" w:rsidRPr="00DA7CA0" w:rsidRDefault="00C61D8D" w:rsidP="00C61D8D">
      <w:pPr>
        <w:pStyle w:val="NormalWeb"/>
        <w:spacing w:before="0" w:beforeAutospacing="0" w:after="0" w:afterAutospacing="0"/>
        <w:rPr>
          <w:sz w:val="20"/>
          <w:szCs w:val="20"/>
        </w:rPr>
      </w:pPr>
      <w:r w:rsidRPr="00DA7CA0">
        <w:rPr>
          <w:b/>
        </w:rPr>
        <w:t>Catalog Description:</w:t>
      </w:r>
      <w:r w:rsidRPr="00DA7CA0">
        <w:rPr>
          <w:b/>
          <w:sz w:val="20"/>
          <w:szCs w:val="20"/>
        </w:rPr>
        <w:t xml:space="preserve">  </w:t>
      </w:r>
      <w:r w:rsidR="001956D4" w:rsidRPr="00DA7CA0">
        <w:rPr>
          <w:sz w:val="20"/>
          <w:szCs w:val="20"/>
        </w:rPr>
        <w:t>Topics vary to include subjects, genres, or themes not exclusively covered in other English courses. May be repeated once when topics change.</w:t>
      </w:r>
      <w:r w:rsidR="00DA7CA0" w:rsidRPr="00DA7CA0">
        <w:rPr>
          <w:sz w:val="20"/>
          <w:szCs w:val="20"/>
        </w:rPr>
        <w:t xml:space="preserve">  This particular course will study Children’s Literature.</w:t>
      </w:r>
    </w:p>
    <w:p w:rsidR="007A1697" w:rsidRPr="00DA7CA0" w:rsidRDefault="007A1697" w:rsidP="00C61D8D">
      <w:pPr>
        <w:pStyle w:val="NormalWeb"/>
        <w:spacing w:before="0" w:beforeAutospacing="0" w:after="0" w:afterAutospacing="0"/>
        <w:rPr>
          <w:rStyle w:val="Strong"/>
          <w:sz w:val="20"/>
          <w:szCs w:val="20"/>
        </w:rPr>
      </w:pPr>
    </w:p>
    <w:p w:rsidR="00C61D8D" w:rsidRPr="00DA7CA0" w:rsidRDefault="00C61D8D" w:rsidP="00C61D8D">
      <w:pPr>
        <w:pStyle w:val="NormalWeb"/>
        <w:spacing w:before="0" w:beforeAutospacing="0" w:after="0" w:afterAutospacing="0"/>
        <w:rPr>
          <w:sz w:val="20"/>
          <w:szCs w:val="20"/>
        </w:rPr>
      </w:pPr>
      <w:r w:rsidRPr="00DA7CA0">
        <w:rPr>
          <w:b/>
        </w:rPr>
        <w:t>Prerequisite:</w:t>
      </w:r>
      <w:r w:rsidRPr="00DA7CA0">
        <w:rPr>
          <w:sz w:val="20"/>
          <w:szCs w:val="20"/>
        </w:rPr>
        <w:t xml:space="preserve"> </w:t>
      </w:r>
      <w:r w:rsidRPr="00DA7CA0">
        <w:rPr>
          <w:rStyle w:val="Strong"/>
          <w:b w:val="0"/>
          <w:sz w:val="20"/>
          <w:szCs w:val="20"/>
        </w:rPr>
        <w:t>Advanced standing</w:t>
      </w:r>
    </w:p>
    <w:p w:rsidR="00C61D8D" w:rsidRPr="00DA7CA0" w:rsidRDefault="00C61D8D" w:rsidP="00C61D8D">
      <w:pPr>
        <w:pStyle w:val="NormalWeb"/>
        <w:spacing w:before="0" w:beforeAutospacing="0" w:after="0" w:afterAutospacing="0"/>
        <w:rPr>
          <w:sz w:val="20"/>
          <w:szCs w:val="20"/>
        </w:rPr>
      </w:pPr>
      <w:r w:rsidRPr="00DA7CA0">
        <w:rPr>
          <w:sz w:val="20"/>
          <w:szCs w:val="20"/>
        </w:rPr>
        <w:t> </w:t>
      </w:r>
    </w:p>
    <w:p w:rsidR="00C61D8D" w:rsidRPr="009C5EDC" w:rsidRDefault="00C61D8D" w:rsidP="00DA7CA0">
      <w:pPr>
        <w:pStyle w:val="Subtitle"/>
        <w:rPr>
          <w:rFonts w:ascii="Times New Roman" w:hAnsi="Times New Roman" w:cs="Times New Roman"/>
          <w:color w:val="auto"/>
          <w:sz w:val="28"/>
          <w:szCs w:val="28"/>
        </w:rPr>
      </w:pPr>
      <w:r w:rsidRPr="009C5EDC">
        <w:rPr>
          <w:rStyle w:val="Strong"/>
          <w:rFonts w:ascii="Times New Roman" w:hAnsi="Times New Roman" w:cs="Times New Roman"/>
          <w:color w:val="auto"/>
          <w:sz w:val="28"/>
          <w:szCs w:val="28"/>
        </w:rPr>
        <w:t>Required Textbook and Resources</w:t>
      </w:r>
      <w:r w:rsidRPr="009C5EDC">
        <w:rPr>
          <w:rFonts w:ascii="Times New Roman" w:hAnsi="Times New Roman" w:cs="Times New Roman"/>
          <w:color w:val="auto"/>
          <w:sz w:val="28"/>
          <w:szCs w:val="28"/>
        </w:rPr>
        <w:t xml:space="preserve">: </w:t>
      </w:r>
    </w:p>
    <w:p w:rsidR="00261C37" w:rsidRPr="00261C37" w:rsidRDefault="009C5EDC" w:rsidP="00261C37">
      <w:r>
        <w:t>Get</w:t>
      </w:r>
      <w:r w:rsidR="00261C37">
        <w:t xml:space="preserve"> e-book through the bookstore</w:t>
      </w:r>
      <w:r>
        <w:t xml:space="preserve"> or purchase hardcopy</w:t>
      </w:r>
      <w:r w:rsidR="00261C37">
        <w:t>:</w:t>
      </w:r>
    </w:p>
    <w:p w:rsidR="00DA7CA0" w:rsidRPr="00DA7CA0" w:rsidRDefault="00DA7CA0" w:rsidP="00DA7CA0">
      <w:pPr>
        <w:pStyle w:val="ListParagraph"/>
        <w:numPr>
          <w:ilvl w:val="0"/>
          <w:numId w:val="3"/>
        </w:numPr>
        <w:rPr>
          <w:sz w:val="22"/>
          <w:szCs w:val="22"/>
        </w:rPr>
      </w:pPr>
      <w:r w:rsidRPr="00DA7CA0">
        <w:rPr>
          <w:sz w:val="22"/>
          <w:szCs w:val="22"/>
        </w:rPr>
        <w:t xml:space="preserve">Dr. Seuss. </w:t>
      </w:r>
      <w:r w:rsidRPr="00DA7CA0">
        <w:rPr>
          <w:i/>
          <w:sz w:val="22"/>
          <w:szCs w:val="22"/>
        </w:rPr>
        <w:t>The Cat &amp; the Hat</w:t>
      </w:r>
      <w:r w:rsidRPr="00DA7CA0">
        <w:rPr>
          <w:sz w:val="22"/>
          <w:szCs w:val="22"/>
        </w:rPr>
        <w:t xml:space="preserve"> ISBN:  978-0375834929</w:t>
      </w:r>
    </w:p>
    <w:p w:rsidR="00DA7CA0" w:rsidRPr="00DA7CA0" w:rsidRDefault="00DA7CA0" w:rsidP="00DA7CA0">
      <w:pPr>
        <w:pStyle w:val="ListParagraph"/>
        <w:numPr>
          <w:ilvl w:val="0"/>
          <w:numId w:val="3"/>
        </w:numPr>
        <w:rPr>
          <w:sz w:val="22"/>
          <w:szCs w:val="22"/>
        </w:rPr>
      </w:pPr>
      <w:proofErr w:type="spellStart"/>
      <w:r w:rsidRPr="00DA7CA0">
        <w:rPr>
          <w:sz w:val="22"/>
          <w:szCs w:val="22"/>
        </w:rPr>
        <w:t>Munsch</w:t>
      </w:r>
      <w:proofErr w:type="spellEnd"/>
      <w:r w:rsidRPr="00DA7CA0">
        <w:rPr>
          <w:sz w:val="22"/>
          <w:szCs w:val="22"/>
        </w:rPr>
        <w:t xml:space="preserve">, Robert &amp; </w:t>
      </w:r>
      <w:proofErr w:type="spellStart"/>
      <w:r w:rsidRPr="00DA7CA0">
        <w:rPr>
          <w:sz w:val="22"/>
          <w:szCs w:val="22"/>
        </w:rPr>
        <w:t>Shela</w:t>
      </w:r>
      <w:proofErr w:type="spellEnd"/>
      <w:r w:rsidRPr="00DA7CA0">
        <w:rPr>
          <w:sz w:val="22"/>
          <w:szCs w:val="22"/>
        </w:rPr>
        <w:t xml:space="preserve"> McGraw. </w:t>
      </w:r>
      <w:r w:rsidRPr="00DA7CA0">
        <w:rPr>
          <w:i/>
          <w:sz w:val="22"/>
          <w:szCs w:val="22"/>
        </w:rPr>
        <w:t>Love You Forever.</w:t>
      </w:r>
      <w:r w:rsidRPr="00DA7CA0">
        <w:rPr>
          <w:sz w:val="22"/>
          <w:szCs w:val="22"/>
        </w:rPr>
        <w:t xml:space="preserve"> ISBN:  978-0920668375</w:t>
      </w:r>
    </w:p>
    <w:p w:rsidR="00DA7CA0" w:rsidRDefault="00DA7CA0" w:rsidP="00DA7CA0">
      <w:pPr>
        <w:pStyle w:val="ListParagraph"/>
        <w:numPr>
          <w:ilvl w:val="0"/>
          <w:numId w:val="3"/>
        </w:numPr>
        <w:rPr>
          <w:sz w:val="22"/>
          <w:szCs w:val="22"/>
        </w:rPr>
      </w:pPr>
      <w:r w:rsidRPr="00DA7CA0">
        <w:rPr>
          <w:sz w:val="22"/>
          <w:szCs w:val="22"/>
        </w:rPr>
        <w:t xml:space="preserve">O’Dell, Scott. </w:t>
      </w:r>
      <w:r w:rsidRPr="00DA7CA0">
        <w:rPr>
          <w:i/>
          <w:sz w:val="22"/>
          <w:szCs w:val="22"/>
        </w:rPr>
        <w:t>Island of the Blue Dolphins</w:t>
      </w:r>
      <w:r w:rsidRPr="00DA7CA0">
        <w:rPr>
          <w:sz w:val="22"/>
          <w:szCs w:val="22"/>
        </w:rPr>
        <w:t>. ISBN:  978-0547328614</w:t>
      </w:r>
    </w:p>
    <w:p w:rsidR="00261C37" w:rsidRDefault="00261C37" w:rsidP="00261C37">
      <w:pPr>
        <w:rPr>
          <w:sz w:val="22"/>
          <w:szCs w:val="22"/>
        </w:rPr>
      </w:pPr>
    </w:p>
    <w:p w:rsidR="00261C37" w:rsidRPr="00261C37" w:rsidRDefault="00261C37" w:rsidP="00261C37">
      <w:pPr>
        <w:rPr>
          <w:sz w:val="22"/>
          <w:szCs w:val="22"/>
        </w:rPr>
      </w:pPr>
      <w:r>
        <w:rPr>
          <w:sz w:val="22"/>
          <w:szCs w:val="22"/>
        </w:rPr>
        <w:t>Links provided:</w:t>
      </w:r>
    </w:p>
    <w:p w:rsidR="00BB16CB" w:rsidRPr="00DA7CA0" w:rsidRDefault="00BB16CB" w:rsidP="00BB16CB">
      <w:pPr>
        <w:pStyle w:val="ListParagraph"/>
        <w:numPr>
          <w:ilvl w:val="0"/>
          <w:numId w:val="3"/>
        </w:numPr>
        <w:rPr>
          <w:sz w:val="22"/>
          <w:szCs w:val="22"/>
        </w:rPr>
      </w:pPr>
      <w:proofErr w:type="spellStart"/>
      <w:r>
        <w:rPr>
          <w:sz w:val="22"/>
          <w:szCs w:val="22"/>
        </w:rPr>
        <w:t>Exupery</w:t>
      </w:r>
      <w:proofErr w:type="spellEnd"/>
      <w:r>
        <w:rPr>
          <w:sz w:val="22"/>
          <w:szCs w:val="22"/>
        </w:rPr>
        <w:t xml:space="preserve">, Antoine. </w:t>
      </w:r>
      <w:r w:rsidRPr="00BB16CB">
        <w:rPr>
          <w:i/>
          <w:sz w:val="22"/>
          <w:szCs w:val="22"/>
        </w:rPr>
        <w:t xml:space="preserve">The Little Prince. </w:t>
      </w:r>
      <w:hyperlink r:id="rId6" w:history="1">
        <w:r w:rsidRPr="005043F3">
          <w:rPr>
            <w:rStyle w:val="Hyperlink"/>
            <w:sz w:val="22"/>
            <w:szCs w:val="22"/>
          </w:rPr>
          <w:t>https://verse.aasemoon.com/images/f/f5/The_Little_Prince.pdf</w:t>
        </w:r>
      </w:hyperlink>
      <w:r>
        <w:rPr>
          <w:sz w:val="22"/>
          <w:szCs w:val="22"/>
        </w:rPr>
        <w:t xml:space="preserve">   </w:t>
      </w:r>
    </w:p>
    <w:p w:rsidR="00DA7CA0" w:rsidRPr="00DA7CA0" w:rsidRDefault="00DA7CA0" w:rsidP="00DA7CA0">
      <w:pPr>
        <w:pStyle w:val="ListParagraph"/>
        <w:numPr>
          <w:ilvl w:val="0"/>
          <w:numId w:val="3"/>
        </w:numPr>
        <w:rPr>
          <w:sz w:val="22"/>
          <w:szCs w:val="22"/>
        </w:rPr>
      </w:pPr>
      <w:r w:rsidRPr="00DA7CA0">
        <w:rPr>
          <w:sz w:val="22"/>
          <w:szCs w:val="22"/>
        </w:rPr>
        <w:t xml:space="preserve">Martin &amp; </w:t>
      </w:r>
      <w:proofErr w:type="spellStart"/>
      <w:r w:rsidRPr="00DA7CA0">
        <w:rPr>
          <w:sz w:val="22"/>
          <w:szCs w:val="22"/>
        </w:rPr>
        <w:t>Archambault</w:t>
      </w:r>
      <w:proofErr w:type="spellEnd"/>
      <w:r w:rsidRPr="00DA7CA0">
        <w:rPr>
          <w:sz w:val="22"/>
          <w:szCs w:val="22"/>
        </w:rPr>
        <w:t xml:space="preserve">. </w:t>
      </w:r>
      <w:proofErr w:type="spellStart"/>
      <w:r w:rsidRPr="00DA7CA0">
        <w:rPr>
          <w:i/>
          <w:sz w:val="22"/>
          <w:szCs w:val="22"/>
        </w:rPr>
        <w:t>Chicka</w:t>
      </w:r>
      <w:proofErr w:type="spellEnd"/>
      <w:r w:rsidRPr="00DA7CA0">
        <w:rPr>
          <w:i/>
          <w:sz w:val="22"/>
          <w:szCs w:val="22"/>
        </w:rPr>
        <w:t>-</w:t>
      </w:r>
      <w:proofErr w:type="spellStart"/>
      <w:r w:rsidRPr="00DA7CA0">
        <w:rPr>
          <w:i/>
          <w:sz w:val="22"/>
          <w:szCs w:val="22"/>
        </w:rPr>
        <w:t>Chicka</w:t>
      </w:r>
      <w:proofErr w:type="spellEnd"/>
      <w:r w:rsidRPr="00DA7CA0">
        <w:rPr>
          <w:i/>
          <w:sz w:val="22"/>
          <w:szCs w:val="22"/>
        </w:rPr>
        <w:t>-Boom Boom.</w:t>
      </w:r>
      <w:r w:rsidRPr="00DA7CA0">
        <w:rPr>
          <w:sz w:val="22"/>
          <w:szCs w:val="22"/>
        </w:rPr>
        <w:t xml:space="preserve">  </w:t>
      </w:r>
      <w:hyperlink r:id="rId7" w:history="1">
        <w:r w:rsidRPr="00DA7CA0">
          <w:rPr>
            <w:rStyle w:val="Hyperlink"/>
            <w:sz w:val="22"/>
            <w:szCs w:val="22"/>
          </w:rPr>
          <w:t>https://www.dailymotion.com/video/x3t2gkd</w:t>
        </w:r>
      </w:hyperlink>
    </w:p>
    <w:p w:rsidR="00DA7CA0" w:rsidRPr="00DA7CA0" w:rsidRDefault="00DA7CA0" w:rsidP="00DA7CA0">
      <w:pPr>
        <w:pStyle w:val="ListParagraph"/>
        <w:numPr>
          <w:ilvl w:val="0"/>
          <w:numId w:val="3"/>
        </w:numPr>
        <w:rPr>
          <w:sz w:val="22"/>
          <w:szCs w:val="22"/>
        </w:rPr>
      </w:pPr>
      <w:r w:rsidRPr="00DA7CA0">
        <w:rPr>
          <w:sz w:val="22"/>
          <w:szCs w:val="22"/>
        </w:rPr>
        <w:t xml:space="preserve">Nursery Rhymes:  </w:t>
      </w:r>
      <w:hyperlink r:id="rId8" w:history="1">
        <w:r w:rsidRPr="00DA7CA0">
          <w:rPr>
            <w:rStyle w:val="Hyperlink"/>
            <w:sz w:val="22"/>
            <w:szCs w:val="22"/>
          </w:rPr>
          <w:t>https://www.thebump.com/a/nursery-rhymes</w:t>
        </w:r>
      </w:hyperlink>
    </w:p>
    <w:p w:rsidR="00DF7A59" w:rsidRDefault="00DA7CA0" w:rsidP="00DF7A59">
      <w:pPr>
        <w:pStyle w:val="ListParagraph"/>
        <w:numPr>
          <w:ilvl w:val="0"/>
          <w:numId w:val="3"/>
        </w:numPr>
        <w:rPr>
          <w:sz w:val="22"/>
          <w:szCs w:val="22"/>
        </w:rPr>
      </w:pPr>
      <w:r w:rsidRPr="00DF7A59">
        <w:rPr>
          <w:sz w:val="22"/>
          <w:szCs w:val="22"/>
        </w:rPr>
        <w:t xml:space="preserve">Grimm, Wilhelm &amp; Jacob Grimm.  </w:t>
      </w:r>
      <w:hyperlink r:id="rId9" w:history="1">
        <w:r w:rsidR="00DF7A59" w:rsidRPr="005043F3">
          <w:rPr>
            <w:rStyle w:val="Hyperlink"/>
            <w:sz w:val="22"/>
            <w:szCs w:val="22"/>
          </w:rPr>
          <w:t>https://www.worldoftales.com/fairy_tales/Grimm_fairy_tales.html</w:t>
        </w:r>
      </w:hyperlink>
    </w:p>
    <w:p w:rsidR="00DA7CA0" w:rsidRPr="00DF7A59" w:rsidRDefault="00DA7CA0" w:rsidP="00DF7A59">
      <w:pPr>
        <w:pStyle w:val="ListParagraph"/>
        <w:numPr>
          <w:ilvl w:val="0"/>
          <w:numId w:val="3"/>
        </w:numPr>
        <w:rPr>
          <w:sz w:val="22"/>
          <w:szCs w:val="22"/>
        </w:rPr>
      </w:pPr>
      <w:r w:rsidRPr="00DF7A59">
        <w:rPr>
          <w:sz w:val="22"/>
          <w:szCs w:val="22"/>
        </w:rPr>
        <w:t xml:space="preserve">Andersen, Hans Christian. </w:t>
      </w:r>
      <w:hyperlink r:id="rId10" w:history="1">
        <w:r w:rsidR="00DF7A59" w:rsidRPr="005043F3">
          <w:rPr>
            <w:rStyle w:val="Hyperlink"/>
            <w:sz w:val="22"/>
            <w:szCs w:val="22"/>
          </w:rPr>
          <w:t>https://www.worldoftales.com/fairy_tales/Andersen_fairy_tales.html</w:t>
        </w:r>
      </w:hyperlink>
      <w:r w:rsidR="00DF7A59">
        <w:rPr>
          <w:sz w:val="22"/>
          <w:szCs w:val="22"/>
        </w:rPr>
        <w:t xml:space="preserve"> (click on books below)</w:t>
      </w:r>
    </w:p>
    <w:p w:rsidR="00DA7CA0" w:rsidRDefault="00DA7CA0" w:rsidP="00DA7CA0">
      <w:pPr>
        <w:pStyle w:val="ListParagraph"/>
        <w:numPr>
          <w:ilvl w:val="0"/>
          <w:numId w:val="3"/>
        </w:numPr>
        <w:rPr>
          <w:sz w:val="22"/>
          <w:szCs w:val="22"/>
        </w:rPr>
      </w:pPr>
      <w:r w:rsidRPr="00DA7CA0">
        <w:rPr>
          <w:sz w:val="22"/>
          <w:szCs w:val="22"/>
        </w:rPr>
        <w:t xml:space="preserve">Silverstein, </w:t>
      </w:r>
      <w:proofErr w:type="spellStart"/>
      <w:r w:rsidRPr="00DA7CA0">
        <w:rPr>
          <w:sz w:val="22"/>
          <w:szCs w:val="22"/>
        </w:rPr>
        <w:t>Shel</w:t>
      </w:r>
      <w:proofErr w:type="spellEnd"/>
      <w:r w:rsidRPr="00DA7CA0">
        <w:rPr>
          <w:sz w:val="22"/>
          <w:szCs w:val="22"/>
        </w:rPr>
        <w:t xml:space="preserve">. </w:t>
      </w:r>
      <w:r w:rsidRPr="00DA7CA0">
        <w:rPr>
          <w:i/>
          <w:sz w:val="22"/>
          <w:szCs w:val="22"/>
        </w:rPr>
        <w:t>The Giving Tree.</w:t>
      </w:r>
      <w:r w:rsidRPr="00DA7CA0">
        <w:rPr>
          <w:sz w:val="22"/>
          <w:szCs w:val="22"/>
        </w:rPr>
        <w:t xml:space="preserve"> </w:t>
      </w:r>
      <w:hyperlink r:id="rId11" w:history="1">
        <w:r w:rsidRPr="00DA7CA0">
          <w:rPr>
            <w:rStyle w:val="Hyperlink"/>
            <w:sz w:val="22"/>
            <w:szCs w:val="22"/>
          </w:rPr>
          <w:t>https://www.moralstories.org/the-giving-tree/</w:t>
        </w:r>
      </w:hyperlink>
      <w:r w:rsidRPr="00DA7CA0">
        <w:rPr>
          <w:sz w:val="22"/>
          <w:szCs w:val="22"/>
        </w:rPr>
        <w:t xml:space="preserve"> </w:t>
      </w:r>
    </w:p>
    <w:p w:rsidR="009663A9" w:rsidRPr="00DA7CA0" w:rsidRDefault="009663A9" w:rsidP="009663A9">
      <w:pPr>
        <w:pStyle w:val="ListParagraph"/>
        <w:numPr>
          <w:ilvl w:val="0"/>
          <w:numId w:val="3"/>
        </w:numPr>
        <w:rPr>
          <w:sz w:val="22"/>
          <w:szCs w:val="22"/>
        </w:rPr>
      </w:pPr>
      <w:r>
        <w:rPr>
          <w:sz w:val="22"/>
          <w:szCs w:val="22"/>
        </w:rPr>
        <w:t xml:space="preserve">Aesop’s Fables. </w:t>
      </w:r>
      <w:hyperlink r:id="rId12" w:history="1">
        <w:r w:rsidRPr="005043F3">
          <w:rPr>
            <w:rStyle w:val="Hyperlink"/>
            <w:sz w:val="22"/>
            <w:szCs w:val="22"/>
          </w:rPr>
          <w:t>http://www.taleswithmorals.com/</w:t>
        </w:r>
      </w:hyperlink>
      <w:r>
        <w:rPr>
          <w:sz w:val="22"/>
          <w:szCs w:val="22"/>
        </w:rPr>
        <w:t xml:space="preserve"> </w:t>
      </w:r>
    </w:p>
    <w:p w:rsidR="00DA7CA0" w:rsidRDefault="00DA7CA0" w:rsidP="00DA7CA0">
      <w:pPr>
        <w:pStyle w:val="ListParagraph"/>
        <w:numPr>
          <w:ilvl w:val="0"/>
          <w:numId w:val="3"/>
        </w:numPr>
        <w:rPr>
          <w:sz w:val="22"/>
          <w:szCs w:val="22"/>
        </w:rPr>
      </w:pPr>
      <w:r w:rsidRPr="00DA7CA0">
        <w:rPr>
          <w:sz w:val="22"/>
          <w:szCs w:val="22"/>
        </w:rPr>
        <w:t xml:space="preserve">MacDonald, Betty. </w:t>
      </w:r>
      <w:r w:rsidRPr="00DA7CA0">
        <w:rPr>
          <w:i/>
          <w:sz w:val="22"/>
          <w:szCs w:val="22"/>
        </w:rPr>
        <w:t xml:space="preserve">Hello, Mrs. Piggle-Wiggle: </w:t>
      </w:r>
      <w:hyperlink r:id="rId13" w:history="1">
        <w:r w:rsidRPr="00DA7CA0">
          <w:rPr>
            <w:rStyle w:val="Hyperlink"/>
            <w:sz w:val="22"/>
            <w:szCs w:val="22"/>
          </w:rPr>
          <w:t>https://www.dramaticpublishing.com/media/pdf/excerpts/exHelloMrsPiggleWiggleHG5.pdf</w:t>
        </w:r>
      </w:hyperlink>
    </w:p>
    <w:p w:rsidR="000A2B2E" w:rsidRPr="00DA7CA0" w:rsidRDefault="000A2B2E" w:rsidP="000A2B2E">
      <w:pPr>
        <w:pStyle w:val="ListParagraph"/>
        <w:numPr>
          <w:ilvl w:val="0"/>
          <w:numId w:val="3"/>
        </w:numPr>
        <w:rPr>
          <w:sz w:val="22"/>
          <w:szCs w:val="22"/>
        </w:rPr>
      </w:pPr>
      <w:r>
        <w:rPr>
          <w:sz w:val="22"/>
          <w:szCs w:val="22"/>
        </w:rPr>
        <w:t xml:space="preserve">Various kids’ poems. </w:t>
      </w:r>
      <w:hyperlink r:id="rId14" w:history="1">
        <w:r w:rsidRPr="005043F3">
          <w:rPr>
            <w:rStyle w:val="Hyperlink"/>
            <w:sz w:val="22"/>
            <w:szCs w:val="22"/>
          </w:rPr>
          <w:t>https://www.familyfriendpoems.com/poems/children/</w:t>
        </w:r>
      </w:hyperlink>
      <w:r>
        <w:rPr>
          <w:sz w:val="22"/>
          <w:szCs w:val="22"/>
        </w:rPr>
        <w:t xml:space="preserve"> </w:t>
      </w:r>
    </w:p>
    <w:p w:rsidR="000A2B2E" w:rsidRPr="000A2B2E" w:rsidRDefault="000A2B2E" w:rsidP="000A2B2E"/>
    <w:p w:rsidR="00C61D8D" w:rsidRPr="00DA7CA0" w:rsidRDefault="00C61D8D" w:rsidP="00C61D8D">
      <w:pPr>
        <w:pStyle w:val="NormalWeb"/>
        <w:spacing w:before="0" w:beforeAutospacing="0" w:after="0" w:afterAutospacing="0"/>
        <w:rPr>
          <w:sz w:val="20"/>
          <w:szCs w:val="20"/>
        </w:rPr>
      </w:pPr>
      <w:r w:rsidRPr="00DA7CA0">
        <w:rPr>
          <w:sz w:val="20"/>
          <w:szCs w:val="20"/>
        </w:rPr>
        <w:t> </w:t>
      </w:r>
    </w:p>
    <w:p w:rsidR="001956D4" w:rsidRPr="00DA7CA0" w:rsidRDefault="00C61D8D" w:rsidP="001956D4">
      <w:pPr>
        <w:pStyle w:val="NormalWeb"/>
        <w:rPr>
          <w:sz w:val="20"/>
          <w:szCs w:val="20"/>
        </w:rPr>
      </w:pPr>
      <w:r w:rsidRPr="00DA7CA0">
        <w:rPr>
          <w:rStyle w:val="SubtitleChar"/>
          <w:rFonts w:ascii="Times New Roman" w:hAnsi="Times New Roman" w:cs="Times New Roman"/>
          <w:b/>
          <w:color w:val="auto"/>
        </w:rPr>
        <w:t>Course Outcome Competencies:</w:t>
      </w:r>
      <w:r w:rsidRPr="00DA7CA0">
        <w:rPr>
          <w:sz w:val="20"/>
          <w:szCs w:val="20"/>
        </w:rPr>
        <w:t xml:space="preserve">  </w:t>
      </w:r>
      <w:r w:rsidR="001956D4" w:rsidRPr="00DA7CA0">
        <w:rPr>
          <w:sz w:val="20"/>
          <w:szCs w:val="20"/>
        </w:rPr>
        <w:t>Although the outcomes may vary according to the topic(s) selected for the semester, upon the conclusion of this course students actively engaged in learning will be able to:</w:t>
      </w:r>
    </w:p>
    <w:p w:rsidR="001956D4" w:rsidRPr="00DA7CA0" w:rsidRDefault="001956D4" w:rsidP="001956D4">
      <w:pPr>
        <w:pStyle w:val="NormalWeb"/>
        <w:spacing w:before="0" w:beforeAutospacing="0" w:after="0" w:afterAutospacing="0"/>
        <w:rPr>
          <w:sz w:val="20"/>
          <w:szCs w:val="20"/>
        </w:rPr>
      </w:pPr>
      <w:r w:rsidRPr="00DA7CA0">
        <w:rPr>
          <w:sz w:val="20"/>
          <w:szCs w:val="20"/>
        </w:rPr>
        <w:tab/>
        <w:t xml:space="preserve">1.  Describe the distinct characteristics of the subject, genre, or theme selected for the course, and </w:t>
      </w:r>
      <w:r w:rsidRPr="00DA7CA0">
        <w:rPr>
          <w:sz w:val="20"/>
          <w:szCs w:val="20"/>
        </w:rPr>
        <w:tab/>
        <w:t>demonstrate how the subject, genre, or theme is connected to major literary movements.</w:t>
      </w:r>
    </w:p>
    <w:p w:rsidR="001956D4" w:rsidRPr="00DA7CA0" w:rsidRDefault="001956D4" w:rsidP="001956D4">
      <w:pPr>
        <w:pStyle w:val="NormalWeb"/>
        <w:spacing w:before="0" w:beforeAutospacing="0" w:after="0" w:afterAutospacing="0"/>
        <w:ind w:left="720"/>
        <w:rPr>
          <w:sz w:val="20"/>
          <w:szCs w:val="20"/>
        </w:rPr>
      </w:pPr>
      <w:r w:rsidRPr="00DA7CA0">
        <w:rPr>
          <w:sz w:val="20"/>
          <w:szCs w:val="20"/>
        </w:rPr>
        <w:t>2.  Connect major world events to the subject, genre, or theme selected for the course.</w:t>
      </w:r>
    </w:p>
    <w:p w:rsidR="001956D4" w:rsidRPr="00DA7CA0" w:rsidRDefault="001956D4" w:rsidP="001956D4">
      <w:pPr>
        <w:pStyle w:val="NormalWeb"/>
        <w:spacing w:before="0" w:beforeAutospacing="0" w:after="0" w:afterAutospacing="0"/>
        <w:ind w:left="720"/>
        <w:rPr>
          <w:sz w:val="20"/>
          <w:szCs w:val="20"/>
        </w:rPr>
      </w:pPr>
      <w:r w:rsidRPr="00DA7CA0">
        <w:rPr>
          <w:sz w:val="20"/>
          <w:szCs w:val="20"/>
        </w:rPr>
        <w:lastRenderedPageBreak/>
        <w:t>3.  Demonstrate the ability to read critically and communicate persuasively about the works selected.</w:t>
      </w:r>
    </w:p>
    <w:p w:rsidR="001956D4" w:rsidRPr="00DA7CA0" w:rsidRDefault="001956D4" w:rsidP="001956D4">
      <w:pPr>
        <w:pStyle w:val="NormalWeb"/>
        <w:spacing w:before="0" w:beforeAutospacing="0" w:after="0" w:afterAutospacing="0"/>
        <w:ind w:left="720"/>
        <w:rPr>
          <w:sz w:val="20"/>
          <w:szCs w:val="20"/>
        </w:rPr>
      </w:pPr>
      <w:r w:rsidRPr="00DA7CA0">
        <w:rPr>
          <w:sz w:val="20"/>
          <w:szCs w:val="20"/>
        </w:rPr>
        <w:t>4.  Discuss the overall topic for the course and suggest how this topic is represented in each of the select pieces.</w:t>
      </w:r>
    </w:p>
    <w:p w:rsidR="001956D4" w:rsidRPr="00DA7CA0" w:rsidRDefault="001956D4" w:rsidP="001956D4">
      <w:pPr>
        <w:pStyle w:val="NormalWeb"/>
        <w:spacing w:before="0" w:beforeAutospacing="0" w:after="0" w:afterAutospacing="0"/>
        <w:ind w:left="720"/>
        <w:rPr>
          <w:sz w:val="20"/>
          <w:szCs w:val="20"/>
        </w:rPr>
      </w:pPr>
      <w:r w:rsidRPr="00DA7CA0">
        <w:rPr>
          <w:sz w:val="20"/>
          <w:szCs w:val="20"/>
        </w:rPr>
        <w:t>5.  Conduct research on a topic related to a select piece of literature, articulate and support a thesis, and follow through with appropriate documentation.</w:t>
      </w:r>
    </w:p>
    <w:p w:rsidR="001956D4" w:rsidRPr="00DA7CA0" w:rsidRDefault="001956D4" w:rsidP="001956D4">
      <w:pPr>
        <w:pStyle w:val="NormalWeb"/>
        <w:spacing w:before="0" w:beforeAutospacing="0" w:after="0" w:afterAutospacing="0"/>
        <w:ind w:left="720"/>
        <w:rPr>
          <w:sz w:val="20"/>
          <w:szCs w:val="20"/>
        </w:rPr>
      </w:pPr>
    </w:p>
    <w:p w:rsidR="00C61D8D" w:rsidRPr="00DA7CA0" w:rsidRDefault="001956D4" w:rsidP="001956D4">
      <w:pPr>
        <w:pStyle w:val="NormalWeb"/>
        <w:spacing w:before="0" w:beforeAutospacing="0" w:after="0" w:afterAutospacing="0"/>
        <w:rPr>
          <w:sz w:val="20"/>
          <w:szCs w:val="20"/>
        </w:rPr>
      </w:pPr>
      <w:r w:rsidRPr="00DA7CA0">
        <w:rPr>
          <w:sz w:val="20"/>
          <w:szCs w:val="20"/>
        </w:rPr>
        <w:t>The more the student puts into the course, the higher his or her outcome competencies will be.</w:t>
      </w:r>
    </w:p>
    <w:p w:rsidR="001956D4" w:rsidRPr="00DA7CA0" w:rsidRDefault="001956D4" w:rsidP="001956D4">
      <w:pPr>
        <w:pStyle w:val="NormalWeb"/>
        <w:spacing w:before="0" w:beforeAutospacing="0" w:after="0" w:afterAutospacing="0"/>
        <w:rPr>
          <w:sz w:val="20"/>
          <w:szCs w:val="20"/>
        </w:rPr>
      </w:pPr>
    </w:p>
    <w:p w:rsidR="00584569" w:rsidRPr="00DA7CA0" w:rsidRDefault="00584569" w:rsidP="00584569">
      <w:pPr>
        <w:pStyle w:val="NormalWeb"/>
        <w:spacing w:before="0" w:beforeAutospacing="0" w:after="0" w:afterAutospacing="0"/>
        <w:rPr>
          <w:sz w:val="20"/>
          <w:szCs w:val="20"/>
        </w:rPr>
      </w:pPr>
      <w:r w:rsidRPr="00DA7CA0">
        <w:rPr>
          <w:rStyle w:val="SubtitleChar"/>
          <w:rFonts w:ascii="Times New Roman" w:hAnsi="Times New Roman" w:cs="Times New Roman"/>
          <w:b/>
          <w:color w:val="auto"/>
        </w:rPr>
        <w:t>Attendance Requirements:</w:t>
      </w:r>
      <w:r w:rsidRPr="00DA7CA0">
        <w:rPr>
          <w:sz w:val="20"/>
          <w:szCs w:val="20"/>
        </w:rPr>
        <w:t xml:space="preserve"> 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r w:rsidR="00B7371C" w:rsidRPr="00DA7CA0">
        <w:rPr>
          <w:sz w:val="20"/>
          <w:szCs w:val="20"/>
        </w:rPr>
        <w:t xml:space="preserve"> </w:t>
      </w:r>
    </w:p>
    <w:p w:rsidR="00584569" w:rsidRPr="00DA7CA0" w:rsidRDefault="00584569" w:rsidP="00584569">
      <w:pPr>
        <w:pStyle w:val="NormalWeb"/>
        <w:spacing w:before="0" w:beforeAutospacing="0" w:after="0" w:afterAutospacing="0"/>
        <w:rPr>
          <w:sz w:val="20"/>
          <w:szCs w:val="20"/>
        </w:rPr>
      </w:pPr>
    </w:p>
    <w:p w:rsidR="00584569" w:rsidRPr="00DA7CA0" w:rsidRDefault="00584569" w:rsidP="00584569">
      <w:pPr>
        <w:pStyle w:val="NormalWeb"/>
        <w:spacing w:before="0" w:beforeAutospacing="0" w:after="0" w:afterAutospacing="0"/>
        <w:rPr>
          <w:sz w:val="20"/>
          <w:szCs w:val="20"/>
        </w:rPr>
      </w:pPr>
      <w:r w:rsidRPr="00DA7CA0">
        <w:rPr>
          <w:rStyle w:val="SubtitleChar"/>
          <w:rFonts w:ascii="Times New Roman" w:hAnsi="Times New Roman" w:cs="Times New Roman"/>
          <w:b/>
          <w:color w:val="auto"/>
        </w:rPr>
        <w:t>Statement on Plagiarism and Academic Dishonesty:</w:t>
      </w:r>
      <w:r w:rsidRPr="00DA7CA0">
        <w:rPr>
          <w:sz w:val="20"/>
          <w:szCs w:val="20"/>
        </w:rPr>
        <w:t xml:space="preserve"> 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584569" w:rsidRPr="00DA7CA0" w:rsidRDefault="00584569" w:rsidP="00584569">
      <w:pPr>
        <w:pStyle w:val="NormalWeb"/>
        <w:rPr>
          <w:sz w:val="20"/>
          <w:szCs w:val="20"/>
        </w:rPr>
      </w:pPr>
      <w:r w:rsidRPr="00DA7CA0">
        <w:rPr>
          <w:rStyle w:val="SubtitleChar"/>
          <w:rFonts w:ascii="Times New Roman" w:hAnsi="Times New Roman" w:cs="Times New Roman"/>
          <w:b/>
          <w:color w:val="auto"/>
        </w:rPr>
        <w:t>Disability Statement</w:t>
      </w:r>
      <w:r w:rsidRPr="00DA7CA0">
        <w:rPr>
          <w:sz w:val="20"/>
          <w:szCs w:val="20"/>
        </w:rPr>
        <w:t>: “In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rsidR="00584569" w:rsidRPr="00DA7CA0" w:rsidRDefault="00584569" w:rsidP="00DA7CA0">
      <w:pPr>
        <w:pStyle w:val="Subtitle"/>
        <w:rPr>
          <w:rStyle w:val="Strong"/>
          <w:rFonts w:ascii="Times New Roman" w:hAnsi="Times New Roman" w:cs="Times New Roman"/>
          <w:b w:val="0"/>
          <w:color w:val="auto"/>
        </w:rPr>
      </w:pPr>
      <w:r w:rsidRPr="00DA7CA0">
        <w:rPr>
          <w:rStyle w:val="Strong"/>
          <w:rFonts w:ascii="Times New Roman" w:hAnsi="Times New Roman" w:cs="Times New Roman"/>
          <w:color w:val="auto"/>
          <w:sz w:val="20"/>
          <w:szCs w:val="20"/>
        </w:rPr>
        <w:t xml:space="preserve">Course Requirements and Grading Criteria:  </w:t>
      </w:r>
    </w:p>
    <w:p w:rsidR="00D05B59" w:rsidRPr="008D36A2" w:rsidRDefault="00D05B59" w:rsidP="00D05B59">
      <w:pPr>
        <w:pStyle w:val="Heading1"/>
        <w:rPr>
          <w:color w:val="auto"/>
          <w:sz w:val="28"/>
          <w:szCs w:val="28"/>
          <w:u w:val="single"/>
        </w:rPr>
      </w:pPr>
      <w:r w:rsidRPr="008D36A2">
        <w:rPr>
          <w:color w:val="auto"/>
        </w:rPr>
        <w:t>POINTS MATRIX</w:t>
      </w:r>
    </w:p>
    <w:tbl>
      <w:tblPr>
        <w:tblW w:w="0" w:type="auto"/>
        <w:tblInd w:w="111" w:type="dxa"/>
        <w:shd w:val="clear" w:color="000000" w:fill="auto"/>
        <w:tblLayout w:type="fixed"/>
        <w:tblCellMar>
          <w:left w:w="111" w:type="dxa"/>
          <w:right w:w="111" w:type="dxa"/>
        </w:tblCellMar>
        <w:tblLook w:val="0000" w:firstRow="0" w:lastRow="0" w:firstColumn="0" w:lastColumn="0" w:noHBand="0" w:noVBand="0"/>
      </w:tblPr>
      <w:tblGrid>
        <w:gridCol w:w="2970"/>
        <w:gridCol w:w="1980"/>
        <w:gridCol w:w="870"/>
        <w:gridCol w:w="1020"/>
      </w:tblGrid>
      <w:tr w:rsidR="008D36A2" w:rsidRPr="008D36A2" w:rsidTr="008D36A2">
        <w:trPr>
          <w:trHeight w:val="412"/>
        </w:trPr>
        <w:tc>
          <w:tcPr>
            <w:tcW w:w="2970" w:type="dxa"/>
            <w:tcBorders>
              <w:top w:val="single" w:sz="7" w:space="0" w:color="000000"/>
              <w:left w:val="single" w:sz="8" w:space="0" w:color="000000"/>
              <w:bottom w:val="single" w:sz="6" w:space="0" w:color="FFFFFF"/>
              <w:right w:val="single" w:sz="6" w:space="0" w:color="FFFFFF"/>
            </w:tcBorders>
            <w:shd w:val="clear" w:color="auto" w:fill="auto"/>
          </w:tcPr>
          <w:p w:rsidR="00D05B59" w:rsidRPr="008D36A2" w:rsidRDefault="00D05B59" w:rsidP="00C446A7">
            <w:pPr>
              <w:rPr>
                <w:rStyle w:val="SubtleEmphasis"/>
                <w:b/>
                <w:color w:val="auto"/>
              </w:rPr>
            </w:pPr>
            <w:r w:rsidRPr="008D36A2">
              <w:rPr>
                <w:rStyle w:val="SubtleEmphasis"/>
                <w:b/>
                <w:color w:val="auto"/>
              </w:rPr>
              <w:t>Assignment</w:t>
            </w:r>
          </w:p>
        </w:tc>
        <w:tc>
          <w:tcPr>
            <w:tcW w:w="1980" w:type="dxa"/>
            <w:tcBorders>
              <w:top w:val="single" w:sz="7" w:space="0" w:color="000000"/>
              <w:left w:val="single" w:sz="7" w:space="0" w:color="000000"/>
              <w:bottom w:val="single" w:sz="6" w:space="0" w:color="FFFFFF"/>
              <w:right w:val="single" w:sz="6" w:space="0" w:color="FFFFFF"/>
            </w:tcBorders>
            <w:shd w:val="clear" w:color="auto" w:fill="auto"/>
          </w:tcPr>
          <w:p w:rsidR="00D05B59" w:rsidRPr="008D36A2" w:rsidRDefault="00D05B59" w:rsidP="00C446A7">
            <w:pPr>
              <w:rPr>
                <w:rStyle w:val="SubtleEmphasis"/>
                <w:b/>
                <w:color w:val="auto"/>
              </w:rPr>
            </w:pPr>
            <w:r w:rsidRPr="008D36A2">
              <w:rPr>
                <w:rStyle w:val="SubtleEmphasis"/>
                <w:b/>
                <w:color w:val="auto"/>
              </w:rPr>
              <w:t>Possible Points</w:t>
            </w:r>
          </w:p>
        </w:tc>
        <w:tc>
          <w:tcPr>
            <w:tcW w:w="1890" w:type="dxa"/>
            <w:gridSpan w:val="2"/>
            <w:tcBorders>
              <w:top w:val="single" w:sz="8" w:space="0" w:color="000000"/>
              <w:left w:val="single" w:sz="8" w:space="0" w:color="000000"/>
              <w:bottom w:val="single" w:sz="8" w:space="0" w:color="000000"/>
              <w:right w:val="single" w:sz="8" w:space="0" w:color="000000"/>
            </w:tcBorders>
            <w:shd w:val="clear" w:color="auto" w:fill="auto"/>
          </w:tcPr>
          <w:p w:rsidR="00D05B59" w:rsidRPr="008D36A2" w:rsidRDefault="00D05B59" w:rsidP="00C446A7">
            <w:pPr>
              <w:rPr>
                <w:rStyle w:val="SubtleEmphasis"/>
                <w:b/>
                <w:color w:val="auto"/>
              </w:rPr>
            </w:pPr>
            <w:r w:rsidRPr="008D36A2">
              <w:rPr>
                <w:rStyle w:val="SubtleEmphasis"/>
                <w:b/>
                <w:color w:val="auto"/>
              </w:rPr>
              <w:t>Date Due</w:t>
            </w:r>
          </w:p>
        </w:tc>
      </w:tr>
      <w:tr w:rsidR="00D05B59" w:rsidRPr="00134A4E" w:rsidTr="00C446A7">
        <w:trPr>
          <w:trHeight w:val="439"/>
        </w:trPr>
        <w:tc>
          <w:tcPr>
            <w:tcW w:w="2970" w:type="dxa"/>
            <w:tcBorders>
              <w:top w:val="single" w:sz="7" w:space="0" w:color="000000"/>
              <w:left w:val="single" w:sz="8" w:space="0" w:color="000000"/>
              <w:bottom w:val="single" w:sz="6" w:space="0" w:color="FFFFFF"/>
              <w:right w:val="single" w:sz="6" w:space="0" w:color="FFFFFF"/>
            </w:tcBorders>
            <w:shd w:val="clear" w:color="000000" w:fill="auto"/>
          </w:tcPr>
          <w:p w:rsidR="00D05B59" w:rsidRPr="00134A4E" w:rsidRDefault="00D05B59" w:rsidP="00C446A7">
            <w:pPr>
              <w:rPr>
                <w:sz w:val="22"/>
                <w:szCs w:val="22"/>
              </w:rPr>
            </w:pPr>
            <w:r>
              <w:rPr>
                <w:sz w:val="22"/>
                <w:szCs w:val="22"/>
              </w:rPr>
              <w:t>Personal Response</w:t>
            </w:r>
          </w:p>
        </w:tc>
        <w:tc>
          <w:tcPr>
            <w:tcW w:w="1980" w:type="dxa"/>
            <w:tcBorders>
              <w:top w:val="single" w:sz="7" w:space="0" w:color="000000"/>
              <w:left w:val="single" w:sz="7" w:space="0" w:color="000000"/>
              <w:bottom w:val="single" w:sz="6" w:space="0" w:color="FFFFFF"/>
              <w:right w:val="single" w:sz="6" w:space="0" w:color="FFFFFF"/>
            </w:tcBorders>
            <w:shd w:val="clear" w:color="000000" w:fill="auto"/>
          </w:tcPr>
          <w:p w:rsidR="00D05B59" w:rsidRPr="00134A4E" w:rsidRDefault="00D05B59" w:rsidP="00C446A7">
            <w:pPr>
              <w:jc w:val="center"/>
              <w:rPr>
                <w:sz w:val="22"/>
                <w:szCs w:val="22"/>
              </w:rPr>
            </w:pPr>
            <w:r>
              <w:rPr>
                <w:sz w:val="22"/>
                <w:szCs w:val="22"/>
              </w:rPr>
              <w:t>70</w:t>
            </w:r>
          </w:p>
        </w:tc>
        <w:tc>
          <w:tcPr>
            <w:tcW w:w="1890" w:type="dxa"/>
            <w:gridSpan w:val="2"/>
            <w:tcBorders>
              <w:top w:val="single" w:sz="8" w:space="0" w:color="000000"/>
              <w:left w:val="single" w:sz="8" w:space="0" w:color="000000"/>
              <w:bottom w:val="single" w:sz="8" w:space="0" w:color="000000"/>
              <w:right w:val="single" w:sz="8" w:space="0" w:color="000000"/>
            </w:tcBorders>
            <w:shd w:val="clear" w:color="000000" w:fill="auto"/>
          </w:tcPr>
          <w:p w:rsidR="00D05B59" w:rsidRPr="00134A4E" w:rsidRDefault="00D05B59" w:rsidP="00C446A7">
            <w:pPr>
              <w:rPr>
                <w:sz w:val="20"/>
              </w:rPr>
            </w:pPr>
            <w:r>
              <w:rPr>
                <w:sz w:val="20"/>
              </w:rPr>
              <w:t>Week 1</w:t>
            </w:r>
          </w:p>
        </w:tc>
        <w:bookmarkStart w:id="0" w:name="_GoBack"/>
        <w:bookmarkEnd w:id="0"/>
      </w:tr>
      <w:tr w:rsidR="00D05B59" w:rsidRPr="00134A4E" w:rsidTr="00C446A7">
        <w:trPr>
          <w:trHeight w:val="439"/>
        </w:trPr>
        <w:tc>
          <w:tcPr>
            <w:tcW w:w="2970" w:type="dxa"/>
            <w:tcBorders>
              <w:top w:val="single" w:sz="7" w:space="0" w:color="000000"/>
              <w:left w:val="single" w:sz="8" w:space="0" w:color="000000"/>
              <w:bottom w:val="single" w:sz="6" w:space="0" w:color="FFFFFF"/>
              <w:right w:val="single" w:sz="6" w:space="0" w:color="FFFFFF"/>
            </w:tcBorders>
            <w:shd w:val="clear" w:color="000000" w:fill="auto"/>
          </w:tcPr>
          <w:p w:rsidR="00D05B59" w:rsidRPr="00134A4E" w:rsidRDefault="00D05B59" w:rsidP="00C446A7">
            <w:pPr>
              <w:rPr>
                <w:sz w:val="22"/>
                <w:szCs w:val="22"/>
              </w:rPr>
            </w:pPr>
            <w:r>
              <w:rPr>
                <w:sz w:val="22"/>
                <w:szCs w:val="22"/>
              </w:rPr>
              <w:t>Nursery Rhyme Essay</w:t>
            </w:r>
            <w:r w:rsidRPr="00134A4E">
              <w:rPr>
                <w:sz w:val="22"/>
                <w:szCs w:val="22"/>
              </w:rPr>
              <w:t xml:space="preserve"> </w:t>
            </w:r>
          </w:p>
        </w:tc>
        <w:tc>
          <w:tcPr>
            <w:tcW w:w="1980" w:type="dxa"/>
            <w:tcBorders>
              <w:top w:val="single" w:sz="7" w:space="0" w:color="000000"/>
              <w:left w:val="single" w:sz="7" w:space="0" w:color="000000"/>
              <w:bottom w:val="single" w:sz="6" w:space="0" w:color="FFFFFF"/>
              <w:right w:val="single" w:sz="6" w:space="0" w:color="FFFFFF"/>
            </w:tcBorders>
            <w:shd w:val="clear" w:color="000000" w:fill="auto"/>
          </w:tcPr>
          <w:p w:rsidR="00D05B59" w:rsidRPr="00134A4E" w:rsidRDefault="00D05B59" w:rsidP="00C446A7">
            <w:pPr>
              <w:jc w:val="center"/>
              <w:rPr>
                <w:sz w:val="22"/>
                <w:szCs w:val="22"/>
              </w:rPr>
            </w:pPr>
            <w:r>
              <w:rPr>
                <w:sz w:val="22"/>
                <w:szCs w:val="22"/>
              </w:rPr>
              <w:t>75</w:t>
            </w:r>
          </w:p>
        </w:tc>
        <w:tc>
          <w:tcPr>
            <w:tcW w:w="1890" w:type="dxa"/>
            <w:gridSpan w:val="2"/>
            <w:tcBorders>
              <w:top w:val="single" w:sz="8" w:space="0" w:color="000000"/>
              <w:left w:val="single" w:sz="8" w:space="0" w:color="000000"/>
              <w:bottom w:val="single" w:sz="8" w:space="0" w:color="000000"/>
              <w:right w:val="single" w:sz="8" w:space="0" w:color="000000"/>
            </w:tcBorders>
            <w:shd w:val="clear" w:color="000000" w:fill="auto"/>
          </w:tcPr>
          <w:p w:rsidR="00D05B59" w:rsidRPr="00134A4E" w:rsidRDefault="00D05B59" w:rsidP="00C446A7">
            <w:pPr>
              <w:rPr>
                <w:sz w:val="20"/>
              </w:rPr>
            </w:pPr>
            <w:r>
              <w:rPr>
                <w:sz w:val="20"/>
              </w:rPr>
              <w:t>Week 2</w:t>
            </w:r>
          </w:p>
        </w:tc>
      </w:tr>
      <w:tr w:rsidR="00D05B59" w:rsidRPr="00134A4E" w:rsidTr="00C446A7">
        <w:trPr>
          <w:trHeight w:val="430"/>
        </w:trPr>
        <w:tc>
          <w:tcPr>
            <w:tcW w:w="2970" w:type="dxa"/>
            <w:tcBorders>
              <w:top w:val="single" w:sz="7" w:space="0" w:color="000000"/>
              <w:left w:val="single" w:sz="8" w:space="0" w:color="000000"/>
              <w:bottom w:val="single" w:sz="6" w:space="0" w:color="FFFFFF"/>
              <w:right w:val="single" w:sz="6" w:space="0" w:color="FFFFFF"/>
            </w:tcBorders>
            <w:shd w:val="clear" w:color="000000" w:fill="auto"/>
            <w:vAlign w:val="center"/>
          </w:tcPr>
          <w:p w:rsidR="00D05B59" w:rsidRPr="00134A4E" w:rsidRDefault="00D05B59" w:rsidP="00C446A7">
            <w:pPr>
              <w:rPr>
                <w:sz w:val="22"/>
                <w:szCs w:val="22"/>
              </w:rPr>
            </w:pPr>
            <w:r>
              <w:rPr>
                <w:sz w:val="22"/>
                <w:szCs w:val="22"/>
              </w:rPr>
              <w:t>Fairytale Compare &amp; Contrast</w:t>
            </w:r>
          </w:p>
        </w:tc>
        <w:tc>
          <w:tcPr>
            <w:tcW w:w="1980" w:type="dxa"/>
            <w:tcBorders>
              <w:top w:val="single" w:sz="7" w:space="0" w:color="000000"/>
              <w:left w:val="single" w:sz="7" w:space="0" w:color="000000"/>
              <w:bottom w:val="single" w:sz="6" w:space="0" w:color="FFFFFF"/>
              <w:right w:val="single" w:sz="6" w:space="0" w:color="FFFFFF"/>
            </w:tcBorders>
            <w:shd w:val="clear" w:color="000000" w:fill="auto"/>
            <w:vAlign w:val="center"/>
          </w:tcPr>
          <w:p w:rsidR="00D05B59" w:rsidRPr="00134A4E" w:rsidRDefault="00D05B59" w:rsidP="00C446A7">
            <w:pPr>
              <w:jc w:val="center"/>
              <w:rPr>
                <w:sz w:val="22"/>
                <w:szCs w:val="22"/>
              </w:rPr>
            </w:pPr>
            <w:r>
              <w:rPr>
                <w:sz w:val="22"/>
                <w:szCs w:val="22"/>
              </w:rPr>
              <w:t>100</w:t>
            </w:r>
          </w:p>
        </w:tc>
        <w:tc>
          <w:tcPr>
            <w:tcW w:w="1890" w:type="dxa"/>
            <w:gridSpan w:val="2"/>
            <w:tcBorders>
              <w:top w:val="single" w:sz="8" w:space="0" w:color="000000"/>
              <w:left w:val="single" w:sz="8" w:space="0" w:color="000000"/>
              <w:bottom w:val="single" w:sz="8" w:space="0" w:color="000000"/>
              <w:right w:val="single" w:sz="8" w:space="0" w:color="000000"/>
            </w:tcBorders>
            <w:shd w:val="clear" w:color="000000" w:fill="auto"/>
            <w:vAlign w:val="center"/>
          </w:tcPr>
          <w:p w:rsidR="00D05B59" w:rsidRPr="00134A4E" w:rsidRDefault="00D05B59" w:rsidP="00C446A7">
            <w:pPr>
              <w:rPr>
                <w:sz w:val="20"/>
              </w:rPr>
            </w:pPr>
            <w:r>
              <w:rPr>
                <w:sz w:val="20"/>
              </w:rPr>
              <w:t>Week 3</w:t>
            </w:r>
          </w:p>
        </w:tc>
      </w:tr>
      <w:tr w:rsidR="00D05B59" w:rsidRPr="00134A4E" w:rsidTr="00C446A7">
        <w:trPr>
          <w:trHeight w:val="439"/>
        </w:trPr>
        <w:tc>
          <w:tcPr>
            <w:tcW w:w="2970" w:type="dxa"/>
            <w:tcBorders>
              <w:top w:val="single" w:sz="7" w:space="0" w:color="000000"/>
              <w:left w:val="single" w:sz="8" w:space="0" w:color="000000"/>
              <w:bottom w:val="single" w:sz="6" w:space="0" w:color="FFFFFF"/>
              <w:right w:val="single" w:sz="6" w:space="0" w:color="FFFFFF"/>
            </w:tcBorders>
            <w:shd w:val="clear" w:color="000000" w:fill="auto"/>
            <w:vAlign w:val="center"/>
          </w:tcPr>
          <w:p w:rsidR="00D05B59" w:rsidRPr="00134A4E" w:rsidRDefault="00D05B59" w:rsidP="00C446A7">
            <w:pPr>
              <w:rPr>
                <w:sz w:val="22"/>
                <w:szCs w:val="22"/>
              </w:rPr>
            </w:pPr>
            <w:r>
              <w:rPr>
                <w:sz w:val="22"/>
                <w:szCs w:val="22"/>
              </w:rPr>
              <w:t>Kid’s Moral Story</w:t>
            </w:r>
          </w:p>
        </w:tc>
        <w:tc>
          <w:tcPr>
            <w:tcW w:w="1980" w:type="dxa"/>
            <w:tcBorders>
              <w:top w:val="single" w:sz="7" w:space="0" w:color="000000"/>
              <w:left w:val="single" w:sz="7" w:space="0" w:color="000000"/>
              <w:bottom w:val="single" w:sz="6" w:space="0" w:color="FFFFFF"/>
              <w:right w:val="single" w:sz="6" w:space="0" w:color="FFFFFF"/>
            </w:tcBorders>
            <w:shd w:val="clear" w:color="000000" w:fill="auto"/>
            <w:vAlign w:val="center"/>
          </w:tcPr>
          <w:p w:rsidR="00D05B59" w:rsidRPr="00134A4E" w:rsidRDefault="00D05B59" w:rsidP="00C446A7">
            <w:pPr>
              <w:jc w:val="center"/>
              <w:rPr>
                <w:sz w:val="22"/>
                <w:szCs w:val="22"/>
              </w:rPr>
            </w:pPr>
            <w:r>
              <w:rPr>
                <w:sz w:val="22"/>
                <w:szCs w:val="22"/>
              </w:rPr>
              <w:t>75</w:t>
            </w:r>
          </w:p>
        </w:tc>
        <w:tc>
          <w:tcPr>
            <w:tcW w:w="1890" w:type="dxa"/>
            <w:gridSpan w:val="2"/>
            <w:tcBorders>
              <w:top w:val="single" w:sz="8" w:space="0" w:color="000000"/>
              <w:left w:val="single" w:sz="8" w:space="0" w:color="000000"/>
              <w:bottom w:val="single" w:sz="6" w:space="0" w:color="FFFFFF"/>
              <w:right w:val="single" w:sz="8" w:space="0" w:color="000000"/>
            </w:tcBorders>
            <w:shd w:val="clear" w:color="000000" w:fill="auto"/>
            <w:vAlign w:val="center"/>
          </w:tcPr>
          <w:p w:rsidR="00D05B59" w:rsidRPr="00134A4E" w:rsidRDefault="00D05B59" w:rsidP="00C446A7">
            <w:pPr>
              <w:rPr>
                <w:sz w:val="20"/>
              </w:rPr>
            </w:pPr>
            <w:r>
              <w:rPr>
                <w:sz w:val="20"/>
              </w:rPr>
              <w:t>Week 4</w:t>
            </w:r>
          </w:p>
        </w:tc>
      </w:tr>
      <w:tr w:rsidR="00D05B59" w:rsidRPr="00134A4E" w:rsidTr="00C446A7">
        <w:trPr>
          <w:trHeight w:val="430"/>
        </w:trPr>
        <w:tc>
          <w:tcPr>
            <w:tcW w:w="2970" w:type="dxa"/>
            <w:tcBorders>
              <w:top w:val="single" w:sz="7" w:space="0" w:color="000000"/>
              <w:left w:val="single" w:sz="8" w:space="0" w:color="000000"/>
              <w:bottom w:val="single" w:sz="6" w:space="0" w:color="FFFFFF"/>
              <w:right w:val="single" w:sz="6" w:space="0" w:color="FFFFFF"/>
            </w:tcBorders>
            <w:shd w:val="clear" w:color="000000" w:fill="auto"/>
            <w:vAlign w:val="center"/>
          </w:tcPr>
          <w:p w:rsidR="00D05B59" w:rsidRPr="00134A4E" w:rsidRDefault="00D05B59" w:rsidP="00C446A7">
            <w:pPr>
              <w:rPr>
                <w:sz w:val="22"/>
                <w:szCs w:val="22"/>
              </w:rPr>
            </w:pPr>
            <w:r>
              <w:rPr>
                <w:sz w:val="22"/>
                <w:szCs w:val="22"/>
              </w:rPr>
              <w:t>Life Lesson Presentation</w:t>
            </w:r>
          </w:p>
        </w:tc>
        <w:tc>
          <w:tcPr>
            <w:tcW w:w="1980" w:type="dxa"/>
            <w:tcBorders>
              <w:top w:val="single" w:sz="7" w:space="0" w:color="000000"/>
              <w:left w:val="single" w:sz="7" w:space="0" w:color="000000"/>
              <w:bottom w:val="single" w:sz="6" w:space="0" w:color="FFFFFF"/>
              <w:right w:val="single" w:sz="6" w:space="0" w:color="FFFFFF"/>
            </w:tcBorders>
            <w:shd w:val="clear" w:color="000000" w:fill="auto"/>
            <w:vAlign w:val="center"/>
          </w:tcPr>
          <w:p w:rsidR="00D05B59" w:rsidRPr="00134A4E" w:rsidRDefault="00D05B59" w:rsidP="00C446A7">
            <w:pPr>
              <w:jc w:val="center"/>
              <w:rPr>
                <w:sz w:val="22"/>
                <w:szCs w:val="22"/>
              </w:rPr>
            </w:pPr>
            <w:r>
              <w:rPr>
                <w:sz w:val="22"/>
                <w:szCs w:val="22"/>
              </w:rPr>
              <w:t>75</w:t>
            </w:r>
          </w:p>
        </w:tc>
        <w:tc>
          <w:tcPr>
            <w:tcW w:w="1890" w:type="dxa"/>
            <w:gridSpan w:val="2"/>
            <w:tcBorders>
              <w:top w:val="single" w:sz="8" w:space="0" w:color="000000"/>
              <w:left w:val="single" w:sz="8" w:space="0" w:color="000000"/>
              <w:bottom w:val="single" w:sz="8" w:space="0" w:color="000000"/>
              <w:right w:val="single" w:sz="8" w:space="0" w:color="000000"/>
            </w:tcBorders>
            <w:shd w:val="clear" w:color="000000" w:fill="auto"/>
            <w:vAlign w:val="center"/>
          </w:tcPr>
          <w:p w:rsidR="00D05B59" w:rsidRPr="00134A4E" w:rsidRDefault="00D05B59" w:rsidP="00C446A7">
            <w:pPr>
              <w:rPr>
                <w:sz w:val="20"/>
              </w:rPr>
            </w:pPr>
            <w:r>
              <w:rPr>
                <w:sz w:val="20"/>
              </w:rPr>
              <w:t>Week 5</w:t>
            </w:r>
          </w:p>
        </w:tc>
      </w:tr>
      <w:tr w:rsidR="00D05B59" w:rsidRPr="00134A4E" w:rsidTr="00C446A7">
        <w:trPr>
          <w:trHeight w:val="421"/>
        </w:trPr>
        <w:tc>
          <w:tcPr>
            <w:tcW w:w="2970" w:type="dxa"/>
            <w:tcBorders>
              <w:top w:val="single" w:sz="7" w:space="0" w:color="000000"/>
              <w:left w:val="single" w:sz="8" w:space="0" w:color="000000"/>
              <w:bottom w:val="single" w:sz="6" w:space="0" w:color="FFFFFF"/>
              <w:right w:val="single" w:sz="6" w:space="0" w:color="FFFFFF"/>
            </w:tcBorders>
            <w:shd w:val="clear" w:color="000000" w:fill="auto"/>
            <w:vAlign w:val="center"/>
          </w:tcPr>
          <w:p w:rsidR="00D05B59" w:rsidRPr="00134A4E" w:rsidRDefault="00D05B59" w:rsidP="00C446A7">
            <w:pPr>
              <w:rPr>
                <w:sz w:val="22"/>
                <w:szCs w:val="22"/>
              </w:rPr>
            </w:pPr>
            <w:r>
              <w:rPr>
                <w:sz w:val="22"/>
                <w:szCs w:val="22"/>
              </w:rPr>
              <w:t>Poem Summary</w:t>
            </w:r>
          </w:p>
        </w:tc>
        <w:tc>
          <w:tcPr>
            <w:tcW w:w="1980" w:type="dxa"/>
            <w:tcBorders>
              <w:top w:val="single" w:sz="7" w:space="0" w:color="000000"/>
              <w:left w:val="single" w:sz="7" w:space="0" w:color="000000"/>
              <w:bottom w:val="single" w:sz="6" w:space="0" w:color="FFFFFF"/>
              <w:right w:val="single" w:sz="6" w:space="0" w:color="FFFFFF"/>
            </w:tcBorders>
            <w:shd w:val="clear" w:color="000000" w:fill="auto"/>
            <w:vAlign w:val="center"/>
          </w:tcPr>
          <w:p w:rsidR="00D05B59" w:rsidRPr="00134A4E" w:rsidRDefault="00D05B59" w:rsidP="00C446A7">
            <w:pPr>
              <w:jc w:val="center"/>
              <w:rPr>
                <w:sz w:val="22"/>
                <w:szCs w:val="22"/>
              </w:rPr>
            </w:pPr>
            <w:r>
              <w:rPr>
                <w:sz w:val="22"/>
                <w:szCs w:val="22"/>
              </w:rPr>
              <w:t>75</w:t>
            </w:r>
          </w:p>
        </w:tc>
        <w:tc>
          <w:tcPr>
            <w:tcW w:w="1890" w:type="dxa"/>
            <w:gridSpan w:val="2"/>
            <w:tcBorders>
              <w:top w:val="single" w:sz="8" w:space="0" w:color="000000"/>
              <w:left w:val="single" w:sz="8" w:space="0" w:color="000000"/>
              <w:bottom w:val="single" w:sz="8" w:space="0" w:color="000000"/>
              <w:right w:val="single" w:sz="8" w:space="0" w:color="000000"/>
            </w:tcBorders>
            <w:shd w:val="clear" w:color="000000" w:fill="auto"/>
            <w:vAlign w:val="center"/>
          </w:tcPr>
          <w:p w:rsidR="00D05B59" w:rsidRPr="00134A4E" w:rsidRDefault="00D05B59" w:rsidP="00C446A7">
            <w:pPr>
              <w:rPr>
                <w:sz w:val="20"/>
              </w:rPr>
            </w:pPr>
            <w:r>
              <w:rPr>
                <w:sz w:val="20"/>
              </w:rPr>
              <w:t>Week 6</w:t>
            </w:r>
          </w:p>
        </w:tc>
      </w:tr>
      <w:tr w:rsidR="00D05B59" w:rsidRPr="00134A4E" w:rsidTr="00C446A7">
        <w:trPr>
          <w:trHeight w:val="421"/>
        </w:trPr>
        <w:tc>
          <w:tcPr>
            <w:tcW w:w="2970" w:type="dxa"/>
            <w:tcBorders>
              <w:top w:val="single" w:sz="7" w:space="0" w:color="000000"/>
              <w:left w:val="single" w:sz="8" w:space="0" w:color="000000"/>
              <w:bottom w:val="single" w:sz="6" w:space="0" w:color="FFFFFF"/>
              <w:right w:val="single" w:sz="6" w:space="0" w:color="FFFFFF"/>
            </w:tcBorders>
            <w:shd w:val="clear" w:color="000000" w:fill="auto"/>
            <w:vAlign w:val="center"/>
          </w:tcPr>
          <w:p w:rsidR="00D05B59" w:rsidRPr="00134A4E" w:rsidRDefault="00D05B59" w:rsidP="00C446A7">
            <w:pPr>
              <w:rPr>
                <w:sz w:val="22"/>
                <w:szCs w:val="22"/>
              </w:rPr>
            </w:pPr>
            <w:r>
              <w:rPr>
                <w:sz w:val="22"/>
                <w:szCs w:val="22"/>
              </w:rPr>
              <w:t>Dr. Seuss Research Paper</w:t>
            </w:r>
          </w:p>
        </w:tc>
        <w:tc>
          <w:tcPr>
            <w:tcW w:w="1980" w:type="dxa"/>
            <w:tcBorders>
              <w:top w:val="single" w:sz="7" w:space="0" w:color="000000"/>
              <w:left w:val="single" w:sz="7" w:space="0" w:color="000000"/>
              <w:bottom w:val="single" w:sz="6" w:space="0" w:color="FFFFFF"/>
              <w:right w:val="single" w:sz="6" w:space="0" w:color="FFFFFF"/>
            </w:tcBorders>
            <w:shd w:val="clear" w:color="000000" w:fill="auto"/>
            <w:vAlign w:val="center"/>
          </w:tcPr>
          <w:p w:rsidR="00D05B59" w:rsidRPr="00134A4E" w:rsidRDefault="008E77C7" w:rsidP="00C446A7">
            <w:pPr>
              <w:jc w:val="center"/>
              <w:rPr>
                <w:sz w:val="22"/>
                <w:szCs w:val="22"/>
              </w:rPr>
            </w:pPr>
            <w:r>
              <w:rPr>
                <w:sz w:val="22"/>
                <w:szCs w:val="22"/>
              </w:rPr>
              <w:t>100</w:t>
            </w:r>
          </w:p>
        </w:tc>
        <w:tc>
          <w:tcPr>
            <w:tcW w:w="1890" w:type="dxa"/>
            <w:gridSpan w:val="2"/>
            <w:tcBorders>
              <w:top w:val="single" w:sz="8" w:space="0" w:color="000000"/>
              <w:left w:val="single" w:sz="8" w:space="0" w:color="000000"/>
              <w:bottom w:val="single" w:sz="8" w:space="0" w:color="000000"/>
              <w:right w:val="single" w:sz="8" w:space="0" w:color="000000"/>
            </w:tcBorders>
            <w:shd w:val="clear" w:color="000000" w:fill="auto"/>
            <w:vAlign w:val="center"/>
          </w:tcPr>
          <w:p w:rsidR="00D05B59" w:rsidRPr="00134A4E" w:rsidRDefault="00D05B59" w:rsidP="00C446A7">
            <w:pPr>
              <w:rPr>
                <w:sz w:val="20"/>
              </w:rPr>
            </w:pPr>
            <w:r>
              <w:rPr>
                <w:sz w:val="20"/>
              </w:rPr>
              <w:t>Week 7</w:t>
            </w:r>
          </w:p>
        </w:tc>
      </w:tr>
      <w:tr w:rsidR="00D05B59" w:rsidRPr="00134A4E" w:rsidTr="00C446A7">
        <w:trPr>
          <w:trHeight w:val="430"/>
        </w:trPr>
        <w:tc>
          <w:tcPr>
            <w:tcW w:w="2970" w:type="dxa"/>
            <w:tcBorders>
              <w:top w:val="single" w:sz="7" w:space="0" w:color="000000"/>
              <w:left w:val="single" w:sz="8" w:space="0" w:color="000000"/>
              <w:bottom w:val="single" w:sz="6" w:space="0" w:color="FFFFFF"/>
              <w:right w:val="single" w:sz="6" w:space="0" w:color="FFFFFF"/>
            </w:tcBorders>
            <w:shd w:val="clear" w:color="000000" w:fill="auto"/>
            <w:vAlign w:val="center"/>
          </w:tcPr>
          <w:p w:rsidR="00D05B59" w:rsidRPr="00134A4E" w:rsidRDefault="00D05B59" w:rsidP="00C446A7">
            <w:pPr>
              <w:rPr>
                <w:sz w:val="22"/>
                <w:szCs w:val="22"/>
              </w:rPr>
            </w:pPr>
            <w:r>
              <w:rPr>
                <w:sz w:val="22"/>
                <w:szCs w:val="22"/>
              </w:rPr>
              <w:t>Literature Review Essay</w:t>
            </w:r>
          </w:p>
        </w:tc>
        <w:tc>
          <w:tcPr>
            <w:tcW w:w="1980" w:type="dxa"/>
            <w:tcBorders>
              <w:top w:val="single" w:sz="7" w:space="0" w:color="000000"/>
              <w:left w:val="single" w:sz="7" w:space="0" w:color="000000"/>
              <w:bottom w:val="single" w:sz="6" w:space="0" w:color="FFFFFF"/>
              <w:right w:val="single" w:sz="6" w:space="0" w:color="FFFFFF"/>
            </w:tcBorders>
            <w:shd w:val="clear" w:color="000000" w:fill="auto"/>
            <w:vAlign w:val="center"/>
          </w:tcPr>
          <w:p w:rsidR="00D05B59" w:rsidRPr="00134A4E" w:rsidRDefault="00D05B59" w:rsidP="00C446A7">
            <w:pPr>
              <w:jc w:val="center"/>
              <w:rPr>
                <w:sz w:val="22"/>
                <w:szCs w:val="22"/>
              </w:rPr>
            </w:pPr>
            <w:r>
              <w:rPr>
                <w:sz w:val="22"/>
                <w:szCs w:val="22"/>
              </w:rPr>
              <w:t>100</w:t>
            </w:r>
          </w:p>
        </w:tc>
        <w:tc>
          <w:tcPr>
            <w:tcW w:w="1890" w:type="dxa"/>
            <w:gridSpan w:val="2"/>
            <w:tcBorders>
              <w:top w:val="single" w:sz="8" w:space="0" w:color="000000"/>
              <w:left w:val="single" w:sz="8" w:space="0" w:color="000000"/>
              <w:bottom w:val="single" w:sz="8" w:space="0" w:color="000000"/>
              <w:right w:val="single" w:sz="8" w:space="0" w:color="000000"/>
            </w:tcBorders>
            <w:shd w:val="clear" w:color="000000" w:fill="auto"/>
            <w:vAlign w:val="center"/>
          </w:tcPr>
          <w:p w:rsidR="00D05B59" w:rsidRPr="00134A4E" w:rsidRDefault="00D05B59" w:rsidP="00C446A7">
            <w:pPr>
              <w:rPr>
                <w:sz w:val="20"/>
              </w:rPr>
            </w:pPr>
            <w:r>
              <w:rPr>
                <w:sz w:val="20"/>
              </w:rPr>
              <w:t>Week 8</w:t>
            </w:r>
          </w:p>
        </w:tc>
      </w:tr>
      <w:tr w:rsidR="00D05B59" w:rsidRPr="00134A4E" w:rsidTr="00C446A7">
        <w:trPr>
          <w:trHeight w:val="439"/>
        </w:trPr>
        <w:tc>
          <w:tcPr>
            <w:tcW w:w="2970" w:type="dxa"/>
            <w:tcBorders>
              <w:top w:val="single" w:sz="7" w:space="0" w:color="000000"/>
              <w:left w:val="single" w:sz="8" w:space="0" w:color="000000"/>
              <w:bottom w:val="single" w:sz="6" w:space="0" w:color="FFFFFF"/>
              <w:right w:val="single" w:sz="6" w:space="0" w:color="FFFFFF"/>
            </w:tcBorders>
            <w:shd w:val="clear" w:color="000000" w:fill="auto"/>
            <w:vAlign w:val="center"/>
          </w:tcPr>
          <w:p w:rsidR="00D05B59" w:rsidRPr="00134A4E" w:rsidRDefault="00D05B59" w:rsidP="00C446A7">
            <w:pPr>
              <w:rPr>
                <w:sz w:val="22"/>
                <w:szCs w:val="22"/>
              </w:rPr>
            </w:pPr>
            <w:r>
              <w:rPr>
                <w:sz w:val="22"/>
                <w:szCs w:val="22"/>
              </w:rPr>
              <w:t>Tall Tales Summary</w:t>
            </w:r>
          </w:p>
        </w:tc>
        <w:tc>
          <w:tcPr>
            <w:tcW w:w="1980" w:type="dxa"/>
            <w:tcBorders>
              <w:top w:val="single" w:sz="7" w:space="0" w:color="000000"/>
              <w:left w:val="single" w:sz="7" w:space="0" w:color="000000"/>
              <w:bottom w:val="single" w:sz="6" w:space="0" w:color="FFFFFF"/>
              <w:right w:val="single" w:sz="6" w:space="0" w:color="FFFFFF"/>
            </w:tcBorders>
            <w:shd w:val="clear" w:color="000000" w:fill="auto"/>
            <w:vAlign w:val="center"/>
          </w:tcPr>
          <w:p w:rsidR="00D05B59" w:rsidRPr="00134A4E" w:rsidRDefault="00D05B59" w:rsidP="00C446A7">
            <w:pPr>
              <w:jc w:val="center"/>
              <w:rPr>
                <w:sz w:val="22"/>
                <w:szCs w:val="22"/>
              </w:rPr>
            </w:pPr>
            <w:r>
              <w:rPr>
                <w:sz w:val="22"/>
                <w:szCs w:val="22"/>
              </w:rPr>
              <w:t>75</w:t>
            </w:r>
          </w:p>
        </w:tc>
        <w:tc>
          <w:tcPr>
            <w:tcW w:w="1890" w:type="dxa"/>
            <w:gridSpan w:val="2"/>
            <w:tcBorders>
              <w:top w:val="single" w:sz="8" w:space="0" w:color="000000"/>
              <w:left w:val="single" w:sz="8" w:space="0" w:color="000000"/>
              <w:bottom w:val="single" w:sz="8" w:space="0" w:color="000000"/>
              <w:right w:val="single" w:sz="8" w:space="0" w:color="000000"/>
            </w:tcBorders>
            <w:shd w:val="clear" w:color="000000" w:fill="auto"/>
            <w:vAlign w:val="center"/>
          </w:tcPr>
          <w:p w:rsidR="00D05B59" w:rsidRPr="00134A4E" w:rsidRDefault="00D05B59" w:rsidP="00C446A7">
            <w:pPr>
              <w:rPr>
                <w:sz w:val="20"/>
              </w:rPr>
            </w:pPr>
            <w:r>
              <w:rPr>
                <w:sz w:val="20"/>
              </w:rPr>
              <w:t>Week 9</w:t>
            </w:r>
          </w:p>
        </w:tc>
      </w:tr>
      <w:tr w:rsidR="00D05B59" w:rsidRPr="00134A4E" w:rsidTr="00C446A7">
        <w:trPr>
          <w:trHeight w:val="430"/>
        </w:trPr>
        <w:tc>
          <w:tcPr>
            <w:tcW w:w="2970" w:type="dxa"/>
            <w:tcBorders>
              <w:top w:val="single" w:sz="7" w:space="0" w:color="000000"/>
              <w:left w:val="single" w:sz="8" w:space="0" w:color="000000"/>
              <w:bottom w:val="single" w:sz="6" w:space="0" w:color="FFFFFF"/>
              <w:right w:val="single" w:sz="6" w:space="0" w:color="FFFFFF"/>
            </w:tcBorders>
            <w:shd w:val="clear" w:color="000000" w:fill="auto"/>
            <w:vAlign w:val="center"/>
          </w:tcPr>
          <w:p w:rsidR="00D05B59" w:rsidRPr="00134A4E" w:rsidRDefault="00D05B59" w:rsidP="00C446A7">
            <w:pPr>
              <w:rPr>
                <w:sz w:val="22"/>
                <w:szCs w:val="22"/>
              </w:rPr>
            </w:pPr>
            <w:r>
              <w:rPr>
                <w:sz w:val="22"/>
                <w:szCs w:val="22"/>
              </w:rPr>
              <w:t>Personal Reflection</w:t>
            </w:r>
          </w:p>
        </w:tc>
        <w:tc>
          <w:tcPr>
            <w:tcW w:w="1980" w:type="dxa"/>
            <w:tcBorders>
              <w:top w:val="single" w:sz="7" w:space="0" w:color="000000"/>
              <w:left w:val="single" w:sz="7" w:space="0" w:color="000000"/>
              <w:bottom w:val="single" w:sz="6" w:space="0" w:color="FFFFFF"/>
              <w:right w:val="single" w:sz="6" w:space="0" w:color="FFFFFF"/>
            </w:tcBorders>
            <w:shd w:val="clear" w:color="000000" w:fill="auto"/>
            <w:vAlign w:val="center"/>
          </w:tcPr>
          <w:p w:rsidR="00D05B59" w:rsidRPr="00134A4E" w:rsidRDefault="00D05B59" w:rsidP="00C446A7">
            <w:pPr>
              <w:jc w:val="center"/>
              <w:rPr>
                <w:sz w:val="22"/>
                <w:szCs w:val="22"/>
              </w:rPr>
            </w:pPr>
            <w:r>
              <w:rPr>
                <w:sz w:val="22"/>
                <w:szCs w:val="22"/>
              </w:rPr>
              <w:t>70</w:t>
            </w:r>
          </w:p>
        </w:tc>
        <w:tc>
          <w:tcPr>
            <w:tcW w:w="1890" w:type="dxa"/>
            <w:gridSpan w:val="2"/>
            <w:tcBorders>
              <w:top w:val="single" w:sz="8" w:space="0" w:color="000000"/>
              <w:left w:val="single" w:sz="8" w:space="0" w:color="000000"/>
              <w:bottom w:val="single" w:sz="8" w:space="0" w:color="000000"/>
              <w:right w:val="single" w:sz="8" w:space="0" w:color="000000"/>
            </w:tcBorders>
            <w:shd w:val="clear" w:color="000000" w:fill="auto"/>
            <w:vAlign w:val="center"/>
          </w:tcPr>
          <w:p w:rsidR="00D05B59" w:rsidRPr="00134A4E" w:rsidRDefault="00D05B59" w:rsidP="00C446A7">
            <w:pPr>
              <w:rPr>
                <w:sz w:val="20"/>
              </w:rPr>
            </w:pPr>
            <w:r>
              <w:rPr>
                <w:sz w:val="20"/>
              </w:rPr>
              <w:t>Week 10</w:t>
            </w:r>
          </w:p>
        </w:tc>
      </w:tr>
      <w:tr w:rsidR="00D05B59" w:rsidRPr="00134A4E" w:rsidTr="00C446A7">
        <w:trPr>
          <w:trHeight w:val="430"/>
        </w:trPr>
        <w:tc>
          <w:tcPr>
            <w:tcW w:w="2970" w:type="dxa"/>
            <w:tcBorders>
              <w:top w:val="single" w:sz="7" w:space="0" w:color="000000"/>
              <w:left w:val="single" w:sz="8" w:space="0" w:color="000000"/>
              <w:bottom w:val="single" w:sz="6" w:space="0" w:color="FFFFFF"/>
              <w:right w:val="single" w:sz="6" w:space="0" w:color="FFFFFF"/>
            </w:tcBorders>
            <w:shd w:val="clear" w:color="000000" w:fill="auto"/>
            <w:vAlign w:val="center"/>
          </w:tcPr>
          <w:p w:rsidR="00D05B59" w:rsidRPr="00134A4E" w:rsidRDefault="00D05B59" w:rsidP="00C446A7">
            <w:pPr>
              <w:rPr>
                <w:sz w:val="22"/>
                <w:szCs w:val="22"/>
              </w:rPr>
            </w:pPr>
            <w:r>
              <w:rPr>
                <w:sz w:val="22"/>
                <w:szCs w:val="22"/>
              </w:rPr>
              <w:t>Discussion</w:t>
            </w:r>
            <w:r w:rsidR="008E77C7">
              <w:rPr>
                <w:sz w:val="22"/>
                <w:szCs w:val="22"/>
              </w:rPr>
              <w:t xml:space="preserve"> (11x10)</w:t>
            </w:r>
          </w:p>
        </w:tc>
        <w:tc>
          <w:tcPr>
            <w:tcW w:w="1980" w:type="dxa"/>
            <w:tcBorders>
              <w:top w:val="single" w:sz="7" w:space="0" w:color="000000"/>
              <w:left w:val="single" w:sz="7" w:space="0" w:color="000000"/>
              <w:bottom w:val="single" w:sz="6" w:space="0" w:color="FFFFFF"/>
              <w:right w:val="single" w:sz="6" w:space="0" w:color="FFFFFF"/>
            </w:tcBorders>
            <w:shd w:val="clear" w:color="000000" w:fill="auto"/>
            <w:vAlign w:val="center"/>
          </w:tcPr>
          <w:p w:rsidR="00D05B59" w:rsidRPr="00134A4E" w:rsidRDefault="00D05B59" w:rsidP="00C446A7">
            <w:pPr>
              <w:jc w:val="center"/>
              <w:rPr>
                <w:sz w:val="22"/>
                <w:szCs w:val="22"/>
              </w:rPr>
            </w:pPr>
            <w:r>
              <w:rPr>
                <w:sz w:val="22"/>
                <w:szCs w:val="22"/>
              </w:rPr>
              <w:t>110</w:t>
            </w:r>
          </w:p>
        </w:tc>
        <w:tc>
          <w:tcPr>
            <w:tcW w:w="1890" w:type="dxa"/>
            <w:gridSpan w:val="2"/>
            <w:tcBorders>
              <w:top w:val="single" w:sz="8" w:space="0" w:color="000000"/>
              <w:left w:val="single" w:sz="8" w:space="0" w:color="000000"/>
              <w:bottom w:val="single" w:sz="8" w:space="0" w:color="000000"/>
              <w:right w:val="single" w:sz="8" w:space="0" w:color="000000"/>
            </w:tcBorders>
            <w:shd w:val="clear" w:color="000000" w:fill="auto"/>
            <w:vAlign w:val="center"/>
          </w:tcPr>
          <w:p w:rsidR="00D05B59" w:rsidRPr="00134A4E" w:rsidRDefault="00D05B59" w:rsidP="00C446A7">
            <w:pPr>
              <w:rPr>
                <w:sz w:val="20"/>
              </w:rPr>
            </w:pPr>
            <w:r w:rsidRPr="00134A4E">
              <w:rPr>
                <w:sz w:val="20"/>
              </w:rPr>
              <w:t>Each week</w:t>
            </w:r>
          </w:p>
        </w:tc>
      </w:tr>
      <w:tr w:rsidR="00D05B59" w:rsidRPr="00134A4E" w:rsidTr="00C446A7">
        <w:trPr>
          <w:trHeight w:val="430"/>
        </w:trPr>
        <w:tc>
          <w:tcPr>
            <w:tcW w:w="2970" w:type="dxa"/>
            <w:tcBorders>
              <w:top w:val="single" w:sz="7" w:space="0" w:color="000000"/>
              <w:left w:val="single" w:sz="8" w:space="0" w:color="000000"/>
              <w:bottom w:val="single" w:sz="6" w:space="0" w:color="FFFFFF"/>
              <w:right w:val="single" w:sz="6" w:space="0" w:color="FFFFFF"/>
            </w:tcBorders>
            <w:shd w:val="clear" w:color="000000" w:fill="auto"/>
            <w:vAlign w:val="center"/>
          </w:tcPr>
          <w:p w:rsidR="00D05B59" w:rsidRPr="00134A4E" w:rsidRDefault="00D05B59" w:rsidP="008E77C7">
            <w:pPr>
              <w:rPr>
                <w:sz w:val="22"/>
                <w:szCs w:val="22"/>
              </w:rPr>
            </w:pPr>
            <w:r w:rsidRPr="00134A4E">
              <w:rPr>
                <w:sz w:val="22"/>
                <w:szCs w:val="22"/>
              </w:rPr>
              <w:t xml:space="preserve">Final </w:t>
            </w:r>
            <w:r w:rsidR="008E77C7">
              <w:rPr>
                <w:sz w:val="22"/>
                <w:szCs w:val="22"/>
              </w:rPr>
              <w:t>Reflection</w:t>
            </w:r>
          </w:p>
        </w:tc>
        <w:tc>
          <w:tcPr>
            <w:tcW w:w="1980" w:type="dxa"/>
            <w:tcBorders>
              <w:top w:val="single" w:sz="7" w:space="0" w:color="000000"/>
              <w:left w:val="single" w:sz="7" w:space="0" w:color="000000"/>
              <w:bottom w:val="single" w:sz="6" w:space="0" w:color="FFFFFF"/>
              <w:right w:val="single" w:sz="6" w:space="0" w:color="FFFFFF"/>
            </w:tcBorders>
            <w:shd w:val="clear" w:color="000000" w:fill="auto"/>
            <w:vAlign w:val="center"/>
          </w:tcPr>
          <w:p w:rsidR="00D05B59" w:rsidRPr="00134A4E" w:rsidRDefault="008E77C7" w:rsidP="00C446A7">
            <w:pPr>
              <w:jc w:val="center"/>
              <w:rPr>
                <w:sz w:val="22"/>
                <w:szCs w:val="22"/>
              </w:rPr>
            </w:pPr>
            <w:r>
              <w:rPr>
                <w:sz w:val="22"/>
                <w:szCs w:val="22"/>
              </w:rPr>
              <w:t>75</w:t>
            </w:r>
          </w:p>
        </w:tc>
        <w:tc>
          <w:tcPr>
            <w:tcW w:w="1890" w:type="dxa"/>
            <w:gridSpan w:val="2"/>
            <w:tcBorders>
              <w:top w:val="single" w:sz="8" w:space="0" w:color="000000"/>
              <w:left w:val="single" w:sz="8" w:space="0" w:color="000000"/>
              <w:bottom w:val="single" w:sz="8" w:space="0" w:color="000000"/>
              <w:right w:val="single" w:sz="8" w:space="0" w:color="000000"/>
            </w:tcBorders>
            <w:shd w:val="clear" w:color="000000" w:fill="auto"/>
            <w:vAlign w:val="center"/>
          </w:tcPr>
          <w:p w:rsidR="00D05B59" w:rsidRPr="00134A4E" w:rsidRDefault="00D05B59" w:rsidP="00C446A7">
            <w:pPr>
              <w:rPr>
                <w:sz w:val="20"/>
              </w:rPr>
            </w:pPr>
            <w:r>
              <w:rPr>
                <w:sz w:val="20"/>
              </w:rPr>
              <w:t>Week 11</w:t>
            </w:r>
          </w:p>
        </w:tc>
      </w:tr>
      <w:tr w:rsidR="00D05B59" w:rsidRPr="00134A4E" w:rsidTr="00C446A7">
        <w:trPr>
          <w:trHeight w:val="548"/>
        </w:trPr>
        <w:tc>
          <w:tcPr>
            <w:tcW w:w="2970" w:type="dxa"/>
            <w:tcBorders>
              <w:top w:val="single" w:sz="7" w:space="0" w:color="000000"/>
              <w:left w:val="single" w:sz="8" w:space="0" w:color="000000"/>
              <w:bottom w:val="single" w:sz="4" w:space="0" w:color="auto"/>
              <w:right w:val="single" w:sz="6" w:space="0" w:color="FFFFFF"/>
            </w:tcBorders>
            <w:shd w:val="clear" w:color="000000" w:fill="auto"/>
            <w:vAlign w:val="center"/>
          </w:tcPr>
          <w:p w:rsidR="00D05B59" w:rsidRPr="00134A4E" w:rsidRDefault="00D05B59" w:rsidP="00C446A7">
            <w:pPr>
              <w:rPr>
                <w:sz w:val="22"/>
                <w:szCs w:val="22"/>
              </w:rPr>
            </w:pPr>
            <w:r w:rsidRPr="00134A4E">
              <w:rPr>
                <w:sz w:val="22"/>
                <w:szCs w:val="22"/>
              </w:rPr>
              <w:t>Total Points</w:t>
            </w:r>
          </w:p>
        </w:tc>
        <w:tc>
          <w:tcPr>
            <w:tcW w:w="1980" w:type="dxa"/>
            <w:tcBorders>
              <w:top w:val="single" w:sz="7" w:space="0" w:color="000000"/>
              <w:left w:val="single" w:sz="7" w:space="0" w:color="000000"/>
              <w:bottom w:val="single" w:sz="4" w:space="0" w:color="auto"/>
              <w:right w:val="single" w:sz="6" w:space="0" w:color="FFFFFF"/>
            </w:tcBorders>
            <w:shd w:val="clear" w:color="000000" w:fill="auto"/>
            <w:vAlign w:val="center"/>
          </w:tcPr>
          <w:p w:rsidR="00D05B59" w:rsidRPr="00134A4E" w:rsidRDefault="00D05B59" w:rsidP="00C446A7">
            <w:pPr>
              <w:jc w:val="center"/>
              <w:rPr>
                <w:sz w:val="22"/>
                <w:szCs w:val="22"/>
              </w:rPr>
            </w:pPr>
            <w:r w:rsidRPr="00134A4E">
              <w:rPr>
                <w:sz w:val="22"/>
                <w:szCs w:val="22"/>
              </w:rPr>
              <w:t>1000</w:t>
            </w:r>
          </w:p>
        </w:tc>
        <w:tc>
          <w:tcPr>
            <w:tcW w:w="870" w:type="dxa"/>
            <w:tcBorders>
              <w:top w:val="single" w:sz="7" w:space="0" w:color="000000"/>
              <w:left w:val="single" w:sz="7" w:space="0" w:color="000000"/>
              <w:bottom w:val="single" w:sz="4" w:space="0" w:color="auto"/>
              <w:right w:val="single" w:sz="6" w:space="0" w:color="FFFFFF"/>
            </w:tcBorders>
            <w:shd w:val="clear" w:color="000000" w:fill="auto"/>
            <w:vAlign w:val="center"/>
          </w:tcPr>
          <w:p w:rsidR="00D05B59" w:rsidRPr="00134A4E" w:rsidRDefault="00D05B59" w:rsidP="00C446A7">
            <w:pPr>
              <w:rPr>
                <w:sz w:val="20"/>
              </w:rPr>
            </w:pPr>
            <w:r w:rsidRPr="00134A4E">
              <w:rPr>
                <w:sz w:val="20"/>
              </w:rPr>
              <w:t>Grade</w:t>
            </w:r>
          </w:p>
        </w:tc>
        <w:tc>
          <w:tcPr>
            <w:tcW w:w="1020" w:type="dxa"/>
            <w:tcBorders>
              <w:top w:val="single" w:sz="7" w:space="0" w:color="000000"/>
              <w:left w:val="single" w:sz="7" w:space="0" w:color="000000"/>
              <w:bottom w:val="single" w:sz="4" w:space="0" w:color="auto"/>
              <w:right w:val="single" w:sz="7" w:space="0" w:color="000000"/>
            </w:tcBorders>
            <w:shd w:val="clear" w:color="000000" w:fill="auto"/>
          </w:tcPr>
          <w:p w:rsidR="00D05B59" w:rsidRPr="00134A4E" w:rsidRDefault="00D05B59" w:rsidP="00C446A7">
            <w:pPr>
              <w:rPr>
                <w:sz w:val="20"/>
              </w:rPr>
            </w:pPr>
          </w:p>
          <w:p w:rsidR="00D05B59" w:rsidRPr="00134A4E" w:rsidRDefault="00D05B59" w:rsidP="00C446A7">
            <w:pPr>
              <w:rPr>
                <w:sz w:val="20"/>
              </w:rPr>
            </w:pPr>
          </w:p>
        </w:tc>
      </w:tr>
    </w:tbl>
    <w:p w:rsidR="00D05B59" w:rsidRDefault="00D05B59" w:rsidP="00D05B59"/>
    <w:p w:rsidR="00DA7CA0" w:rsidRPr="00DA7CA0" w:rsidRDefault="00DA7CA0" w:rsidP="00584569">
      <w:pPr>
        <w:pStyle w:val="NormalWeb"/>
        <w:spacing w:before="0" w:beforeAutospacing="0" w:after="0" w:afterAutospacing="0"/>
        <w:rPr>
          <w:rStyle w:val="Strong"/>
          <w:b w:val="0"/>
          <w:sz w:val="22"/>
          <w:szCs w:val="22"/>
        </w:rPr>
      </w:pPr>
    </w:p>
    <w:p w:rsidR="00584569" w:rsidRPr="00DA7CA0" w:rsidRDefault="00584569" w:rsidP="00584569">
      <w:pPr>
        <w:pStyle w:val="Default"/>
      </w:pPr>
    </w:p>
    <w:p w:rsidR="00584569" w:rsidRPr="00DA7CA0" w:rsidRDefault="00584569" w:rsidP="00DA7CA0">
      <w:pPr>
        <w:rPr>
          <w:rStyle w:val="Strong"/>
          <w:b w:val="0"/>
          <w:sz w:val="22"/>
          <w:szCs w:val="22"/>
        </w:rPr>
      </w:pPr>
      <w:r w:rsidRPr="00DA7CA0">
        <w:rPr>
          <w:b/>
        </w:rPr>
        <w:t xml:space="preserve"> Following statement must be included following Course requirements and grading criteria:</w:t>
      </w:r>
    </w:p>
    <w:p w:rsidR="00584569" w:rsidRPr="00DA7CA0" w:rsidRDefault="00584569" w:rsidP="00584569">
      <w:pPr>
        <w:rPr>
          <w:sz w:val="20"/>
          <w:szCs w:val="20"/>
        </w:rPr>
      </w:pPr>
      <w:r w:rsidRPr="00DA7CA0">
        <w:rPr>
          <w:rStyle w:val="Strong"/>
          <w:b w:val="0"/>
          <w:sz w:val="20"/>
          <w:szCs w:val="20"/>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rsidR="00584569" w:rsidRPr="00DA7CA0" w:rsidRDefault="00584569" w:rsidP="00584569">
      <w:pPr>
        <w:rPr>
          <w:rStyle w:val="Strong"/>
        </w:rPr>
      </w:pPr>
    </w:p>
    <w:p w:rsidR="00584569" w:rsidRDefault="00584569" w:rsidP="00584569">
      <w:pPr>
        <w:rPr>
          <w:sz w:val="20"/>
          <w:szCs w:val="20"/>
        </w:rPr>
      </w:pPr>
      <w:r w:rsidRPr="00DA7CA0">
        <w:rPr>
          <w:rStyle w:val="SubtitleChar"/>
          <w:rFonts w:ascii="Times New Roman" w:hAnsi="Times New Roman" w:cs="Times New Roman"/>
          <w:b/>
          <w:color w:val="auto"/>
        </w:rPr>
        <w:t>Tentative Schedule</w:t>
      </w:r>
      <w:r w:rsidRPr="00DA7CA0">
        <w:rPr>
          <w:sz w:val="20"/>
          <w:szCs w:val="20"/>
        </w:rPr>
        <w:t xml:space="preserve">:  </w:t>
      </w:r>
    </w:p>
    <w:p w:rsidR="00E16073" w:rsidRPr="00B31A8F" w:rsidRDefault="00E16073" w:rsidP="00E16073">
      <w:pPr>
        <w:pStyle w:val="Heading1"/>
        <w:rPr>
          <w:color w:val="auto"/>
          <w:u w:val="single"/>
        </w:rPr>
      </w:pPr>
      <w:r w:rsidRPr="00B31A8F">
        <w:rPr>
          <w:color w:val="auto"/>
          <w:u w:val="single"/>
        </w:rPr>
        <w:t xml:space="preserve">WEEK </w:t>
      </w:r>
      <w:r>
        <w:rPr>
          <w:color w:val="auto"/>
          <w:u w:val="single"/>
        </w:rPr>
        <w:t>1</w:t>
      </w:r>
      <w:r w:rsidRPr="00B31A8F">
        <w:rPr>
          <w:color w:val="auto"/>
          <w:u w:val="single"/>
        </w:rPr>
        <w:t xml:space="preserve"> ~ </w:t>
      </w:r>
      <w:r>
        <w:rPr>
          <w:color w:val="auto"/>
          <w:u w:val="single"/>
        </w:rPr>
        <w:t>INTRODUCTION TO CHILDREN’S LITERATURE</w:t>
      </w:r>
    </w:p>
    <w:p w:rsidR="00E16073" w:rsidRDefault="00261C37" w:rsidP="00E16073">
      <w:r w:rsidRPr="00261C37">
        <w:rPr>
          <w:b/>
        </w:rPr>
        <w:t>Watch:</w:t>
      </w:r>
      <w:r>
        <w:t xml:space="preserve"> Introduction Lecture</w:t>
      </w:r>
    </w:p>
    <w:p w:rsidR="00261C37" w:rsidRDefault="00261C37" w:rsidP="00E16073"/>
    <w:p w:rsidR="00E16073" w:rsidRPr="000F43DB" w:rsidRDefault="00E16073" w:rsidP="00E16073">
      <w:pPr>
        <w:rPr>
          <w:i/>
        </w:rPr>
      </w:pPr>
      <w:r w:rsidRPr="000F43DB">
        <w:rPr>
          <w:b/>
        </w:rPr>
        <w:t>Read:</w:t>
      </w:r>
      <w:r>
        <w:t xml:space="preserve"> Start reading </w:t>
      </w:r>
      <w:r w:rsidRPr="000F43DB">
        <w:rPr>
          <w:i/>
        </w:rPr>
        <w:t>the Island of the Blue Dolphin</w:t>
      </w:r>
      <w:r>
        <w:rPr>
          <w:i/>
        </w:rPr>
        <w:t>s</w:t>
      </w:r>
    </w:p>
    <w:p w:rsidR="00E16073" w:rsidRDefault="00E16073" w:rsidP="00E16073"/>
    <w:p w:rsidR="00E16073" w:rsidRDefault="00E16073" w:rsidP="00E16073">
      <w:r w:rsidRPr="000F43DB">
        <w:rPr>
          <w:b/>
        </w:rPr>
        <w:t>Discussion:</w:t>
      </w:r>
      <w:r>
        <w:t xml:space="preserve"> What is your favorite children’s book or story of all time and why did you like it? Watch my lecture and then comment on anything that stands out or you would like to discuss further.</w:t>
      </w:r>
    </w:p>
    <w:p w:rsidR="00E16073" w:rsidRDefault="00E16073" w:rsidP="00E16073"/>
    <w:p w:rsidR="00E16073" w:rsidRDefault="00E16073" w:rsidP="00E16073">
      <w:r w:rsidRPr="000F43DB">
        <w:rPr>
          <w:b/>
        </w:rPr>
        <w:t>Assignment:</w:t>
      </w:r>
      <w:r>
        <w:t xml:space="preserve">  Write a personal response paper about children’s literature. Here are some optional questions you could use, but you may answer your own: What is the value of an adult studying children’s literature? Has </w:t>
      </w:r>
      <w:r w:rsidR="000E5498">
        <w:t xml:space="preserve">children’s literature </w:t>
      </w:r>
      <w:r>
        <w:t>changed over the years, for better or worse? Did you grow up reading stories</w:t>
      </w:r>
      <w:r w:rsidR="000E5498">
        <w:t>, and do you have any favorites</w:t>
      </w:r>
      <w:r>
        <w:t>?</w:t>
      </w:r>
      <w:r w:rsidR="000E5498">
        <w:t xml:space="preserve"> Explain why.</w:t>
      </w:r>
      <w:r>
        <w:t xml:space="preserve"> How important is</w:t>
      </w:r>
      <w:r w:rsidR="000E5498">
        <w:t xml:space="preserve"> it to read to your kids?</w:t>
      </w:r>
      <w:r>
        <w:t xml:space="preserve"> </w:t>
      </w:r>
      <w:r w:rsidR="000E5498">
        <w:t xml:space="preserve">This paper is an opinion piece, and doesn’t need any citations. The paper should be double-spaced, </w:t>
      </w:r>
      <w:proofErr w:type="spellStart"/>
      <w:r w:rsidR="000E5498">
        <w:t>TimesNewRoman</w:t>
      </w:r>
      <w:proofErr w:type="spellEnd"/>
      <w:r w:rsidR="000E5498">
        <w:t>, 12-point font</w:t>
      </w:r>
      <w:r>
        <w:t>.</w:t>
      </w:r>
      <w:r w:rsidR="000E5498">
        <w:t xml:space="preserve"> It should be at least 2-pages. If you use any references, be sure to cite in MLA or APA.</w:t>
      </w:r>
    </w:p>
    <w:p w:rsidR="00E16073" w:rsidRPr="00DA7CA0" w:rsidRDefault="00E16073" w:rsidP="00584569"/>
    <w:p w:rsidR="00584569" w:rsidRPr="00DA7CA0" w:rsidRDefault="00584569" w:rsidP="00584569">
      <w:pPr>
        <w:rPr>
          <w:sz w:val="20"/>
          <w:szCs w:val="20"/>
        </w:rPr>
      </w:pPr>
    </w:p>
    <w:p w:rsidR="00034E8E" w:rsidRPr="00B31A8F" w:rsidRDefault="00034E8E" w:rsidP="00034E8E">
      <w:pPr>
        <w:pStyle w:val="Heading1"/>
        <w:rPr>
          <w:color w:val="auto"/>
          <w:u w:val="single"/>
        </w:rPr>
      </w:pPr>
      <w:r w:rsidRPr="00B31A8F">
        <w:rPr>
          <w:color w:val="auto"/>
          <w:u w:val="single"/>
        </w:rPr>
        <w:t xml:space="preserve">WEEK </w:t>
      </w:r>
      <w:r w:rsidR="00E16073">
        <w:rPr>
          <w:color w:val="auto"/>
          <w:u w:val="single"/>
        </w:rPr>
        <w:t>2</w:t>
      </w:r>
      <w:r w:rsidRPr="00B31A8F">
        <w:rPr>
          <w:color w:val="auto"/>
          <w:u w:val="single"/>
        </w:rPr>
        <w:t xml:space="preserve"> ~ NURSERY RHYMES</w:t>
      </w:r>
    </w:p>
    <w:p w:rsidR="00034E8E" w:rsidRDefault="00034E8E" w:rsidP="00034E8E"/>
    <w:p w:rsidR="00261C37" w:rsidRPr="00261C37" w:rsidRDefault="00261C37" w:rsidP="00034E8E">
      <w:r>
        <w:rPr>
          <w:b/>
        </w:rPr>
        <w:t xml:space="preserve">Watch: </w:t>
      </w:r>
      <w:r>
        <w:t>Lectures on Nursery Rhymes</w:t>
      </w:r>
    </w:p>
    <w:p w:rsidR="00261C37" w:rsidRDefault="00261C37" w:rsidP="00034E8E">
      <w:pPr>
        <w:rPr>
          <w:b/>
        </w:rPr>
      </w:pPr>
    </w:p>
    <w:p w:rsidR="00034E8E" w:rsidRPr="000F43DB" w:rsidRDefault="00034E8E" w:rsidP="00034E8E">
      <w:pPr>
        <w:rPr>
          <w:i/>
        </w:rPr>
      </w:pPr>
      <w:r w:rsidRPr="000F43DB">
        <w:rPr>
          <w:b/>
        </w:rPr>
        <w:t>Read:</w:t>
      </w:r>
      <w:r>
        <w:t xml:space="preserve"> Nursery Rhymes (link)</w:t>
      </w:r>
      <w:r w:rsidR="00B31A8F">
        <w:t xml:space="preserve">; </w:t>
      </w:r>
      <w:r w:rsidR="00261C37">
        <w:t>continue</w:t>
      </w:r>
      <w:r w:rsidR="000F43DB">
        <w:t xml:space="preserve"> reading </w:t>
      </w:r>
      <w:r w:rsidR="000F43DB" w:rsidRPr="000F43DB">
        <w:rPr>
          <w:i/>
        </w:rPr>
        <w:t>the Island of the Blue Dolphin</w:t>
      </w:r>
      <w:r w:rsidR="009663A9">
        <w:rPr>
          <w:i/>
        </w:rPr>
        <w:t>s</w:t>
      </w:r>
    </w:p>
    <w:p w:rsidR="000F43DB" w:rsidRDefault="000F43DB" w:rsidP="00034E8E"/>
    <w:p w:rsidR="00B31A8F" w:rsidRDefault="00B31A8F" w:rsidP="00034E8E">
      <w:r w:rsidRPr="000F43DB">
        <w:rPr>
          <w:b/>
        </w:rPr>
        <w:t>Discussion:</w:t>
      </w:r>
      <w:r w:rsidR="000F43DB">
        <w:t xml:space="preserve"> What is your favorite children’s book or story of all time and why did you like it? Watch my lecture and then comment on the appropriateness of nursery rhymes for our kids. Does the history or meaning behind them change your opinion of them at all? Explain.</w:t>
      </w:r>
    </w:p>
    <w:p w:rsidR="00B31A8F" w:rsidRDefault="00B31A8F" w:rsidP="00034E8E"/>
    <w:p w:rsidR="00B31A8F" w:rsidRDefault="00B31A8F" w:rsidP="00034E8E">
      <w:r w:rsidRPr="000F43DB">
        <w:rPr>
          <w:b/>
        </w:rPr>
        <w:t>Assignment:</w:t>
      </w:r>
      <w:r w:rsidR="000F43DB">
        <w:t xml:space="preserve">  Research the history of at least two (2) of the nursery rhymes in the reading and write a short essay (500+ words) discussing what you’ve learned. Be sure to cite the nursery rhymes in your paper (actual quotes) and include at least one other reference. </w:t>
      </w:r>
      <w:r w:rsidR="009663A9">
        <w:t xml:space="preserve">It should be written in third person academic tone. It should include a strong thesis (last sentence of your introduction) that is arguable and can stand alone. </w:t>
      </w:r>
      <w:r w:rsidR="000F43DB">
        <w:t>May be written in MLA or APA formatting.</w:t>
      </w:r>
    </w:p>
    <w:p w:rsidR="000F43DB" w:rsidRDefault="000F43DB" w:rsidP="00034E8E"/>
    <w:p w:rsidR="000F43DB" w:rsidRPr="00B31A8F" w:rsidRDefault="000F43DB" w:rsidP="000F43DB">
      <w:pPr>
        <w:pStyle w:val="Heading1"/>
        <w:rPr>
          <w:color w:val="auto"/>
          <w:u w:val="single"/>
        </w:rPr>
      </w:pPr>
      <w:r w:rsidRPr="00B31A8F">
        <w:rPr>
          <w:color w:val="auto"/>
          <w:u w:val="single"/>
        </w:rPr>
        <w:lastRenderedPageBreak/>
        <w:t xml:space="preserve">WEEK </w:t>
      </w:r>
      <w:r w:rsidR="00E16073">
        <w:rPr>
          <w:color w:val="auto"/>
          <w:u w:val="single"/>
        </w:rPr>
        <w:t>3</w:t>
      </w:r>
      <w:r w:rsidRPr="00B31A8F">
        <w:rPr>
          <w:color w:val="auto"/>
          <w:u w:val="single"/>
        </w:rPr>
        <w:t xml:space="preserve"> ~ </w:t>
      </w:r>
      <w:r>
        <w:rPr>
          <w:color w:val="auto"/>
          <w:u w:val="single"/>
        </w:rPr>
        <w:t>FAIRY TALES</w:t>
      </w:r>
    </w:p>
    <w:p w:rsidR="000F43DB" w:rsidRDefault="00261C37" w:rsidP="000F43DB">
      <w:r w:rsidRPr="00261C37">
        <w:rPr>
          <w:b/>
        </w:rPr>
        <w:t>Watch:</w:t>
      </w:r>
      <w:r>
        <w:t xml:space="preserve"> Lecture on Fairy Tales</w:t>
      </w:r>
    </w:p>
    <w:p w:rsidR="00261C37" w:rsidRDefault="00261C37" w:rsidP="000F43DB">
      <w:pPr>
        <w:rPr>
          <w:b/>
        </w:rPr>
      </w:pPr>
    </w:p>
    <w:p w:rsidR="000F43DB" w:rsidRPr="000F43DB" w:rsidRDefault="000F43DB" w:rsidP="000F43DB">
      <w:pPr>
        <w:rPr>
          <w:i/>
        </w:rPr>
      </w:pPr>
      <w:r w:rsidRPr="000F43DB">
        <w:rPr>
          <w:b/>
        </w:rPr>
        <w:t>Read:</w:t>
      </w:r>
      <w:r>
        <w:t xml:space="preserve"> </w:t>
      </w:r>
      <w:r w:rsidR="00DF7A59">
        <w:t>Grimm’s Fairy Tales &amp; Hans Christian Andersen’s Fairy Tales (links);</w:t>
      </w:r>
      <w:r>
        <w:t xml:space="preserve"> </w:t>
      </w:r>
      <w:r w:rsidR="00DF7A59">
        <w:t xml:space="preserve">keep </w:t>
      </w:r>
      <w:r>
        <w:t xml:space="preserve">reading </w:t>
      </w:r>
      <w:r w:rsidRPr="000F43DB">
        <w:rPr>
          <w:i/>
        </w:rPr>
        <w:t>the Island of the Blue Dolphin</w:t>
      </w:r>
      <w:r w:rsidR="009663A9">
        <w:rPr>
          <w:i/>
        </w:rPr>
        <w:t>s</w:t>
      </w:r>
    </w:p>
    <w:p w:rsidR="000F43DB" w:rsidRDefault="000F43DB" w:rsidP="000F43DB"/>
    <w:p w:rsidR="000F43DB" w:rsidRDefault="000F43DB" w:rsidP="000F43DB">
      <w:r w:rsidRPr="000F43DB">
        <w:rPr>
          <w:b/>
        </w:rPr>
        <w:t>Discussion:</w:t>
      </w:r>
      <w:r>
        <w:t xml:space="preserve"> </w:t>
      </w:r>
      <w:r w:rsidR="009663A9">
        <w:t>Watch my lecture and comment on something that stood out or you want to discuss further. Then discuss the two authors we read this week. Which did you prefer more? Why? Which story did you enjoy the most and why?</w:t>
      </w:r>
    </w:p>
    <w:p w:rsidR="000F43DB" w:rsidRDefault="000F43DB" w:rsidP="000F43DB"/>
    <w:p w:rsidR="000F43DB" w:rsidRDefault="000F43DB" w:rsidP="000F43DB">
      <w:r w:rsidRPr="000F43DB">
        <w:rPr>
          <w:b/>
        </w:rPr>
        <w:t>Assignment:</w:t>
      </w:r>
      <w:r>
        <w:t xml:space="preserve">  </w:t>
      </w:r>
      <w:r w:rsidR="00DF7A59">
        <w:t xml:space="preserve">Write a compare and contrast essay on Grimm’s and Hans Christian Andersen’s fairytales. Paper should be at least three (3) pages in length and should include specific examples, not generalized opinions. It should be written in third person academic tone. It should include a strong thesis (last sentence of your introduction) that is arguable and can stand alone. </w:t>
      </w:r>
      <w:r w:rsidR="009663A9">
        <w:t>May be written in either MLA or APA formatting.</w:t>
      </w:r>
    </w:p>
    <w:p w:rsidR="000F43DB" w:rsidRDefault="000F43DB" w:rsidP="00034E8E"/>
    <w:p w:rsidR="009663A9" w:rsidRPr="00B31A8F" w:rsidRDefault="009663A9" w:rsidP="009663A9">
      <w:pPr>
        <w:pStyle w:val="Heading1"/>
        <w:rPr>
          <w:color w:val="auto"/>
          <w:u w:val="single"/>
        </w:rPr>
      </w:pPr>
      <w:r w:rsidRPr="00B31A8F">
        <w:rPr>
          <w:color w:val="auto"/>
          <w:u w:val="single"/>
        </w:rPr>
        <w:t xml:space="preserve">WEEK </w:t>
      </w:r>
      <w:r w:rsidR="00E16073">
        <w:rPr>
          <w:color w:val="auto"/>
          <w:u w:val="single"/>
        </w:rPr>
        <w:t>4</w:t>
      </w:r>
      <w:r w:rsidRPr="00B31A8F">
        <w:rPr>
          <w:color w:val="auto"/>
          <w:u w:val="single"/>
        </w:rPr>
        <w:t xml:space="preserve"> ~ </w:t>
      </w:r>
      <w:r>
        <w:rPr>
          <w:color w:val="auto"/>
          <w:u w:val="single"/>
        </w:rPr>
        <w:t>MORAL LESSONS</w:t>
      </w:r>
    </w:p>
    <w:p w:rsidR="009663A9" w:rsidRDefault="009663A9" w:rsidP="009663A9"/>
    <w:p w:rsidR="00261C37" w:rsidRDefault="00261C37" w:rsidP="009663A9">
      <w:r>
        <w:rPr>
          <w:b/>
        </w:rPr>
        <w:t xml:space="preserve">Watch:  </w:t>
      </w:r>
      <w:r>
        <w:t>Video provided</w:t>
      </w:r>
    </w:p>
    <w:p w:rsidR="00261C37" w:rsidRPr="00261C37" w:rsidRDefault="00261C37" w:rsidP="009663A9"/>
    <w:p w:rsidR="009663A9" w:rsidRPr="000F43DB" w:rsidRDefault="009663A9" w:rsidP="009663A9">
      <w:pPr>
        <w:rPr>
          <w:i/>
        </w:rPr>
      </w:pPr>
      <w:r w:rsidRPr="000F43DB">
        <w:rPr>
          <w:b/>
        </w:rPr>
        <w:t>Read:</w:t>
      </w:r>
      <w:r>
        <w:t xml:space="preserve"> </w:t>
      </w:r>
      <w:r w:rsidRPr="009663A9">
        <w:rPr>
          <w:i/>
        </w:rPr>
        <w:t>The Giving Tree</w:t>
      </w:r>
      <w:r>
        <w:t xml:space="preserve"> (link); Aesop’s Fables (link); keep reading </w:t>
      </w:r>
      <w:r w:rsidRPr="000F43DB">
        <w:rPr>
          <w:i/>
        </w:rPr>
        <w:t>the Island of the Blue Dolphin</w:t>
      </w:r>
      <w:r>
        <w:rPr>
          <w:i/>
        </w:rPr>
        <w:t>s</w:t>
      </w:r>
    </w:p>
    <w:p w:rsidR="009663A9" w:rsidRDefault="009663A9" w:rsidP="009663A9"/>
    <w:p w:rsidR="009663A9" w:rsidRDefault="009663A9" w:rsidP="009663A9">
      <w:r w:rsidRPr="000F43DB">
        <w:rPr>
          <w:b/>
        </w:rPr>
        <w:t>Discussion:</w:t>
      </w:r>
      <w:r>
        <w:t xml:space="preserve"> Complete the reading, then comment on </w:t>
      </w:r>
      <w:r w:rsidRPr="009663A9">
        <w:rPr>
          <w:i/>
        </w:rPr>
        <w:t>The Giving Tree</w:t>
      </w:r>
      <w:r>
        <w:t xml:space="preserve"> and Aesop’s Fables. (Please be specific, not generic.) Do you think children’s stories must have a moral lesson? Why or why not? Explain.</w:t>
      </w:r>
    </w:p>
    <w:p w:rsidR="009663A9" w:rsidRDefault="009663A9" w:rsidP="009663A9"/>
    <w:p w:rsidR="009663A9" w:rsidRDefault="009663A9" w:rsidP="009663A9">
      <w:r w:rsidRPr="000F43DB">
        <w:rPr>
          <w:b/>
        </w:rPr>
        <w:t>Assignment:</w:t>
      </w:r>
      <w:r>
        <w:t xml:space="preserve">  Using scripture, write kid’s story with a moral lesson found in the Bible. It should not be longer than 750-words. Be creative and have fun with this.  If you want to include pictures, be sure to cite any that are not your own. If you use pictures, upload it as a PDF. </w:t>
      </w:r>
      <w:r w:rsidR="00052CC6">
        <w:t>Be sure to double-space and give it a creative title. A link for sharing with the class will be made available, but this is not mandatory.</w:t>
      </w:r>
    </w:p>
    <w:p w:rsidR="00052CC6" w:rsidRDefault="00052CC6" w:rsidP="009663A9"/>
    <w:p w:rsidR="00052CC6" w:rsidRPr="00B31A8F" w:rsidRDefault="00052CC6" w:rsidP="00052CC6">
      <w:pPr>
        <w:pStyle w:val="Heading1"/>
        <w:rPr>
          <w:color w:val="auto"/>
          <w:u w:val="single"/>
        </w:rPr>
      </w:pPr>
      <w:r w:rsidRPr="00B31A8F">
        <w:rPr>
          <w:color w:val="auto"/>
          <w:u w:val="single"/>
        </w:rPr>
        <w:t xml:space="preserve">WEEK </w:t>
      </w:r>
      <w:r w:rsidR="00E16073">
        <w:rPr>
          <w:color w:val="auto"/>
          <w:u w:val="single"/>
        </w:rPr>
        <w:t>5</w:t>
      </w:r>
      <w:r w:rsidRPr="00B31A8F">
        <w:rPr>
          <w:color w:val="auto"/>
          <w:u w:val="single"/>
        </w:rPr>
        <w:t xml:space="preserve"> ~ </w:t>
      </w:r>
      <w:r>
        <w:rPr>
          <w:color w:val="auto"/>
          <w:u w:val="single"/>
        </w:rPr>
        <w:t>LIFE LESSONS</w:t>
      </w:r>
    </w:p>
    <w:p w:rsidR="00052CC6" w:rsidRDefault="00261C37" w:rsidP="00052CC6">
      <w:r w:rsidRPr="00261C37">
        <w:rPr>
          <w:b/>
        </w:rPr>
        <w:t>Watch:</w:t>
      </w:r>
      <w:r>
        <w:t xml:space="preserve"> Video provided</w:t>
      </w:r>
    </w:p>
    <w:p w:rsidR="00261C37" w:rsidRDefault="00261C37" w:rsidP="00052CC6">
      <w:pPr>
        <w:rPr>
          <w:b/>
        </w:rPr>
      </w:pPr>
    </w:p>
    <w:p w:rsidR="00052CC6" w:rsidRPr="000F43DB" w:rsidRDefault="00052CC6" w:rsidP="00052CC6">
      <w:pPr>
        <w:rPr>
          <w:i/>
        </w:rPr>
      </w:pPr>
      <w:r w:rsidRPr="000F43DB">
        <w:rPr>
          <w:b/>
        </w:rPr>
        <w:t>Read:</w:t>
      </w:r>
      <w:r>
        <w:t xml:space="preserve"> </w:t>
      </w:r>
      <w:r w:rsidRPr="00052CC6">
        <w:rPr>
          <w:i/>
        </w:rPr>
        <w:t>Hello Mrs. Piggle Wiggle</w:t>
      </w:r>
      <w:r>
        <w:t xml:space="preserve"> (link); keep reading </w:t>
      </w:r>
      <w:r w:rsidRPr="000F43DB">
        <w:rPr>
          <w:i/>
        </w:rPr>
        <w:t>the Island of the Blue Dolphin</w:t>
      </w:r>
      <w:r>
        <w:rPr>
          <w:i/>
        </w:rPr>
        <w:t>s</w:t>
      </w:r>
    </w:p>
    <w:p w:rsidR="00052CC6" w:rsidRDefault="00052CC6" w:rsidP="00052CC6"/>
    <w:p w:rsidR="00052CC6" w:rsidRDefault="00052CC6" w:rsidP="00052CC6">
      <w:r w:rsidRPr="000F43DB">
        <w:rPr>
          <w:b/>
        </w:rPr>
        <w:t>Discussion:</w:t>
      </w:r>
      <w:r>
        <w:t xml:space="preserve"> Watch </w:t>
      </w:r>
      <w:r w:rsidR="00261C37">
        <w:t>video</w:t>
      </w:r>
      <w:r>
        <w:t xml:space="preserve"> and comment on something that stood out or you want to discuss further. Complete the reading, and then comment on which </w:t>
      </w:r>
      <w:r w:rsidRPr="00052CC6">
        <w:rPr>
          <w:i/>
        </w:rPr>
        <w:t>Mrs. Piggle Wiggle</w:t>
      </w:r>
      <w:r>
        <w:t xml:space="preserve"> story you liked the most and why?</w:t>
      </w:r>
    </w:p>
    <w:p w:rsidR="00052CC6" w:rsidRDefault="00052CC6" w:rsidP="00052CC6"/>
    <w:p w:rsidR="00052CC6" w:rsidRDefault="00052CC6" w:rsidP="00052CC6">
      <w:r w:rsidRPr="000F43DB">
        <w:rPr>
          <w:b/>
        </w:rPr>
        <w:t>Assignment:</w:t>
      </w:r>
      <w:r>
        <w:t xml:space="preserve">  Research life lessons in children’s books and create a PowerPoint or video on the topic. What are some life lessons you learned in children’s books growing up? What are some great messages </w:t>
      </w:r>
      <w:r w:rsidR="003D764D">
        <w:t>in kids’ books that you think</w:t>
      </w:r>
      <w:r>
        <w:t xml:space="preserve"> help students learn more about life? Be sure to reference Mrs. Piggle Wiggle at least once. PowerPoints should have a </w:t>
      </w:r>
      <w:r w:rsidR="003D764D">
        <w:t>minimum</w:t>
      </w:r>
      <w:r>
        <w:t xml:space="preserve"> of 6 slid</w:t>
      </w:r>
      <w:r w:rsidR="003D764D">
        <w:t>e</w:t>
      </w:r>
      <w:r>
        <w:t>s (not including reference or title slide)</w:t>
      </w:r>
      <w:r w:rsidR="003D764D">
        <w:t xml:space="preserve">. It should be really clear what you are trying to communicate (or have a voice over). It should be easy to read, neat, and include pictures (cite with website where you got them). It should not be walls of text, but bullets of information. Videos should be </w:t>
      </w:r>
      <w:r w:rsidR="003D764D">
        <w:lastRenderedPageBreak/>
        <w:t>professional, void of busy background or noise, and students should dress appropriately. Sound and light should make the presentation visible and heard. It should be 3-5 minutes. You may upload the link from YouTube in a Word document. A link for sharing will be made available, but is not mandatory.</w:t>
      </w:r>
    </w:p>
    <w:p w:rsidR="003D764D" w:rsidRPr="00B31A8F" w:rsidRDefault="003D764D" w:rsidP="003D764D">
      <w:pPr>
        <w:pStyle w:val="Heading1"/>
        <w:rPr>
          <w:color w:val="auto"/>
          <w:u w:val="single"/>
        </w:rPr>
      </w:pPr>
      <w:r w:rsidRPr="00B31A8F">
        <w:rPr>
          <w:color w:val="auto"/>
          <w:u w:val="single"/>
        </w:rPr>
        <w:t xml:space="preserve">WEEK </w:t>
      </w:r>
      <w:r w:rsidR="00E16073">
        <w:rPr>
          <w:color w:val="auto"/>
          <w:u w:val="single"/>
        </w:rPr>
        <w:t>6</w:t>
      </w:r>
      <w:r w:rsidRPr="00B31A8F">
        <w:rPr>
          <w:color w:val="auto"/>
          <w:u w:val="single"/>
        </w:rPr>
        <w:t xml:space="preserve"> ~ </w:t>
      </w:r>
      <w:r w:rsidR="000A2B2E">
        <w:rPr>
          <w:color w:val="auto"/>
          <w:u w:val="single"/>
        </w:rPr>
        <w:t>POETRY</w:t>
      </w:r>
    </w:p>
    <w:p w:rsidR="003D764D" w:rsidRDefault="003D764D" w:rsidP="003D764D"/>
    <w:p w:rsidR="003D764D" w:rsidRPr="000F43DB" w:rsidRDefault="003D764D" w:rsidP="003D764D">
      <w:pPr>
        <w:rPr>
          <w:i/>
        </w:rPr>
      </w:pPr>
      <w:r w:rsidRPr="000F43DB">
        <w:rPr>
          <w:b/>
        </w:rPr>
        <w:t>Read:</w:t>
      </w:r>
      <w:r>
        <w:t xml:space="preserve"> </w:t>
      </w:r>
      <w:r w:rsidR="000A2B2E">
        <w:t xml:space="preserve"> Silverstein’s Poem “Sick” and “Snowball,” Guest’s “Being Brave at Night,” A.A. Milne’s “Wind on the Hill,” </w:t>
      </w:r>
      <w:proofErr w:type="spellStart"/>
      <w:r w:rsidR="000A2B2E">
        <w:t>Samano’s</w:t>
      </w:r>
      <w:proofErr w:type="spellEnd"/>
      <w:r w:rsidR="000A2B2E">
        <w:t xml:space="preserve"> “A Worm in my Pocket,” Stevenson’s “The Moon,” and Savage’s “When the World Turned Upside Down”</w:t>
      </w:r>
    </w:p>
    <w:p w:rsidR="003D764D" w:rsidRDefault="003D764D" w:rsidP="003D764D"/>
    <w:p w:rsidR="003D764D" w:rsidRDefault="003D764D" w:rsidP="003D764D">
      <w:r w:rsidRPr="000F43DB">
        <w:rPr>
          <w:b/>
        </w:rPr>
        <w:t>Discussion:</w:t>
      </w:r>
      <w:r>
        <w:t xml:space="preserve"> Complete the reading, </w:t>
      </w:r>
      <w:r w:rsidR="000A2B2E">
        <w:t>and then share with the class, which is your favorite poem? Research the author and share some facts about the poem or author you chose.</w:t>
      </w:r>
    </w:p>
    <w:p w:rsidR="003D764D" w:rsidRDefault="003D764D" w:rsidP="003D764D"/>
    <w:p w:rsidR="003D764D" w:rsidRDefault="003D764D" w:rsidP="003D764D">
      <w:r w:rsidRPr="000F43DB">
        <w:rPr>
          <w:b/>
        </w:rPr>
        <w:t>Assignment:</w:t>
      </w:r>
      <w:r>
        <w:t xml:space="preserve">  </w:t>
      </w:r>
      <w:r w:rsidR="000A2B2E">
        <w:t>Write 50-words or more summary on EACH poem you read this week. You may write in first person. Answer questions like:  Do you like this poem? Why or why not? What is the overall message? Or is it just for fun? Is there a line that stands out to you the most?</w:t>
      </w:r>
      <w:r w:rsidR="00E16073">
        <w:t xml:space="preserve"> Should be double-spaced, MLA or APA format. Be sure to clearly define which poem you are discussing with a title and author’s name bolded or underlined next to each one.</w:t>
      </w:r>
    </w:p>
    <w:p w:rsidR="00E16073" w:rsidRDefault="00E16073" w:rsidP="003D764D"/>
    <w:p w:rsidR="00E16073" w:rsidRDefault="00E16073" w:rsidP="003D764D"/>
    <w:p w:rsidR="00E16073" w:rsidRPr="00B31A8F" w:rsidRDefault="00E16073" w:rsidP="00E16073">
      <w:pPr>
        <w:pStyle w:val="Heading1"/>
        <w:rPr>
          <w:color w:val="auto"/>
          <w:u w:val="single"/>
        </w:rPr>
      </w:pPr>
      <w:r w:rsidRPr="00B31A8F">
        <w:rPr>
          <w:color w:val="auto"/>
          <w:u w:val="single"/>
        </w:rPr>
        <w:t xml:space="preserve">WEEK </w:t>
      </w:r>
      <w:r>
        <w:rPr>
          <w:color w:val="auto"/>
          <w:u w:val="single"/>
        </w:rPr>
        <w:t>7</w:t>
      </w:r>
      <w:r w:rsidRPr="00B31A8F">
        <w:rPr>
          <w:color w:val="auto"/>
          <w:u w:val="single"/>
        </w:rPr>
        <w:t xml:space="preserve"> ~ </w:t>
      </w:r>
      <w:r>
        <w:rPr>
          <w:color w:val="auto"/>
          <w:u w:val="single"/>
        </w:rPr>
        <w:t>DR. SEUSS</w:t>
      </w:r>
    </w:p>
    <w:p w:rsidR="00E16073" w:rsidRDefault="00E16073" w:rsidP="00E16073"/>
    <w:p w:rsidR="00261C37" w:rsidRDefault="00261C37" w:rsidP="00E16073">
      <w:r>
        <w:rPr>
          <w:b/>
        </w:rPr>
        <w:t xml:space="preserve">Watch: </w:t>
      </w:r>
      <w:r>
        <w:t>Lecture on Dr. Seuss</w:t>
      </w:r>
    </w:p>
    <w:p w:rsidR="00261C37" w:rsidRPr="00261C37" w:rsidRDefault="00261C37" w:rsidP="00E16073"/>
    <w:p w:rsidR="00E16073" w:rsidRPr="000F43DB" w:rsidRDefault="00E16073" w:rsidP="00E16073">
      <w:pPr>
        <w:rPr>
          <w:i/>
        </w:rPr>
      </w:pPr>
      <w:r w:rsidRPr="000F43DB">
        <w:rPr>
          <w:b/>
        </w:rPr>
        <w:t>Read:</w:t>
      </w:r>
      <w:r>
        <w:t xml:space="preserve"> </w:t>
      </w:r>
      <w:r w:rsidRPr="00E16073">
        <w:rPr>
          <w:i/>
        </w:rPr>
        <w:t>The Cat in the Hat</w:t>
      </w:r>
      <w:r>
        <w:t xml:space="preserve">; keep reading </w:t>
      </w:r>
      <w:r w:rsidRPr="000F43DB">
        <w:rPr>
          <w:i/>
        </w:rPr>
        <w:t>the Island of the Blue Dolphin</w:t>
      </w:r>
      <w:r>
        <w:rPr>
          <w:i/>
        </w:rPr>
        <w:t>s</w:t>
      </w:r>
    </w:p>
    <w:p w:rsidR="00E16073" w:rsidRDefault="00E16073" w:rsidP="00E16073"/>
    <w:p w:rsidR="00E16073" w:rsidRDefault="00E16073" w:rsidP="00E16073">
      <w:r w:rsidRPr="000F43DB">
        <w:rPr>
          <w:b/>
        </w:rPr>
        <w:t>Discussion:</w:t>
      </w:r>
      <w:r>
        <w:t xml:space="preserve"> Watch my lecture and comment on something that stood out or you want to discuss further. Then discuss Dr. Seuss. Did you grow up reading him? Do you have a favorite story of his and why?</w:t>
      </w:r>
    </w:p>
    <w:p w:rsidR="00E16073" w:rsidRDefault="00E16073" w:rsidP="00E16073"/>
    <w:p w:rsidR="00E16073" w:rsidRDefault="00E16073" w:rsidP="00E16073">
      <w:r w:rsidRPr="000F43DB">
        <w:rPr>
          <w:b/>
        </w:rPr>
        <w:t>Assignment:</w:t>
      </w:r>
      <w:r>
        <w:t xml:space="preserve">  Write a research essay on Dr. Seuss. Paper should be 2-3 pages long and include at least two quality references (not Wikipedia). This should be written in third person academic tone, but you may write in first person in the conclusion. It should include a strong thesis (last sentence of your introduction) that is arguable and can stand alone. May be written in either MLA or APA formatting.</w:t>
      </w:r>
    </w:p>
    <w:p w:rsidR="003D764D" w:rsidRDefault="003D764D" w:rsidP="00052CC6"/>
    <w:p w:rsidR="009663A9" w:rsidRDefault="009663A9" w:rsidP="00034E8E"/>
    <w:p w:rsidR="00E16073" w:rsidRPr="00B31A8F" w:rsidRDefault="00E16073" w:rsidP="00E16073">
      <w:pPr>
        <w:pStyle w:val="Heading1"/>
        <w:rPr>
          <w:color w:val="auto"/>
          <w:u w:val="single"/>
        </w:rPr>
      </w:pPr>
      <w:r w:rsidRPr="00B31A8F">
        <w:rPr>
          <w:color w:val="auto"/>
          <w:u w:val="single"/>
        </w:rPr>
        <w:t xml:space="preserve">WEEK </w:t>
      </w:r>
      <w:r>
        <w:rPr>
          <w:color w:val="auto"/>
          <w:u w:val="single"/>
        </w:rPr>
        <w:t>8</w:t>
      </w:r>
      <w:r w:rsidRPr="00B31A8F">
        <w:rPr>
          <w:color w:val="auto"/>
          <w:u w:val="single"/>
        </w:rPr>
        <w:t xml:space="preserve"> ~ </w:t>
      </w:r>
      <w:r w:rsidR="000E5498">
        <w:rPr>
          <w:color w:val="auto"/>
          <w:u w:val="single"/>
        </w:rPr>
        <w:t>CLASSIC TALES</w:t>
      </w:r>
    </w:p>
    <w:p w:rsidR="00E16073" w:rsidRDefault="00261C37" w:rsidP="00E16073">
      <w:r w:rsidRPr="00261C37">
        <w:rPr>
          <w:b/>
        </w:rPr>
        <w:t>Watch:</w:t>
      </w:r>
      <w:r>
        <w:t xml:space="preserve"> Lecture on Classic Tales</w:t>
      </w:r>
    </w:p>
    <w:p w:rsidR="00261C37" w:rsidRDefault="00261C37" w:rsidP="00E16073">
      <w:pPr>
        <w:rPr>
          <w:b/>
        </w:rPr>
      </w:pPr>
    </w:p>
    <w:p w:rsidR="00E16073" w:rsidRPr="000F43DB" w:rsidRDefault="00E16073" w:rsidP="00E16073">
      <w:pPr>
        <w:rPr>
          <w:i/>
        </w:rPr>
      </w:pPr>
      <w:r w:rsidRPr="000F43DB">
        <w:rPr>
          <w:b/>
        </w:rPr>
        <w:t>Read:</w:t>
      </w:r>
      <w:r>
        <w:t xml:space="preserve"> </w:t>
      </w:r>
      <w:r w:rsidR="000E5498">
        <w:t xml:space="preserve">Finish </w:t>
      </w:r>
      <w:r w:rsidR="000E5498">
        <w:rPr>
          <w:i/>
        </w:rPr>
        <w:t>T</w:t>
      </w:r>
      <w:r w:rsidRPr="000F43DB">
        <w:rPr>
          <w:i/>
        </w:rPr>
        <w:t>he Island of the Blue Dolphin</w:t>
      </w:r>
      <w:r>
        <w:rPr>
          <w:i/>
        </w:rPr>
        <w:t>s</w:t>
      </w:r>
    </w:p>
    <w:p w:rsidR="00E16073" w:rsidRDefault="00E16073" w:rsidP="00E16073"/>
    <w:p w:rsidR="00E16073" w:rsidRPr="000E5498" w:rsidRDefault="00E16073" w:rsidP="00E16073">
      <w:r w:rsidRPr="000F43DB">
        <w:rPr>
          <w:b/>
        </w:rPr>
        <w:t>Discussion:</w:t>
      </w:r>
      <w:r>
        <w:t xml:space="preserve"> Watch my lecture and comment on something that stood out or you want to discuss further. Then discuss </w:t>
      </w:r>
      <w:r w:rsidR="000E5498" w:rsidRPr="000E5498">
        <w:rPr>
          <w:i/>
        </w:rPr>
        <w:t>The Island of the Blue Dolphins</w:t>
      </w:r>
      <w:r w:rsidR="000E5498">
        <w:t xml:space="preserve"> and other classic tales, such as </w:t>
      </w:r>
      <w:r w:rsidR="000E5498" w:rsidRPr="000E5498">
        <w:rPr>
          <w:i/>
        </w:rPr>
        <w:t>Peter Pan, Charlotte’s Web, Alice Adventures in Wonderland</w:t>
      </w:r>
      <w:r w:rsidR="000E5498">
        <w:t xml:space="preserve">, </w:t>
      </w:r>
      <w:r w:rsidR="00880765" w:rsidRPr="00880765">
        <w:rPr>
          <w:i/>
        </w:rPr>
        <w:t>Secret Garden</w:t>
      </w:r>
      <w:r w:rsidR="00880765">
        <w:t xml:space="preserve">, </w:t>
      </w:r>
      <w:r w:rsidR="000E5498">
        <w:t xml:space="preserve">and any others that you can think of. What </w:t>
      </w:r>
      <w:r w:rsidR="00880765">
        <w:t>are</w:t>
      </w:r>
      <w:r w:rsidR="000E5498">
        <w:t xml:space="preserve"> some classic books</w:t>
      </w:r>
      <w:r w:rsidR="00880765">
        <w:t xml:space="preserve"> that you grew up reading?</w:t>
      </w:r>
      <w:r w:rsidR="000E5498">
        <w:t xml:space="preserve"> </w:t>
      </w:r>
      <w:r w:rsidR="00880765">
        <w:t>All of these stories have been made into movies, and are often still read by children today. Why do you think these stories stand the test of time?</w:t>
      </w:r>
    </w:p>
    <w:p w:rsidR="00E16073" w:rsidRDefault="00E16073" w:rsidP="00E16073"/>
    <w:p w:rsidR="00E16073" w:rsidRPr="00880765" w:rsidRDefault="00E16073" w:rsidP="00880765">
      <w:pPr>
        <w:rPr>
          <w:sz w:val="22"/>
          <w:szCs w:val="22"/>
        </w:rPr>
      </w:pPr>
      <w:r w:rsidRPr="00880765">
        <w:rPr>
          <w:b/>
        </w:rPr>
        <w:t>Assignment:</w:t>
      </w:r>
      <w:r>
        <w:t xml:space="preserve">  Write </w:t>
      </w:r>
      <w:r w:rsidR="00880765">
        <w:t xml:space="preserve">a literary review essay on </w:t>
      </w:r>
      <w:r w:rsidR="00880765" w:rsidRPr="00880765">
        <w:rPr>
          <w:i/>
        </w:rPr>
        <w:t>The Island of the Blue Dolphins</w:t>
      </w:r>
      <w:r w:rsidR="00880765">
        <w:t xml:space="preserve">. </w:t>
      </w:r>
      <w:r w:rsidR="00880765" w:rsidRPr="00880765">
        <w:rPr>
          <w:sz w:val="22"/>
          <w:szCs w:val="22"/>
        </w:rPr>
        <w:t xml:space="preserve">The essay must include citations from the </w:t>
      </w:r>
      <w:r w:rsidR="00880765" w:rsidRPr="00880765">
        <w:rPr>
          <w:sz w:val="22"/>
          <w:szCs w:val="22"/>
          <w:u w:val="single"/>
        </w:rPr>
        <w:t>text and additional citations</w:t>
      </w:r>
      <w:r w:rsidR="00880765" w:rsidRPr="00880765">
        <w:rPr>
          <w:sz w:val="22"/>
          <w:szCs w:val="22"/>
        </w:rPr>
        <w:t>. A</w:t>
      </w:r>
      <w:r w:rsidR="00880765">
        <w:rPr>
          <w:sz w:val="22"/>
          <w:szCs w:val="22"/>
        </w:rPr>
        <w:t xml:space="preserve">ll citations must adhere to MLA or APA </w:t>
      </w:r>
      <w:r w:rsidR="00880765" w:rsidRPr="00880765">
        <w:rPr>
          <w:sz w:val="22"/>
          <w:szCs w:val="22"/>
        </w:rPr>
        <w:t xml:space="preserve">standards.  </w:t>
      </w:r>
      <w:r w:rsidR="00880765" w:rsidRPr="005A26D7">
        <w:rPr>
          <w:sz w:val="22"/>
          <w:szCs w:val="22"/>
        </w:rPr>
        <w:t xml:space="preserve">Essay should be written in </w:t>
      </w:r>
      <w:r w:rsidR="00880765" w:rsidRPr="005A26D7">
        <w:rPr>
          <w:sz w:val="22"/>
          <w:szCs w:val="22"/>
          <w:u w:val="single"/>
        </w:rPr>
        <w:t>third person</w:t>
      </w:r>
      <w:r w:rsidR="00880765" w:rsidRPr="005A26D7">
        <w:rPr>
          <w:sz w:val="22"/>
          <w:szCs w:val="22"/>
        </w:rPr>
        <w:t>, academic tone. Any use of personal pronouns will be marked down (except in the conclusion).</w:t>
      </w:r>
      <w:r w:rsidR="00880765">
        <w:rPr>
          <w:sz w:val="22"/>
          <w:szCs w:val="22"/>
        </w:rPr>
        <w:t xml:space="preserve"> The paper should examine literary devices (plot, character, tone, symbolism, etc.) used by the author. Essay should be 900-1,200 words.</w:t>
      </w:r>
    </w:p>
    <w:p w:rsidR="003D764D" w:rsidRDefault="003D764D" w:rsidP="00034E8E"/>
    <w:p w:rsidR="000E5498" w:rsidRPr="00B31A8F" w:rsidRDefault="000E5498" w:rsidP="000E5498">
      <w:pPr>
        <w:pStyle w:val="Heading1"/>
        <w:rPr>
          <w:color w:val="auto"/>
          <w:u w:val="single"/>
        </w:rPr>
      </w:pPr>
      <w:r w:rsidRPr="00B31A8F">
        <w:rPr>
          <w:color w:val="auto"/>
          <w:u w:val="single"/>
        </w:rPr>
        <w:t xml:space="preserve">WEEK </w:t>
      </w:r>
      <w:r>
        <w:rPr>
          <w:color w:val="auto"/>
          <w:u w:val="single"/>
        </w:rPr>
        <w:t>9</w:t>
      </w:r>
      <w:r w:rsidRPr="00B31A8F">
        <w:rPr>
          <w:color w:val="auto"/>
          <w:u w:val="single"/>
        </w:rPr>
        <w:t xml:space="preserve"> ~ </w:t>
      </w:r>
      <w:r>
        <w:rPr>
          <w:color w:val="auto"/>
          <w:u w:val="single"/>
        </w:rPr>
        <w:t>TALL TALES</w:t>
      </w:r>
    </w:p>
    <w:p w:rsidR="000E5498" w:rsidRDefault="000E5498" w:rsidP="000E5498"/>
    <w:p w:rsidR="00BB16CB" w:rsidRDefault="00BB16CB" w:rsidP="000E5498">
      <w:pPr>
        <w:rPr>
          <w:b/>
        </w:rPr>
      </w:pPr>
    </w:p>
    <w:p w:rsidR="0087742E" w:rsidRDefault="0087742E" w:rsidP="000E5498">
      <w:pPr>
        <w:rPr>
          <w:b/>
        </w:rPr>
      </w:pPr>
      <w:r>
        <w:rPr>
          <w:b/>
        </w:rPr>
        <w:t>Watch</w:t>
      </w:r>
      <w:r w:rsidR="000E5498" w:rsidRPr="000F43DB">
        <w:rPr>
          <w:b/>
        </w:rPr>
        <w:t>:</w:t>
      </w:r>
      <w:r>
        <w:rPr>
          <w:b/>
        </w:rPr>
        <w:t xml:space="preserve"> </w:t>
      </w:r>
    </w:p>
    <w:p w:rsidR="0087742E" w:rsidRDefault="0087742E" w:rsidP="000E5498">
      <w:r w:rsidRPr="0087742E">
        <w:rPr>
          <w:i/>
        </w:rPr>
        <w:t xml:space="preserve">Pecos Bill </w:t>
      </w:r>
      <w:hyperlink r:id="rId15" w:history="1">
        <w:r w:rsidRPr="0087742E">
          <w:rPr>
            <w:rStyle w:val="Hyperlink"/>
            <w:sz w:val="20"/>
            <w:szCs w:val="20"/>
          </w:rPr>
          <w:t>https://www.youtube.com/watch?v=9QIOZAsCxZ8&amp;list=PL23-2rhb0FBxk8QKJGLayNr_ctNNKVdM6</w:t>
        </w:r>
      </w:hyperlink>
      <w:r>
        <w:rPr>
          <w:b/>
        </w:rPr>
        <w:t xml:space="preserve"> </w:t>
      </w:r>
      <w:r w:rsidR="000E5498">
        <w:t xml:space="preserve"> </w:t>
      </w:r>
    </w:p>
    <w:p w:rsidR="0087742E" w:rsidRDefault="0087742E" w:rsidP="000E5498">
      <w:r w:rsidRPr="0087742E">
        <w:rPr>
          <w:i/>
        </w:rPr>
        <w:t xml:space="preserve">John Henry </w:t>
      </w:r>
      <w:hyperlink r:id="rId16" w:history="1">
        <w:r w:rsidRPr="005043F3">
          <w:rPr>
            <w:rStyle w:val="Hyperlink"/>
          </w:rPr>
          <w:t>https://www.youtube.com/watch?v=kt9NSMZR0dM</w:t>
        </w:r>
      </w:hyperlink>
      <w:r>
        <w:t xml:space="preserve"> </w:t>
      </w:r>
    </w:p>
    <w:p w:rsidR="000E5498" w:rsidRDefault="0087742E" w:rsidP="000E5498">
      <w:r w:rsidRPr="0087742E">
        <w:rPr>
          <w:i/>
        </w:rPr>
        <w:t xml:space="preserve">Paul Bunyan </w:t>
      </w:r>
      <w:hyperlink r:id="rId17" w:history="1">
        <w:r w:rsidRPr="005043F3">
          <w:rPr>
            <w:rStyle w:val="Hyperlink"/>
          </w:rPr>
          <w:t>https://www.youtube.com/watch?v=O3rZUOJn5W8</w:t>
        </w:r>
      </w:hyperlink>
      <w:r>
        <w:t xml:space="preserve">  </w:t>
      </w:r>
    </w:p>
    <w:p w:rsidR="0087742E" w:rsidRDefault="0087742E" w:rsidP="000E5498">
      <w:r w:rsidRPr="00792057">
        <w:rPr>
          <w:i/>
        </w:rPr>
        <w:t>Johnny Appleseed</w:t>
      </w:r>
      <w:r>
        <w:t xml:space="preserve">: </w:t>
      </w:r>
      <w:hyperlink r:id="rId18" w:history="1">
        <w:r w:rsidRPr="005043F3">
          <w:rPr>
            <w:rStyle w:val="Hyperlink"/>
          </w:rPr>
          <w:t>https://www.youtube.com/watch?v=484AJlOnOnc</w:t>
        </w:r>
      </w:hyperlink>
    </w:p>
    <w:p w:rsidR="00261C37" w:rsidRDefault="00261C37" w:rsidP="00261C37">
      <w:pPr>
        <w:rPr>
          <w:b/>
        </w:rPr>
      </w:pPr>
    </w:p>
    <w:p w:rsidR="00261C37" w:rsidRPr="00BB16CB" w:rsidRDefault="00261C37" w:rsidP="00261C37">
      <w:r>
        <w:rPr>
          <w:b/>
        </w:rPr>
        <w:t xml:space="preserve">Read: </w:t>
      </w:r>
      <w:r w:rsidRPr="00BB16CB">
        <w:t xml:space="preserve">Starting reading </w:t>
      </w:r>
      <w:r w:rsidRPr="00BB16CB">
        <w:rPr>
          <w:i/>
        </w:rPr>
        <w:t>The Little Prince</w:t>
      </w:r>
    </w:p>
    <w:p w:rsidR="000E5498" w:rsidRDefault="000E5498" w:rsidP="000E5498"/>
    <w:p w:rsidR="000E5498" w:rsidRPr="000E5498" w:rsidRDefault="000E5498" w:rsidP="000E5498">
      <w:r w:rsidRPr="000F43DB">
        <w:rPr>
          <w:b/>
        </w:rPr>
        <w:t>Discussion:</w:t>
      </w:r>
      <w:r>
        <w:t xml:space="preserve"> Watch </w:t>
      </w:r>
      <w:r w:rsidR="008F1C99">
        <w:t>the various tall tales listed for this week,</w:t>
      </w:r>
      <w:r>
        <w:t xml:space="preserve"> and comment on something that stood out or you want to discuss further. </w:t>
      </w:r>
      <w:r w:rsidR="008F1C99">
        <w:t xml:space="preserve">Did you grow up with other tall tales in your culture? If so, tell us about it. Why do you suppose tall tales exist? </w:t>
      </w:r>
    </w:p>
    <w:p w:rsidR="000E5498" w:rsidRDefault="000E5498" w:rsidP="000E5498"/>
    <w:p w:rsidR="000E5498" w:rsidRDefault="000E5498" w:rsidP="00034E8E">
      <w:r w:rsidRPr="000F43DB">
        <w:rPr>
          <w:b/>
        </w:rPr>
        <w:t>Assignment:</w:t>
      </w:r>
      <w:r>
        <w:t xml:space="preserve">  </w:t>
      </w:r>
      <w:r w:rsidR="008F1C99">
        <w:t>Write 75-words or more summary on EACH tale you watched this week. You may write in first person. Answer questions like:  Do you like this tale? Why or why not? What is the overall message? Would this story still be written today, why or why not? What might be altered?  Assignment should be double-spaced, MLA or APA format. Be sure to clearly define which poem you are discussing with a title and author’s name bolded or underlined next to each one.</w:t>
      </w:r>
    </w:p>
    <w:p w:rsidR="008F1C99" w:rsidRDefault="008F1C99" w:rsidP="00034E8E"/>
    <w:p w:rsidR="008F1C99" w:rsidRPr="00B31A8F" w:rsidRDefault="008F1C99" w:rsidP="008F1C99">
      <w:pPr>
        <w:pStyle w:val="Heading1"/>
        <w:rPr>
          <w:color w:val="auto"/>
          <w:u w:val="single"/>
        </w:rPr>
      </w:pPr>
      <w:r w:rsidRPr="00B31A8F">
        <w:rPr>
          <w:color w:val="auto"/>
          <w:u w:val="single"/>
        </w:rPr>
        <w:t xml:space="preserve">WEEK </w:t>
      </w:r>
      <w:r>
        <w:rPr>
          <w:color w:val="auto"/>
          <w:u w:val="single"/>
        </w:rPr>
        <w:t>10</w:t>
      </w:r>
      <w:r w:rsidRPr="00B31A8F">
        <w:rPr>
          <w:color w:val="auto"/>
          <w:u w:val="single"/>
        </w:rPr>
        <w:t xml:space="preserve"> ~ </w:t>
      </w:r>
      <w:r w:rsidR="00BB16CB">
        <w:rPr>
          <w:color w:val="auto"/>
          <w:u w:val="single"/>
        </w:rPr>
        <w:t>TWEEN &amp; TEENS</w:t>
      </w:r>
    </w:p>
    <w:p w:rsidR="008F1C99" w:rsidRDefault="008F1C99" w:rsidP="008F1C99"/>
    <w:p w:rsidR="00261C37" w:rsidRDefault="00261C37" w:rsidP="008F1C99">
      <w:pPr>
        <w:rPr>
          <w:b/>
        </w:rPr>
      </w:pPr>
      <w:r>
        <w:rPr>
          <w:b/>
        </w:rPr>
        <w:t xml:space="preserve">Watch: </w:t>
      </w:r>
      <w:r w:rsidRPr="00261C37">
        <w:t>Video provided</w:t>
      </w:r>
    </w:p>
    <w:p w:rsidR="00261C37" w:rsidRDefault="00261C37" w:rsidP="008F1C99">
      <w:pPr>
        <w:rPr>
          <w:b/>
        </w:rPr>
      </w:pPr>
    </w:p>
    <w:p w:rsidR="008F1C99" w:rsidRPr="000F43DB" w:rsidRDefault="008F1C99" w:rsidP="008F1C99">
      <w:pPr>
        <w:rPr>
          <w:i/>
        </w:rPr>
      </w:pPr>
      <w:r w:rsidRPr="000F43DB">
        <w:rPr>
          <w:b/>
        </w:rPr>
        <w:t>Read:</w:t>
      </w:r>
      <w:r>
        <w:t xml:space="preserve"> Finish </w:t>
      </w:r>
      <w:r>
        <w:rPr>
          <w:i/>
        </w:rPr>
        <w:t>T</w:t>
      </w:r>
      <w:r w:rsidRPr="000F43DB">
        <w:rPr>
          <w:i/>
        </w:rPr>
        <w:t xml:space="preserve">he </w:t>
      </w:r>
      <w:r w:rsidR="00BB16CB">
        <w:rPr>
          <w:i/>
        </w:rPr>
        <w:t>Little Prince</w:t>
      </w:r>
    </w:p>
    <w:p w:rsidR="008F1C99" w:rsidRDefault="008F1C99" w:rsidP="008F1C99"/>
    <w:p w:rsidR="008F1C99" w:rsidRPr="000E5498" w:rsidRDefault="008F1C99" w:rsidP="008F1C99">
      <w:r w:rsidRPr="000F43DB">
        <w:rPr>
          <w:b/>
        </w:rPr>
        <w:t>Discussion:</w:t>
      </w:r>
      <w:r>
        <w:t xml:space="preserve"> </w:t>
      </w:r>
      <w:r w:rsidR="00BB16CB">
        <w:t>Research young adult fiction, then answer these questions: Do you think the themes in teen and young adult fiction are age appropriate (containing sex, drugs, cussing, death, etc.)? Why do you suppose a lot of the themes are dystopian and supernatural? There has been a lot of controversy over different teen topics and when they go too far. What do you think the line is, or is there one?</w:t>
      </w:r>
    </w:p>
    <w:p w:rsidR="008F1C99" w:rsidRDefault="008F1C99" w:rsidP="008F1C99"/>
    <w:p w:rsidR="008F1C99" w:rsidRDefault="008F1C99" w:rsidP="008F1C99">
      <w:r w:rsidRPr="00880765">
        <w:rPr>
          <w:b/>
        </w:rPr>
        <w:t>Assignment:</w:t>
      </w:r>
      <w:r>
        <w:t xml:space="preserve">  </w:t>
      </w:r>
      <w:r w:rsidR="00BB16CB">
        <w:t xml:space="preserve">Read </w:t>
      </w:r>
      <w:r w:rsidR="00BB16CB" w:rsidRPr="00BB16CB">
        <w:rPr>
          <w:i/>
        </w:rPr>
        <w:t>the Little Prince</w:t>
      </w:r>
      <w:r w:rsidR="00BB16CB">
        <w:t xml:space="preserve">, then write a personal reflection on the story. Be specific, citing the story. This may be written in first person, but not second person (you, your). The reflection should be at least 500-words or longer. It should be written in MLA or APA format. </w:t>
      </w:r>
    </w:p>
    <w:p w:rsidR="00BB16CB" w:rsidRDefault="00BB16CB" w:rsidP="008F1C99"/>
    <w:p w:rsidR="00BB16CB" w:rsidRPr="00880765" w:rsidRDefault="00BB16CB" w:rsidP="008F1C99">
      <w:pPr>
        <w:rPr>
          <w:sz w:val="22"/>
          <w:szCs w:val="22"/>
        </w:rPr>
      </w:pPr>
    </w:p>
    <w:p w:rsidR="00BB16CB" w:rsidRPr="00B31A8F" w:rsidRDefault="00BB16CB" w:rsidP="00BB16CB">
      <w:pPr>
        <w:pStyle w:val="Heading1"/>
        <w:rPr>
          <w:color w:val="auto"/>
          <w:u w:val="single"/>
        </w:rPr>
      </w:pPr>
      <w:r w:rsidRPr="00B31A8F">
        <w:rPr>
          <w:color w:val="auto"/>
          <w:u w:val="single"/>
        </w:rPr>
        <w:lastRenderedPageBreak/>
        <w:t xml:space="preserve">WEEK </w:t>
      </w:r>
      <w:r>
        <w:rPr>
          <w:color w:val="auto"/>
          <w:u w:val="single"/>
        </w:rPr>
        <w:t>11</w:t>
      </w:r>
      <w:r w:rsidRPr="00B31A8F">
        <w:rPr>
          <w:color w:val="auto"/>
          <w:u w:val="single"/>
        </w:rPr>
        <w:t xml:space="preserve"> ~ </w:t>
      </w:r>
      <w:r w:rsidR="008E77C7">
        <w:rPr>
          <w:color w:val="auto"/>
          <w:u w:val="single"/>
        </w:rPr>
        <w:t>REFLECTING ON CHILDREN’S LITERATURE</w:t>
      </w:r>
    </w:p>
    <w:p w:rsidR="00BB16CB" w:rsidRDefault="00261C37" w:rsidP="00BB16CB">
      <w:r w:rsidRPr="00261C37">
        <w:rPr>
          <w:b/>
        </w:rPr>
        <w:t>Watch:</w:t>
      </w:r>
      <w:r>
        <w:t xml:space="preserve"> Video provided</w:t>
      </w:r>
    </w:p>
    <w:p w:rsidR="00261C37" w:rsidRDefault="00261C37" w:rsidP="00BB16CB">
      <w:pPr>
        <w:rPr>
          <w:b/>
        </w:rPr>
      </w:pPr>
    </w:p>
    <w:p w:rsidR="00BB16CB" w:rsidRPr="000E5498" w:rsidRDefault="00BB16CB" w:rsidP="00BB16CB">
      <w:r w:rsidRPr="000F43DB">
        <w:rPr>
          <w:b/>
        </w:rPr>
        <w:t>Discussion:</w:t>
      </w:r>
      <w:r>
        <w:t xml:space="preserve"> Watch </w:t>
      </w:r>
      <w:r w:rsidR="00261C37">
        <w:t>video provided</w:t>
      </w:r>
      <w:r>
        <w:t xml:space="preserve"> and comment on something that stood out or you want to discuss further. Then discuss your experience in this class. What is your big take-a-way? What was your favorite study or story? </w:t>
      </w:r>
    </w:p>
    <w:p w:rsidR="00BB16CB" w:rsidRDefault="00BB16CB" w:rsidP="00BB16CB"/>
    <w:p w:rsidR="00BB16CB" w:rsidRDefault="00BB16CB" w:rsidP="00BB16CB">
      <w:r w:rsidRPr="00880765">
        <w:rPr>
          <w:b/>
        </w:rPr>
        <w:t>Assignment:</w:t>
      </w:r>
      <w:r>
        <w:t xml:space="preserve">  </w:t>
      </w:r>
      <w:r w:rsidR="008E77C7">
        <w:t>Your first assignment was to write a paper on children’s literature. Now that you have studied it for eleven weeks, you are to write a final reflection on children’s literature. Use your paper from week one as a guide. Other questions you can use to write this paper are, but not limited to:  Has your opinion changed about children’s literature? What was your favorite story or genre? And why? Do you think studying children’s literature is important? Explain. Is there anything about this experience that surprised you? Explain. The final reflection should be 3-4 pages, MLA or APA formatted. Please use citations from the various readings within your reflection (a minimum of three). You should write it in first person, but please do not use second person “you” or “your.”</w:t>
      </w:r>
    </w:p>
    <w:p w:rsidR="00BB16CB" w:rsidRDefault="00BB16CB" w:rsidP="00BB16CB"/>
    <w:p w:rsidR="008F1C99" w:rsidRDefault="008F1C99" w:rsidP="00034E8E"/>
    <w:p w:rsidR="00CE5C1B" w:rsidRPr="00CE5C1B" w:rsidRDefault="00CE5C1B" w:rsidP="00CE5C1B">
      <w:pPr>
        <w:jc w:val="right"/>
        <w:rPr>
          <w:sz w:val="16"/>
          <w:szCs w:val="16"/>
        </w:rPr>
      </w:pPr>
      <w:r w:rsidRPr="00CE5C1B">
        <w:rPr>
          <w:sz w:val="16"/>
          <w:szCs w:val="16"/>
        </w:rPr>
        <w:t>Updated: KRM/03/26/2020</w:t>
      </w:r>
    </w:p>
    <w:sectPr w:rsidR="00CE5C1B" w:rsidRPr="00CE5C1B" w:rsidSect="00057CF5">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D05E5"/>
    <w:multiLevelType w:val="hybridMultilevel"/>
    <w:tmpl w:val="949A5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752BF0"/>
    <w:multiLevelType w:val="hybridMultilevel"/>
    <w:tmpl w:val="813A1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660DAE"/>
    <w:multiLevelType w:val="hybridMultilevel"/>
    <w:tmpl w:val="1EA85B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A75737E"/>
    <w:multiLevelType w:val="hybridMultilevel"/>
    <w:tmpl w:val="D2D60652"/>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ECF"/>
    <w:rsid w:val="00034E8E"/>
    <w:rsid w:val="00052CC6"/>
    <w:rsid w:val="00057CF5"/>
    <w:rsid w:val="000A2B2E"/>
    <w:rsid w:val="000E5498"/>
    <w:rsid w:val="000F43DB"/>
    <w:rsid w:val="001956D4"/>
    <w:rsid w:val="00261C37"/>
    <w:rsid w:val="002C3F2B"/>
    <w:rsid w:val="0032457D"/>
    <w:rsid w:val="003D764D"/>
    <w:rsid w:val="0049776C"/>
    <w:rsid w:val="004B57D8"/>
    <w:rsid w:val="00584569"/>
    <w:rsid w:val="00657D78"/>
    <w:rsid w:val="00671CE4"/>
    <w:rsid w:val="007043E9"/>
    <w:rsid w:val="00792057"/>
    <w:rsid w:val="007A1697"/>
    <w:rsid w:val="007D00B1"/>
    <w:rsid w:val="00832ECF"/>
    <w:rsid w:val="00842595"/>
    <w:rsid w:val="0087742E"/>
    <w:rsid w:val="00880765"/>
    <w:rsid w:val="00887A10"/>
    <w:rsid w:val="008D36A2"/>
    <w:rsid w:val="008D73E2"/>
    <w:rsid w:val="008E77C7"/>
    <w:rsid w:val="008F1C99"/>
    <w:rsid w:val="00906106"/>
    <w:rsid w:val="00931514"/>
    <w:rsid w:val="00960AF1"/>
    <w:rsid w:val="009663A9"/>
    <w:rsid w:val="009C5EDC"/>
    <w:rsid w:val="00A31633"/>
    <w:rsid w:val="00A967C1"/>
    <w:rsid w:val="00B24EEE"/>
    <w:rsid w:val="00B31A8F"/>
    <w:rsid w:val="00B7371C"/>
    <w:rsid w:val="00BB16CB"/>
    <w:rsid w:val="00BE0CE0"/>
    <w:rsid w:val="00C51008"/>
    <w:rsid w:val="00C61D8D"/>
    <w:rsid w:val="00CE5C1B"/>
    <w:rsid w:val="00D05B59"/>
    <w:rsid w:val="00DA04AF"/>
    <w:rsid w:val="00DA7CA0"/>
    <w:rsid w:val="00DF7A59"/>
    <w:rsid w:val="00E16073"/>
    <w:rsid w:val="00E5614C"/>
    <w:rsid w:val="00EC134D"/>
    <w:rsid w:val="00EC5A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453A9F7E"/>
  <w15:chartTrackingRefBased/>
  <w15:docId w15:val="{63AADF60-C9BC-41BC-9205-028DF6AE8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2ECF"/>
    <w:rPr>
      <w:sz w:val="24"/>
      <w:szCs w:val="24"/>
    </w:rPr>
  </w:style>
  <w:style w:type="paragraph" w:styleId="Heading1">
    <w:name w:val="heading 1"/>
    <w:basedOn w:val="Normal"/>
    <w:next w:val="Normal"/>
    <w:link w:val="Heading1Char"/>
    <w:qFormat/>
    <w:rsid w:val="00DA7CA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A7CA0"/>
    <w:pPr>
      <w:keepNext/>
      <w:keepLines/>
      <w:spacing w:before="40" w:line="259"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32ECF"/>
    <w:pPr>
      <w:spacing w:before="100" w:beforeAutospacing="1" w:after="100" w:afterAutospacing="1"/>
    </w:pPr>
  </w:style>
  <w:style w:type="character" w:styleId="Strong">
    <w:name w:val="Strong"/>
    <w:qFormat/>
    <w:rsid w:val="00832ECF"/>
    <w:rPr>
      <w:b/>
      <w:bCs/>
    </w:rPr>
  </w:style>
  <w:style w:type="character" w:customStyle="1" w:styleId="style11">
    <w:name w:val="style11"/>
    <w:rsid w:val="00832ECF"/>
    <w:rPr>
      <w:rFonts w:ascii="Courier New" w:hAnsi="Courier New" w:cs="Courier New" w:hint="default"/>
    </w:rPr>
  </w:style>
  <w:style w:type="character" w:styleId="Hyperlink">
    <w:name w:val="Hyperlink"/>
    <w:rsid w:val="008D73E2"/>
    <w:rPr>
      <w:color w:val="0000FF"/>
      <w:u w:val="single"/>
    </w:rPr>
  </w:style>
  <w:style w:type="paragraph" w:customStyle="1" w:styleId="Default">
    <w:name w:val="Default"/>
    <w:rsid w:val="00584569"/>
    <w:pPr>
      <w:autoSpaceDE w:val="0"/>
      <w:autoSpaceDN w:val="0"/>
      <w:adjustRightInd w:val="0"/>
    </w:pPr>
    <w:rPr>
      <w:color w:val="000000"/>
      <w:sz w:val="24"/>
      <w:szCs w:val="24"/>
    </w:rPr>
  </w:style>
  <w:style w:type="character" w:customStyle="1" w:styleId="Heading1Char">
    <w:name w:val="Heading 1 Char"/>
    <w:basedOn w:val="DefaultParagraphFont"/>
    <w:link w:val="Heading1"/>
    <w:rsid w:val="00DA7CA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A7CA0"/>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DA7CA0"/>
    <w:pPr>
      <w:ind w:left="720"/>
      <w:contextualSpacing/>
    </w:pPr>
  </w:style>
  <w:style w:type="paragraph" w:styleId="Subtitle">
    <w:name w:val="Subtitle"/>
    <w:basedOn w:val="Normal"/>
    <w:next w:val="Normal"/>
    <w:link w:val="SubtitleChar"/>
    <w:qFormat/>
    <w:rsid w:val="00DA7CA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DA7CA0"/>
    <w:rPr>
      <w:rFonts w:asciiTheme="minorHAnsi" w:eastAsiaTheme="minorEastAsia" w:hAnsiTheme="minorHAnsi" w:cstheme="minorBidi"/>
      <w:color w:val="5A5A5A" w:themeColor="text1" w:themeTint="A5"/>
      <w:spacing w:val="15"/>
      <w:sz w:val="22"/>
      <w:szCs w:val="22"/>
    </w:rPr>
  </w:style>
  <w:style w:type="paragraph" w:styleId="Title">
    <w:name w:val="Title"/>
    <w:basedOn w:val="Normal"/>
    <w:next w:val="Normal"/>
    <w:link w:val="TitleChar"/>
    <w:qFormat/>
    <w:rsid w:val="00034E8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034E8E"/>
    <w:rPr>
      <w:rFonts w:asciiTheme="majorHAnsi" w:eastAsiaTheme="majorEastAsia" w:hAnsiTheme="majorHAnsi" w:cstheme="majorBidi"/>
      <w:spacing w:val="-10"/>
      <w:kern w:val="28"/>
      <w:sz w:val="56"/>
      <w:szCs w:val="56"/>
    </w:rPr>
  </w:style>
  <w:style w:type="character" w:styleId="SubtleEmphasis">
    <w:name w:val="Subtle Emphasis"/>
    <w:basedOn w:val="DefaultParagraphFont"/>
    <w:uiPriority w:val="19"/>
    <w:qFormat/>
    <w:rsid w:val="00D05B59"/>
    <w:rPr>
      <w:rFonts w:ascii="Times New Roman" w:hAnsi="Times New Roman"/>
      <w:i/>
      <w:iCs/>
      <w:color w:val="FFFFFF" w:themeColor="background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056601">
      <w:bodyDiv w:val="1"/>
      <w:marLeft w:val="0"/>
      <w:marRight w:val="0"/>
      <w:marTop w:val="0"/>
      <w:marBottom w:val="0"/>
      <w:divBdr>
        <w:top w:val="none" w:sz="0" w:space="0" w:color="auto"/>
        <w:left w:val="none" w:sz="0" w:space="0" w:color="auto"/>
        <w:bottom w:val="none" w:sz="0" w:space="0" w:color="auto"/>
        <w:right w:val="none" w:sz="0" w:space="0" w:color="auto"/>
      </w:divBdr>
    </w:div>
    <w:div w:id="630331925">
      <w:bodyDiv w:val="1"/>
      <w:marLeft w:val="0"/>
      <w:marRight w:val="0"/>
      <w:marTop w:val="0"/>
      <w:marBottom w:val="0"/>
      <w:divBdr>
        <w:top w:val="none" w:sz="0" w:space="0" w:color="auto"/>
        <w:left w:val="none" w:sz="0" w:space="0" w:color="auto"/>
        <w:bottom w:val="none" w:sz="0" w:space="0" w:color="auto"/>
        <w:right w:val="none" w:sz="0" w:space="0" w:color="auto"/>
      </w:divBdr>
    </w:div>
    <w:div w:id="912277805">
      <w:bodyDiv w:val="1"/>
      <w:marLeft w:val="0"/>
      <w:marRight w:val="0"/>
      <w:marTop w:val="0"/>
      <w:marBottom w:val="0"/>
      <w:divBdr>
        <w:top w:val="none" w:sz="0" w:space="0" w:color="auto"/>
        <w:left w:val="none" w:sz="0" w:space="0" w:color="auto"/>
        <w:bottom w:val="none" w:sz="0" w:space="0" w:color="auto"/>
        <w:right w:val="none" w:sz="0" w:space="0" w:color="auto"/>
      </w:divBdr>
    </w:div>
    <w:div w:id="1792896697">
      <w:bodyDiv w:val="1"/>
      <w:marLeft w:val="0"/>
      <w:marRight w:val="0"/>
      <w:marTop w:val="0"/>
      <w:marBottom w:val="0"/>
      <w:divBdr>
        <w:top w:val="none" w:sz="0" w:space="0" w:color="auto"/>
        <w:left w:val="none" w:sz="0" w:space="0" w:color="auto"/>
        <w:bottom w:val="none" w:sz="0" w:space="0" w:color="auto"/>
        <w:right w:val="none" w:sz="0" w:space="0" w:color="auto"/>
      </w:divBdr>
    </w:div>
    <w:div w:id="1844319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hebump.com/a/nursery-rhymes" TargetMode="External"/><Relationship Id="rId13" Type="http://schemas.openxmlformats.org/officeDocument/2006/relationships/hyperlink" Target="https://www.dramaticpublishing.com/media/pdf/excerpts/exHelloMrsPiggleWiggleHG5.pdf" TargetMode="External"/><Relationship Id="rId18" Type="http://schemas.openxmlformats.org/officeDocument/2006/relationships/hyperlink" Target="https://www.youtube.com/watch?v=484AJlOnOnc" TargetMode="External"/><Relationship Id="rId3" Type="http://schemas.openxmlformats.org/officeDocument/2006/relationships/styles" Target="styles.xml"/><Relationship Id="rId7" Type="http://schemas.openxmlformats.org/officeDocument/2006/relationships/hyperlink" Target="https://www.dailymotion.com/video/x3t2gkd" TargetMode="External"/><Relationship Id="rId12" Type="http://schemas.openxmlformats.org/officeDocument/2006/relationships/hyperlink" Target="http://www.taleswithmorals.com/" TargetMode="External"/><Relationship Id="rId17" Type="http://schemas.openxmlformats.org/officeDocument/2006/relationships/hyperlink" Target="https://www.youtube.com/watch?v=O3rZUOJn5W8" TargetMode="External"/><Relationship Id="rId2" Type="http://schemas.openxmlformats.org/officeDocument/2006/relationships/numbering" Target="numbering.xml"/><Relationship Id="rId16" Type="http://schemas.openxmlformats.org/officeDocument/2006/relationships/hyperlink" Target="https://www.youtube.com/watch?v=kt9NSMZR0d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verse.aasemoon.com/images/f/f5/The_Little_Prince.pdf" TargetMode="External"/><Relationship Id="rId11" Type="http://schemas.openxmlformats.org/officeDocument/2006/relationships/hyperlink" Target="https://www.moralstories.org/the-giving-tree/" TargetMode="External"/><Relationship Id="rId5" Type="http://schemas.openxmlformats.org/officeDocument/2006/relationships/webSettings" Target="webSettings.xml"/><Relationship Id="rId15" Type="http://schemas.openxmlformats.org/officeDocument/2006/relationships/hyperlink" Target="https://www.youtube.com/watch?v=9QIOZAsCxZ8&amp;list=PL23-2rhb0FBxk8QKJGLayNr_ctNNKVdM6" TargetMode="External"/><Relationship Id="rId10" Type="http://schemas.openxmlformats.org/officeDocument/2006/relationships/hyperlink" Target="https://www.worldoftales.com/fairy_tales/Andersen_fairy_tales.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worldoftales.com/fairy_tales/Grimm_fairy_tales.html" TargetMode="External"/><Relationship Id="rId14" Type="http://schemas.openxmlformats.org/officeDocument/2006/relationships/hyperlink" Target="https://www.familyfriendpoems.com/poems/childr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83ED9F-969D-4B9B-8643-CDC4E2E9C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7</Pages>
  <Words>2587</Words>
  <Characters>14858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WAYLAND BAPTIST UNIVERSITY</vt:lpstr>
    </vt:vector>
  </TitlesOfParts>
  <Company>Wayland Baptist Universtiy</Company>
  <LinksUpToDate>false</LinksUpToDate>
  <CharactersWithSpaces>17411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WAYLAND BAPTIST UNIVERSITY</dc:title>
  <dc:subject/>
  <dc:creator>cindym</dc:creator>
  <cp:keywords/>
  <dc:description/>
  <cp:lastModifiedBy>Kimberlee Mendoza</cp:lastModifiedBy>
  <cp:revision>9</cp:revision>
  <dcterms:created xsi:type="dcterms:W3CDTF">2020-03-24T15:31:00Z</dcterms:created>
  <dcterms:modified xsi:type="dcterms:W3CDTF">2020-03-26T15:03:00Z</dcterms:modified>
</cp:coreProperties>
</file>